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1C" w:rsidRPr="00627660" w:rsidRDefault="00A420CF" w:rsidP="00950C1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27660">
        <w:rPr>
          <w:rFonts w:ascii="Arial" w:hAnsi="Arial" w:cs="Arial"/>
          <w:b/>
          <w:sz w:val="24"/>
        </w:rPr>
        <w:t>Adult Social Care</w:t>
      </w:r>
      <w:r w:rsidR="00950C1C" w:rsidRPr="00627660">
        <w:rPr>
          <w:rFonts w:ascii="Arial" w:hAnsi="Arial" w:cs="Arial"/>
          <w:b/>
          <w:sz w:val="24"/>
        </w:rPr>
        <w:t xml:space="preserve"> – </w:t>
      </w:r>
      <w:r w:rsidR="009F3EA1">
        <w:rPr>
          <w:rFonts w:ascii="Arial" w:hAnsi="Arial" w:cs="Arial"/>
          <w:b/>
          <w:sz w:val="24"/>
        </w:rPr>
        <w:t xml:space="preserve">Service </w:t>
      </w:r>
      <w:r w:rsidR="00950C1C" w:rsidRPr="00627660">
        <w:rPr>
          <w:rFonts w:ascii="Arial" w:hAnsi="Arial" w:cs="Arial"/>
          <w:b/>
          <w:sz w:val="24"/>
        </w:rPr>
        <w:t>Guide</w:t>
      </w:r>
      <w:r w:rsidR="0073273B" w:rsidRPr="00627660">
        <w:rPr>
          <w:rFonts w:ascii="Arial" w:hAnsi="Arial" w:cs="Arial"/>
          <w:b/>
          <w:sz w:val="24"/>
        </w:rPr>
        <w:t xml:space="preserve"> &amp; Jargon Buster</w:t>
      </w:r>
    </w:p>
    <w:p w:rsidR="00950C1C" w:rsidRDefault="0003007D" w:rsidP="00950C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Team Set Ups:</w:t>
      </w:r>
    </w:p>
    <w:tbl>
      <w:tblPr>
        <w:tblStyle w:val="TableGrid"/>
        <w:tblW w:w="11152" w:type="dxa"/>
        <w:tblInd w:w="-998" w:type="dxa"/>
        <w:tblLook w:val="04A0" w:firstRow="1" w:lastRow="0" w:firstColumn="1" w:lastColumn="0" w:noHBand="0" w:noVBand="1"/>
      </w:tblPr>
      <w:tblGrid>
        <w:gridCol w:w="2978"/>
        <w:gridCol w:w="2835"/>
        <w:gridCol w:w="2183"/>
        <w:gridCol w:w="3156"/>
      </w:tblGrid>
      <w:tr w:rsidR="00F476D6" w:rsidTr="009F3EA1">
        <w:tc>
          <w:tcPr>
            <w:tcW w:w="29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6D6" w:rsidRDefault="00F476D6" w:rsidP="00950C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Locality Assessment Teams (The Wrekin, Hadley Castle, Lakeside South)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76D6" w:rsidRDefault="00F476D6" w:rsidP="00950C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TICAT (Based at House 5, PRH)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F476D6" w:rsidRDefault="00F476D6" w:rsidP="00950C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Improvement &amp; Efficiency</w:t>
            </w:r>
          </w:p>
        </w:tc>
        <w:tc>
          <w:tcPr>
            <w:tcW w:w="3156" w:type="dxa"/>
            <w:shd w:val="clear" w:color="auto" w:fill="D9D9D9" w:themeFill="background1" w:themeFillShade="D9"/>
          </w:tcPr>
          <w:p w:rsidR="00F476D6" w:rsidRDefault="00F476D6" w:rsidP="00950C1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Safeguarding &amp; </w:t>
            </w:r>
            <w:proofErr w:type="spellStart"/>
            <w:r>
              <w:rPr>
                <w:rFonts w:ascii="Arial" w:hAnsi="Arial" w:cs="Arial"/>
                <w:sz w:val="24"/>
              </w:rPr>
              <w:t>DoLS</w:t>
            </w:r>
            <w:proofErr w:type="spellEnd"/>
          </w:p>
        </w:tc>
      </w:tr>
      <w:tr w:rsidR="00F476D6" w:rsidTr="009F3EA1">
        <w:tc>
          <w:tcPr>
            <w:tcW w:w="2978" w:type="dxa"/>
            <w:tcBorders>
              <w:top w:val="single" w:sz="4" w:space="0" w:color="auto"/>
            </w:tcBorders>
          </w:tcPr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Early Help Practitioners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Occupational Therapy</w:t>
            </w:r>
          </w:p>
          <w:p w:rsidR="00F476D6" w:rsidRPr="005C1967" w:rsidRDefault="00F476D6" w:rsidP="005C196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Support</w:t>
            </w:r>
          </w:p>
        </w:tc>
        <w:tc>
          <w:tcPr>
            <w:tcW w:w="2835" w:type="dxa"/>
          </w:tcPr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Adult Early Help Practitioners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Assistive Technology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Sensory Team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Support Advisors</w:t>
            </w:r>
          </w:p>
          <w:p w:rsidR="00F476D6" w:rsidRP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Support</w:t>
            </w:r>
          </w:p>
        </w:tc>
        <w:tc>
          <w:tcPr>
            <w:tcW w:w="2183" w:type="dxa"/>
          </w:tcPr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Support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Projects, Policies &amp; Quality</w:t>
            </w:r>
          </w:p>
          <w:p w:rsidR="00F476D6" w:rsidRP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Systems Support</w:t>
            </w:r>
          </w:p>
        </w:tc>
        <w:tc>
          <w:tcPr>
            <w:tcW w:w="3156" w:type="dxa"/>
          </w:tcPr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Safeguarding Finance Officers</w:t>
            </w:r>
          </w:p>
          <w:p w:rsidR="00F476D6" w:rsidRDefault="00F476D6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Business Support</w:t>
            </w:r>
          </w:p>
          <w:p w:rsidR="00B7612F" w:rsidRPr="00F476D6" w:rsidRDefault="00B7612F" w:rsidP="00F476D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Community Support Advisors</w:t>
            </w:r>
          </w:p>
        </w:tc>
      </w:tr>
      <w:tr w:rsidR="009F3EA1" w:rsidTr="00FB2C59">
        <w:tc>
          <w:tcPr>
            <w:tcW w:w="2978" w:type="dxa"/>
            <w:shd w:val="clear" w:color="auto" w:fill="D9D9D9" w:themeFill="background1" w:themeFillShade="D9"/>
          </w:tcPr>
          <w:p w:rsidR="009F3EA1" w:rsidRPr="009F3EA1" w:rsidRDefault="009F3EA1" w:rsidP="009F3EA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Mental Health</w:t>
            </w:r>
          </w:p>
        </w:tc>
        <w:tc>
          <w:tcPr>
            <w:tcW w:w="8174" w:type="dxa"/>
            <w:gridSpan w:val="3"/>
            <w:vMerge w:val="restart"/>
          </w:tcPr>
          <w:p w:rsidR="009F3EA1" w:rsidRDefault="009F3EA1" w:rsidP="009F3EA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:rsidR="009F3EA1" w:rsidRDefault="009F3EA1" w:rsidP="009F3EA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  <w:p w:rsidR="009F3EA1" w:rsidRPr="009F3EA1" w:rsidRDefault="009F3EA1" w:rsidP="009F3EA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</w:tr>
      <w:tr w:rsidR="009F3EA1" w:rsidTr="00FB2C59">
        <w:tc>
          <w:tcPr>
            <w:tcW w:w="2978" w:type="dxa"/>
          </w:tcPr>
          <w:p w:rsidR="009F3EA1" w:rsidRPr="009F3EA1" w:rsidRDefault="009F3EA1" w:rsidP="009F3EA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Social Workers</w:t>
            </w:r>
          </w:p>
        </w:tc>
        <w:tc>
          <w:tcPr>
            <w:tcW w:w="8174" w:type="dxa"/>
            <w:gridSpan w:val="3"/>
            <w:vMerge/>
          </w:tcPr>
          <w:p w:rsidR="009F3EA1" w:rsidRDefault="009F3EA1" w:rsidP="009F3EA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:rsidR="00950C1C" w:rsidRPr="00C8317E" w:rsidRDefault="00950C1C" w:rsidP="00C8317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219"/>
      </w:tblGrid>
      <w:tr w:rsidR="00950C1C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950C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3EA1" w:rsidRDefault="00950C1C" w:rsidP="00950C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Teams/Services</w:t>
            </w:r>
          </w:p>
          <w:p w:rsidR="00950C1C" w:rsidRPr="009F3EA1" w:rsidRDefault="00950C1C" w:rsidP="00950C1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F476D6" w:rsidTr="00F476D6">
        <w:tc>
          <w:tcPr>
            <w:tcW w:w="1797" w:type="dxa"/>
          </w:tcPr>
          <w:p w:rsidR="00F476D6" w:rsidRDefault="00F476D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EHS</w:t>
            </w:r>
          </w:p>
        </w:tc>
        <w:tc>
          <w:tcPr>
            <w:tcW w:w="7219" w:type="dxa"/>
          </w:tcPr>
          <w:p w:rsidR="00F476D6" w:rsidRDefault="00F476D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Help &amp; Support</w:t>
            </w:r>
          </w:p>
        </w:tc>
      </w:tr>
      <w:tr w:rsidR="005C1967" w:rsidTr="00F476D6">
        <w:tc>
          <w:tcPr>
            <w:tcW w:w="1797" w:type="dxa"/>
          </w:tcPr>
          <w:p w:rsidR="005C1967" w:rsidRDefault="005C1967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</w:t>
            </w:r>
          </w:p>
        </w:tc>
        <w:tc>
          <w:tcPr>
            <w:tcW w:w="7219" w:type="dxa"/>
          </w:tcPr>
          <w:p w:rsidR="005C1967" w:rsidRDefault="005C1967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</w:t>
            </w:r>
          </w:p>
        </w:tc>
      </w:tr>
      <w:tr w:rsidR="005C1967" w:rsidTr="00F476D6">
        <w:tc>
          <w:tcPr>
            <w:tcW w:w="1797" w:type="dxa"/>
          </w:tcPr>
          <w:p w:rsidR="005C1967" w:rsidRDefault="005C1967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PPQ</w:t>
            </w:r>
          </w:p>
        </w:tc>
        <w:tc>
          <w:tcPr>
            <w:tcW w:w="7219" w:type="dxa"/>
          </w:tcPr>
          <w:p w:rsidR="005C1967" w:rsidRDefault="005C1967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Projects, Policies &amp; Quality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TICAT</w:t>
            </w:r>
          </w:p>
        </w:tc>
        <w:tc>
          <w:tcPr>
            <w:tcW w:w="7219" w:type="dxa"/>
          </w:tcPr>
          <w:p w:rsid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Telford Integrated Community Assessment Team </w:t>
            </w:r>
          </w:p>
          <w:p w:rsidR="00950C1C" w:rsidRPr="00950C1C" w:rsidRDefault="0003007D" w:rsidP="0003007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Based at House 5 PRH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DARS</w:t>
            </w:r>
          </w:p>
        </w:tc>
        <w:tc>
          <w:tcPr>
            <w:tcW w:w="7219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Drug and Alcohol Recovery Service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FCM</w:t>
            </w:r>
          </w:p>
        </w:tc>
        <w:tc>
          <w:tcPr>
            <w:tcW w:w="7219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Case Management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SI&amp;E</w:t>
            </w:r>
          </w:p>
        </w:tc>
        <w:tc>
          <w:tcPr>
            <w:tcW w:w="7219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Improvement &amp; Efficiency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MSB</w:t>
            </w:r>
          </w:p>
        </w:tc>
        <w:tc>
          <w:tcPr>
            <w:tcW w:w="7219" w:type="dxa"/>
          </w:tcPr>
          <w:p w:rsid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Support Broker</w:t>
            </w:r>
          </w:p>
          <w:p w:rsidR="00950C1C" w:rsidRPr="00950C1C" w:rsidRDefault="00F476D6" w:rsidP="0003007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3007D">
              <w:rPr>
                <w:rFonts w:ascii="Arial" w:hAnsi="Arial" w:cs="Arial"/>
                <w:i/>
                <w:sz w:val="24"/>
                <w:szCs w:val="24"/>
              </w:rPr>
              <w:t>Previous contractors for support p</w:t>
            </w:r>
            <w:r w:rsidR="00950C1C">
              <w:rPr>
                <w:rFonts w:ascii="Arial" w:hAnsi="Arial" w:cs="Arial"/>
                <w:i/>
                <w:sz w:val="24"/>
                <w:szCs w:val="24"/>
              </w:rPr>
              <w:t>lanning</w:t>
            </w:r>
            <w:r w:rsidR="0003007D">
              <w:rPr>
                <w:rFonts w:ascii="Arial" w:hAnsi="Arial" w:cs="Arial"/>
                <w:i/>
                <w:sz w:val="24"/>
                <w:szCs w:val="24"/>
              </w:rPr>
              <w:t xml:space="preserve"> model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CHC</w:t>
            </w:r>
          </w:p>
        </w:tc>
        <w:tc>
          <w:tcPr>
            <w:tcW w:w="7219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Healthcare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</w:t>
            </w:r>
          </w:p>
        </w:tc>
        <w:tc>
          <w:tcPr>
            <w:tcW w:w="7219" w:type="dxa"/>
          </w:tcPr>
          <w:p w:rsid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Clinical Commissioning Group </w:t>
            </w:r>
          </w:p>
          <w:p w:rsidR="00950C1C" w:rsidRPr="00950C1C" w:rsidRDefault="0003007D" w:rsidP="00656D4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950C1C">
              <w:rPr>
                <w:rFonts w:ascii="Arial" w:hAnsi="Arial" w:cs="Arial"/>
                <w:i/>
                <w:sz w:val="24"/>
                <w:szCs w:val="24"/>
              </w:rPr>
              <w:t>Previously Primary Care Trust – PCT)</w:t>
            </w:r>
          </w:p>
        </w:tc>
      </w:tr>
      <w:tr w:rsidR="0003007D" w:rsidTr="00F476D6">
        <w:tc>
          <w:tcPr>
            <w:tcW w:w="1797" w:type="dxa"/>
          </w:tcPr>
          <w:p w:rsidR="0003007D" w:rsidRDefault="0003007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SSSFT</w:t>
            </w:r>
          </w:p>
        </w:tc>
        <w:tc>
          <w:tcPr>
            <w:tcW w:w="7219" w:type="dxa"/>
          </w:tcPr>
          <w:p w:rsidR="0003007D" w:rsidRDefault="0003007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&amp; South Staffordshire Foundation Trust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Choice</w:t>
            </w:r>
          </w:p>
        </w:tc>
        <w:tc>
          <w:tcPr>
            <w:tcW w:w="7219" w:type="dxa"/>
          </w:tcPr>
          <w:p w:rsidR="00950C1C" w:rsidRPr="00F476D6" w:rsidRDefault="00950C1C" w:rsidP="0003007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476D6">
              <w:rPr>
                <w:rFonts w:ascii="Arial" w:hAnsi="Arial" w:cs="Arial"/>
                <w:i/>
                <w:sz w:val="24"/>
                <w:szCs w:val="24"/>
              </w:rPr>
              <w:t xml:space="preserve">Information and Advice offer – first point of contact </w:t>
            </w:r>
          </w:p>
        </w:tc>
      </w:tr>
      <w:tr w:rsidR="00950C1C" w:rsidTr="00F476D6">
        <w:tc>
          <w:tcPr>
            <w:tcW w:w="1797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</w:tc>
        <w:tc>
          <w:tcPr>
            <w:tcW w:w="7219" w:type="dxa"/>
          </w:tcPr>
          <w:p w:rsidR="00950C1C" w:rsidRPr="00950C1C" w:rsidRDefault="00950C1C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Assistive Technology</w:t>
            </w:r>
          </w:p>
        </w:tc>
      </w:tr>
      <w:tr w:rsidR="00656D46" w:rsidTr="00F476D6">
        <w:tc>
          <w:tcPr>
            <w:tcW w:w="1797" w:type="dxa"/>
          </w:tcPr>
          <w:p w:rsidR="00656D46" w:rsidRDefault="00656D4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Prevention Team</w:t>
            </w:r>
          </w:p>
        </w:tc>
        <w:tc>
          <w:tcPr>
            <w:tcW w:w="7219" w:type="dxa"/>
          </w:tcPr>
          <w:p w:rsidR="00656D46" w:rsidRPr="00656D46" w:rsidRDefault="00656D46" w:rsidP="00656D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56D46">
              <w:rPr>
                <w:rFonts w:ascii="Arial" w:hAnsi="Arial" w:cs="Arial"/>
                <w:i/>
                <w:sz w:val="24"/>
                <w:szCs w:val="24"/>
              </w:rPr>
              <w:t>OT previously known as and still often referred to</w:t>
            </w:r>
          </w:p>
        </w:tc>
      </w:tr>
      <w:tr w:rsidR="00656D46" w:rsidTr="00F476D6">
        <w:tc>
          <w:tcPr>
            <w:tcW w:w="1797" w:type="dxa"/>
          </w:tcPr>
          <w:p w:rsidR="00656D46" w:rsidRDefault="00656D4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EDT</w:t>
            </w:r>
          </w:p>
        </w:tc>
        <w:tc>
          <w:tcPr>
            <w:tcW w:w="7219" w:type="dxa"/>
          </w:tcPr>
          <w:p w:rsidR="00656D46" w:rsidRDefault="00656D4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Duty Team</w:t>
            </w:r>
          </w:p>
        </w:tc>
      </w:tr>
      <w:tr w:rsidR="005C1967" w:rsidTr="00F476D6">
        <w:tc>
          <w:tcPr>
            <w:tcW w:w="1797" w:type="dxa"/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DoLS</w:t>
            </w:r>
            <w:proofErr w:type="spellEnd"/>
          </w:p>
        </w:tc>
        <w:tc>
          <w:tcPr>
            <w:tcW w:w="7219" w:type="dxa"/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Deprivation of Liberty Safeguarding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SaTH</w:t>
            </w:r>
            <w:proofErr w:type="spellEnd"/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Shrewsbury and Telford Hospital NHS Trust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CAFLS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and Family Locality Service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CSSS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Safeguarding &amp; Specialist Services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CAMHS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Child, Adolescent Mental Health Services</w:t>
            </w:r>
          </w:p>
        </w:tc>
      </w:tr>
      <w:tr w:rsidR="00C43F16" w:rsidTr="00F476D6">
        <w:tc>
          <w:tcPr>
            <w:tcW w:w="1797" w:type="dxa"/>
            <w:tcBorders>
              <w:bottom w:val="single" w:sz="4" w:space="0" w:color="auto"/>
            </w:tcBorders>
          </w:tcPr>
          <w:p w:rsidR="00C43F16" w:rsidRDefault="00C43F16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C43F16" w:rsidRDefault="00C43F16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Abused Through Exploitation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Systems Support</w:t>
            </w:r>
          </w:p>
        </w:tc>
      </w:tr>
    </w:tbl>
    <w:p w:rsidR="009F3EA1" w:rsidRDefault="009F3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219"/>
      </w:tblGrid>
      <w:tr w:rsidR="005C1967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5C1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3EA1" w:rsidRDefault="005C1967" w:rsidP="005C1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Client Groups</w:t>
            </w:r>
          </w:p>
          <w:p w:rsidR="005C1967" w:rsidRPr="009F3EA1" w:rsidRDefault="005C1967" w:rsidP="005C196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C1967" w:rsidTr="00F476D6">
        <w:tc>
          <w:tcPr>
            <w:tcW w:w="1797" w:type="dxa"/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</w:t>
            </w:r>
          </w:p>
        </w:tc>
        <w:tc>
          <w:tcPr>
            <w:tcW w:w="7219" w:type="dxa"/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Learning Disability</w:t>
            </w:r>
          </w:p>
        </w:tc>
      </w:tr>
      <w:tr w:rsidR="005C1967" w:rsidTr="00F476D6">
        <w:tc>
          <w:tcPr>
            <w:tcW w:w="1797" w:type="dxa"/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</w:t>
            </w:r>
          </w:p>
        </w:tc>
        <w:tc>
          <w:tcPr>
            <w:tcW w:w="7219" w:type="dxa"/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Disability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PSD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Physical/Sensory Disability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People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5C1967" w:rsidTr="009F3EA1">
        <w:tc>
          <w:tcPr>
            <w:tcW w:w="9016" w:type="dxa"/>
            <w:gridSpan w:val="2"/>
            <w:shd w:val="clear" w:color="auto" w:fill="000000" w:themeFill="text1"/>
          </w:tcPr>
          <w:p w:rsidR="005C1967" w:rsidRPr="00950C1C" w:rsidRDefault="005C1967" w:rsidP="005C19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2D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DB0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3EA1" w:rsidRDefault="00DB012D" w:rsidP="00DB0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Roles</w:t>
            </w:r>
          </w:p>
          <w:p w:rsidR="00DB012D" w:rsidRPr="009F3EA1" w:rsidRDefault="00DB012D" w:rsidP="00DB0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B012D" w:rsidTr="00F476D6">
        <w:tc>
          <w:tcPr>
            <w:tcW w:w="1797" w:type="dxa"/>
          </w:tcPr>
          <w:p w:rsidR="00DB012D" w:rsidRPr="00950C1C" w:rsidRDefault="00DB012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7219" w:type="dxa"/>
          </w:tcPr>
          <w:p w:rsidR="00DB012D" w:rsidRPr="00950C1C" w:rsidRDefault="00DB012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Therapist</w:t>
            </w:r>
          </w:p>
        </w:tc>
      </w:tr>
      <w:tr w:rsidR="00DB012D" w:rsidTr="00F476D6">
        <w:tc>
          <w:tcPr>
            <w:tcW w:w="1797" w:type="dxa"/>
            <w:tcBorders>
              <w:bottom w:val="single" w:sz="4" w:space="0" w:color="auto"/>
            </w:tcBorders>
          </w:tcPr>
          <w:p w:rsidR="00DB012D" w:rsidRPr="00950C1C" w:rsidRDefault="00DB012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OTA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DB012D" w:rsidRPr="00950C1C" w:rsidRDefault="00DB012D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Therapy Assistant</w:t>
            </w:r>
          </w:p>
        </w:tc>
      </w:tr>
      <w:tr w:rsidR="00A0014A" w:rsidTr="00F476D6">
        <w:tc>
          <w:tcPr>
            <w:tcW w:w="1797" w:type="dxa"/>
            <w:tcBorders>
              <w:bottom w:val="single" w:sz="4" w:space="0" w:color="auto"/>
            </w:tcBorders>
          </w:tcPr>
          <w:p w:rsidR="00A0014A" w:rsidRDefault="00A0014A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PSW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0014A" w:rsidRDefault="00A0014A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Principle Social Worker</w:t>
            </w:r>
          </w:p>
        </w:tc>
      </w:tr>
      <w:tr w:rsidR="00F476D6" w:rsidTr="00F476D6">
        <w:tc>
          <w:tcPr>
            <w:tcW w:w="1797" w:type="dxa"/>
            <w:tcBorders>
              <w:bottom w:val="single" w:sz="4" w:space="0" w:color="auto"/>
            </w:tcBorders>
          </w:tcPr>
          <w:p w:rsidR="00F476D6" w:rsidRDefault="00F476D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F476D6" w:rsidRDefault="00F476D6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</w:tr>
      <w:tr w:rsidR="00A420CF" w:rsidTr="00F476D6">
        <w:tc>
          <w:tcPr>
            <w:tcW w:w="1797" w:type="dxa"/>
            <w:tcBorders>
              <w:bottom w:val="single" w:sz="4" w:space="0" w:color="auto"/>
            </w:tcBorders>
          </w:tcPr>
          <w:p w:rsidR="00A420CF" w:rsidRDefault="00A420CF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EHP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420CF" w:rsidRDefault="00A420CF" w:rsidP="00656D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Help Practitioner</w:t>
            </w:r>
          </w:p>
        </w:tc>
      </w:tr>
      <w:tr w:rsidR="00F476D6" w:rsidTr="00F476D6">
        <w:tc>
          <w:tcPr>
            <w:tcW w:w="1797" w:type="dxa"/>
            <w:tcBorders>
              <w:bottom w:val="single" w:sz="4" w:space="0" w:color="auto"/>
            </w:tcBorders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CSA’s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Support Advisors</w:t>
            </w:r>
          </w:p>
        </w:tc>
      </w:tr>
      <w:tr w:rsidR="00A420CF" w:rsidTr="00F476D6">
        <w:tc>
          <w:tcPr>
            <w:tcW w:w="1797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SSW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Social Worker</w:t>
            </w:r>
          </w:p>
        </w:tc>
      </w:tr>
      <w:tr w:rsidR="00A420CF" w:rsidTr="00F476D6">
        <w:tc>
          <w:tcPr>
            <w:tcW w:w="1797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Leader</w:t>
            </w:r>
          </w:p>
        </w:tc>
      </w:tr>
      <w:tr w:rsidR="00A420CF" w:rsidTr="00F476D6">
        <w:tc>
          <w:tcPr>
            <w:tcW w:w="1797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SDM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Delivery Manager</w:t>
            </w:r>
          </w:p>
        </w:tc>
      </w:tr>
      <w:tr w:rsidR="00A420CF" w:rsidTr="00F476D6">
        <w:tc>
          <w:tcPr>
            <w:tcW w:w="1797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Director</w:t>
            </w:r>
          </w:p>
        </w:tc>
      </w:tr>
      <w:tr w:rsidR="005C1967" w:rsidTr="00F476D6">
        <w:tc>
          <w:tcPr>
            <w:tcW w:w="1797" w:type="dxa"/>
            <w:tcBorders>
              <w:bottom w:val="single" w:sz="4" w:space="0" w:color="auto"/>
            </w:tcBorders>
          </w:tcPr>
          <w:p w:rsidR="005C1967" w:rsidRDefault="005C1967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BSO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5C1967" w:rsidRDefault="005C1967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Support Officer</w:t>
            </w:r>
          </w:p>
        </w:tc>
      </w:tr>
      <w:tr w:rsidR="001D7AD8" w:rsidTr="00F476D6">
        <w:tc>
          <w:tcPr>
            <w:tcW w:w="1797" w:type="dxa"/>
            <w:tcBorders>
              <w:bottom w:val="single" w:sz="4" w:space="0" w:color="auto"/>
            </w:tcBorders>
          </w:tcPr>
          <w:p w:rsidR="001D7AD8" w:rsidRDefault="001D7AD8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1D7AD8" w:rsidRDefault="001D7AD8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Interest Assessor</w:t>
            </w:r>
          </w:p>
        </w:tc>
      </w:tr>
      <w:tr w:rsidR="00F476D6" w:rsidTr="009F3EA1">
        <w:tc>
          <w:tcPr>
            <w:tcW w:w="9016" w:type="dxa"/>
            <w:gridSpan w:val="2"/>
            <w:shd w:val="clear" w:color="auto" w:fill="000000" w:themeFill="text1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6D6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F47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F3EA1" w:rsidRDefault="00F476D6" w:rsidP="00F47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Finances</w:t>
            </w:r>
          </w:p>
          <w:p w:rsidR="00F476D6" w:rsidRPr="009F3EA1" w:rsidRDefault="00F476D6" w:rsidP="00F476D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476D6" w:rsidTr="00F476D6">
        <w:tc>
          <w:tcPr>
            <w:tcW w:w="1797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RAS</w:t>
            </w:r>
          </w:p>
        </w:tc>
        <w:tc>
          <w:tcPr>
            <w:tcW w:w="7219" w:type="dxa"/>
          </w:tcPr>
          <w:p w:rsidR="00F476D6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 Allocation System</w:t>
            </w:r>
          </w:p>
          <w:p w:rsidR="00F476D6" w:rsidRPr="00DB012D" w:rsidRDefault="00F476D6" w:rsidP="00F476D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RAS assessment is completed by primary worker to determine a </w:t>
            </w:r>
            <w:r w:rsidR="00A420CF">
              <w:rPr>
                <w:rFonts w:ascii="Arial" w:hAnsi="Arial" w:cs="Arial"/>
                <w:i/>
                <w:sz w:val="24"/>
                <w:szCs w:val="24"/>
              </w:rPr>
              <w:t>client’s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personal budget)</w:t>
            </w:r>
          </w:p>
        </w:tc>
      </w:tr>
      <w:tr w:rsidR="00F476D6" w:rsidTr="00F476D6">
        <w:tc>
          <w:tcPr>
            <w:tcW w:w="1797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7219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Budget</w:t>
            </w:r>
          </w:p>
        </w:tc>
      </w:tr>
      <w:tr w:rsidR="00F476D6" w:rsidTr="00F476D6">
        <w:tc>
          <w:tcPr>
            <w:tcW w:w="1797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</w:t>
            </w:r>
          </w:p>
        </w:tc>
        <w:tc>
          <w:tcPr>
            <w:tcW w:w="7219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Payment</w:t>
            </w:r>
          </w:p>
        </w:tc>
      </w:tr>
      <w:tr w:rsidR="00F476D6" w:rsidTr="00F476D6">
        <w:tc>
          <w:tcPr>
            <w:tcW w:w="1797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7219" w:type="dxa"/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Assistant</w:t>
            </w:r>
          </w:p>
        </w:tc>
      </w:tr>
      <w:tr w:rsidR="00F476D6" w:rsidTr="00F476D6">
        <w:tc>
          <w:tcPr>
            <w:tcW w:w="1797" w:type="dxa"/>
          </w:tcPr>
          <w:p w:rsidR="00F476D6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DPA</w:t>
            </w:r>
          </w:p>
        </w:tc>
        <w:tc>
          <w:tcPr>
            <w:tcW w:w="7219" w:type="dxa"/>
          </w:tcPr>
          <w:p w:rsidR="00F476D6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Deferred Payment Agreement</w:t>
            </w:r>
          </w:p>
        </w:tc>
      </w:tr>
      <w:tr w:rsidR="00F476D6" w:rsidTr="00F476D6">
        <w:tc>
          <w:tcPr>
            <w:tcW w:w="1797" w:type="dxa"/>
          </w:tcPr>
          <w:p w:rsidR="00F476D6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FAF</w:t>
            </w:r>
          </w:p>
        </w:tc>
        <w:tc>
          <w:tcPr>
            <w:tcW w:w="7219" w:type="dxa"/>
          </w:tcPr>
          <w:p w:rsidR="00F476D6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Authorisation Form</w:t>
            </w:r>
          </w:p>
        </w:tc>
      </w:tr>
      <w:tr w:rsidR="00A420CF" w:rsidTr="00F476D6">
        <w:tc>
          <w:tcPr>
            <w:tcW w:w="1797" w:type="dxa"/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CIP</w:t>
            </w:r>
          </w:p>
        </w:tc>
        <w:tc>
          <w:tcPr>
            <w:tcW w:w="7219" w:type="dxa"/>
          </w:tcPr>
          <w:p w:rsidR="00A420CF" w:rsidRDefault="00A420CF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Improvement Plan </w:t>
            </w:r>
          </w:p>
        </w:tc>
      </w:tr>
      <w:tr w:rsidR="00F476D6" w:rsidTr="00F476D6">
        <w:tc>
          <w:tcPr>
            <w:tcW w:w="1797" w:type="dxa"/>
            <w:tcBorders>
              <w:bottom w:val="single" w:sz="4" w:space="0" w:color="auto"/>
            </w:tcBorders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Abacus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F476D6" w:rsidRPr="00950C1C" w:rsidRDefault="00F476D6" w:rsidP="00F47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 system to process provider payments</w:t>
            </w:r>
          </w:p>
        </w:tc>
      </w:tr>
      <w:tr w:rsidR="001D7AD8" w:rsidTr="009F3EA1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1D7AD8" w:rsidRDefault="001D7AD8" w:rsidP="00F476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28" w:rsidTr="009F3EA1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3EA1" w:rsidRDefault="009F3EA1" w:rsidP="009F3E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EA1" w:rsidRPr="009F3EA1" w:rsidRDefault="00960B28" w:rsidP="009F3E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External Services</w:t>
            </w:r>
          </w:p>
          <w:p w:rsidR="00960B28" w:rsidRPr="00960B28" w:rsidRDefault="00960B28" w:rsidP="00960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CQC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Quality Commission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QAF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Assurance Framework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PiPOT</w:t>
            </w:r>
            <w:proofErr w:type="spellEnd"/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in a Position of Trust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Law Outline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TLAP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Local, Act Personal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IAG Strategy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Information, Advice &amp; Guidance Strategy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Act 2014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F476D6">
              <w:rPr>
                <w:rFonts w:ascii="Arial" w:hAnsi="Arial" w:cs="Arial"/>
                <w:i/>
                <w:sz w:val="24"/>
                <w:szCs w:val="24"/>
              </w:rPr>
              <w:t>Replace</w:t>
            </w: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F476D6">
              <w:rPr>
                <w:rFonts w:ascii="Arial" w:hAnsi="Arial" w:cs="Arial"/>
                <w:i/>
                <w:sz w:val="24"/>
                <w:szCs w:val="24"/>
              </w:rPr>
              <w:t xml:space="preserve"> Community Care Act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960B28" w:rsidTr="00F476D6">
        <w:tc>
          <w:tcPr>
            <w:tcW w:w="1797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ASCOF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Outcomes Framework</w:t>
            </w:r>
          </w:p>
        </w:tc>
      </w:tr>
    </w:tbl>
    <w:p w:rsidR="009F3EA1" w:rsidRDefault="009F3E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7219"/>
      </w:tblGrid>
      <w:tr w:rsidR="00960B28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9F3E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EA1" w:rsidRPr="009F3EA1" w:rsidRDefault="00960B28" w:rsidP="009F3E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General</w:t>
            </w:r>
          </w:p>
          <w:p w:rsidR="00960B28" w:rsidRPr="00950C1C" w:rsidRDefault="00960B28" w:rsidP="00960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B28" w:rsidTr="00F476D6">
        <w:tc>
          <w:tcPr>
            <w:tcW w:w="1797" w:type="dxa"/>
          </w:tcPr>
          <w:p w:rsidR="00960B28" w:rsidRPr="00950C1C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I&amp;A</w:t>
            </w:r>
          </w:p>
        </w:tc>
        <w:tc>
          <w:tcPr>
            <w:tcW w:w="7219" w:type="dxa"/>
          </w:tcPr>
          <w:p w:rsidR="00960B28" w:rsidRPr="00950C1C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&amp; Advice</w:t>
            </w:r>
          </w:p>
        </w:tc>
      </w:tr>
      <w:tr w:rsidR="00960B28" w:rsidTr="00F476D6">
        <w:tc>
          <w:tcPr>
            <w:tcW w:w="1797" w:type="dxa"/>
          </w:tcPr>
          <w:p w:rsidR="00960B28" w:rsidRPr="00950C1C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MyLife</w:t>
            </w:r>
            <w:proofErr w:type="spellEnd"/>
          </w:p>
        </w:tc>
        <w:tc>
          <w:tcPr>
            <w:tcW w:w="7219" w:type="dxa"/>
          </w:tcPr>
          <w:p w:rsidR="00960B28" w:rsidRPr="00950C1C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directory and information and advice service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ASCLT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Social Care Leadership Team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CareFirst/</w:t>
            </w:r>
          </w:p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CareAssess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CarePath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 databases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Data Management (Electronic client file)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RIO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Client database used by Mental Health (Health programme)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PDF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Decision Forum (Panel)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Logic Adult System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LCS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Logic Children’s System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ContrOCC</w:t>
            </w:r>
            <w:proofErr w:type="spellEnd"/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Adults Finance System</w:t>
            </w:r>
          </w:p>
        </w:tc>
      </w:tr>
      <w:tr w:rsidR="00960B28" w:rsidTr="009F3EA1">
        <w:tc>
          <w:tcPr>
            <w:tcW w:w="9016" w:type="dxa"/>
            <w:gridSpan w:val="2"/>
            <w:shd w:val="clear" w:color="auto" w:fill="000000" w:themeFill="text1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B28" w:rsidTr="009F3EA1">
        <w:tc>
          <w:tcPr>
            <w:tcW w:w="9016" w:type="dxa"/>
            <w:gridSpan w:val="2"/>
            <w:shd w:val="clear" w:color="auto" w:fill="D9D9D9" w:themeFill="background1" w:themeFillShade="D9"/>
          </w:tcPr>
          <w:p w:rsidR="009F3EA1" w:rsidRDefault="009F3EA1" w:rsidP="00960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3EA1" w:rsidRPr="009F3EA1" w:rsidRDefault="00960B28" w:rsidP="009F3EA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>Practice Decision Forum</w:t>
            </w:r>
            <w:r w:rsidR="00627660" w:rsidRPr="009F3EA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(Panel)</w:t>
            </w:r>
          </w:p>
          <w:p w:rsidR="00960B28" w:rsidRPr="001D7AD8" w:rsidRDefault="00960B28" w:rsidP="00960B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FFA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Finding Assessment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MCA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Mental Capacity Assessment 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DFG 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Disabled Facilities Grant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EHCP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Health and Care Plans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DST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 Support Tool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(CHC meeting to determine CHC funding)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ILF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Living Fund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</w:t>
            </w:r>
          </w:p>
        </w:tc>
        <w:tc>
          <w:tcPr>
            <w:tcW w:w="7219" w:type="dxa"/>
          </w:tcPr>
          <w:p w:rsidR="00960B28" w:rsidRPr="00627660" w:rsidRDefault="00960B28" w:rsidP="0062766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Declaration</w:t>
            </w:r>
            <w:r w:rsidR="006276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660">
              <w:rPr>
                <w:rFonts w:ascii="Arial" w:hAnsi="Arial" w:cs="Arial"/>
                <w:i/>
                <w:sz w:val="24"/>
                <w:szCs w:val="24"/>
              </w:rPr>
              <w:t>(Declaration of resources used to assess how much client will be required to contribute to care)</w:t>
            </w:r>
          </w:p>
        </w:tc>
      </w:tr>
      <w:tr w:rsidR="00627660" w:rsidTr="00F476D6">
        <w:tc>
          <w:tcPr>
            <w:tcW w:w="1797" w:type="dxa"/>
          </w:tcPr>
          <w:p w:rsidR="00627660" w:rsidRDefault="00627660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Charging Declaration</w:t>
            </w:r>
          </w:p>
        </w:tc>
        <w:tc>
          <w:tcPr>
            <w:tcW w:w="7219" w:type="dxa"/>
          </w:tcPr>
          <w:p w:rsidR="00627660" w:rsidRDefault="00627660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client or representative agreement that the charging policy for client contribution has been explained to them</w:t>
            </w:r>
          </w:p>
        </w:tc>
      </w:tr>
      <w:tr w:rsidR="00960B28" w:rsidTr="00F476D6">
        <w:tc>
          <w:tcPr>
            <w:tcW w:w="1797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</w:t>
            </w:r>
          </w:p>
        </w:tc>
        <w:tc>
          <w:tcPr>
            <w:tcW w:w="7219" w:type="dxa"/>
          </w:tcPr>
          <w:p w:rsidR="00960B28" w:rsidRDefault="00960B28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Disability Related Expenditure </w:t>
            </w:r>
          </w:p>
        </w:tc>
      </w:tr>
      <w:tr w:rsidR="00627660" w:rsidTr="00F476D6">
        <w:tc>
          <w:tcPr>
            <w:tcW w:w="1797" w:type="dxa"/>
          </w:tcPr>
          <w:p w:rsidR="00627660" w:rsidRDefault="00627660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BCF</w:t>
            </w:r>
          </w:p>
        </w:tc>
        <w:tc>
          <w:tcPr>
            <w:tcW w:w="7219" w:type="dxa"/>
          </w:tcPr>
          <w:p w:rsidR="00627660" w:rsidRDefault="00627660" w:rsidP="00960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</w:t>
            </w:r>
          </w:p>
        </w:tc>
      </w:tr>
    </w:tbl>
    <w:p w:rsidR="00C9736B" w:rsidRDefault="00C9736B" w:rsidP="00986A49"/>
    <w:sectPr w:rsidR="00C9736B" w:rsidSect="009F3EA1">
      <w:footerReference w:type="default" r:id="rId10"/>
      <w:pgSz w:w="11906" w:h="16838"/>
      <w:pgMar w:top="709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C6" w:rsidRDefault="00CA61C6" w:rsidP="00950C1C">
      <w:pPr>
        <w:spacing w:after="0" w:line="240" w:lineRule="auto"/>
      </w:pPr>
      <w:r>
        <w:separator/>
      </w:r>
    </w:p>
  </w:endnote>
  <w:endnote w:type="continuationSeparator" w:id="0">
    <w:p w:rsidR="00CA61C6" w:rsidRDefault="00CA61C6" w:rsidP="0095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A1" w:rsidRDefault="009F3EA1">
    <w:pPr>
      <w:pStyle w:val="Footer"/>
    </w:pPr>
    <w:r>
      <w:rPr>
        <w:noProof/>
        <w:lang w:eastAsia="en-GB"/>
      </w:rPr>
      <w:drawing>
        <wp:inline distT="0" distB="0" distL="0" distR="0" wp14:anchorId="70896883" wp14:editId="1E7F5E6A">
          <wp:extent cx="5731510" cy="808355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C6" w:rsidRDefault="00CA61C6" w:rsidP="00950C1C">
      <w:pPr>
        <w:spacing w:after="0" w:line="240" w:lineRule="auto"/>
      </w:pPr>
      <w:r>
        <w:separator/>
      </w:r>
    </w:p>
  </w:footnote>
  <w:footnote w:type="continuationSeparator" w:id="0">
    <w:p w:rsidR="00CA61C6" w:rsidRDefault="00CA61C6" w:rsidP="00950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694"/>
    <w:multiLevelType w:val="hybridMultilevel"/>
    <w:tmpl w:val="27C2BB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04470"/>
    <w:multiLevelType w:val="hybridMultilevel"/>
    <w:tmpl w:val="7EA4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141CD"/>
    <w:multiLevelType w:val="hybridMultilevel"/>
    <w:tmpl w:val="325692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0571B"/>
    <w:multiLevelType w:val="hybridMultilevel"/>
    <w:tmpl w:val="C53C46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57D83"/>
    <w:multiLevelType w:val="hybridMultilevel"/>
    <w:tmpl w:val="D15E93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5486C"/>
    <w:multiLevelType w:val="hybridMultilevel"/>
    <w:tmpl w:val="3A288A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842"/>
    <w:multiLevelType w:val="hybridMultilevel"/>
    <w:tmpl w:val="E88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7F79"/>
    <w:multiLevelType w:val="hybridMultilevel"/>
    <w:tmpl w:val="2F84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672"/>
    <w:multiLevelType w:val="hybridMultilevel"/>
    <w:tmpl w:val="C69CF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D32A3"/>
    <w:multiLevelType w:val="hybridMultilevel"/>
    <w:tmpl w:val="A22C1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1C"/>
    <w:rsid w:val="0003007D"/>
    <w:rsid w:val="001B2F13"/>
    <w:rsid w:val="001D7AD8"/>
    <w:rsid w:val="00312B55"/>
    <w:rsid w:val="003C4A0A"/>
    <w:rsid w:val="005C1967"/>
    <w:rsid w:val="00627660"/>
    <w:rsid w:val="00656D46"/>
    <w:rsid w:val="0073273B"/>
    <w:rsid w:val="0074066C"/>
    <w:rsid w:val="00780E45"/>
    <w:rsid w:val="008C133F"/>
    <w:rsid w:val="00950C1C"/>
    <w:rsid w:val="00960B28"/>
    <w:rsid w:val="00986A49"/>
    <w:rsid w:val="009F3EA1"/>
    <w:rsid w:val="00A0014A"/>
    <w:rsid w:val="00A420CF"/>
    <w:rsid w:val="00B02152"/>
    <w:rsid w:val="00B7612F"/>
    <w:rsid w:val="00C01C1F"/>
    <w:rsid w:val="00C43F16"/>
    <w:rsid w:val="00C8317E"/>
    <w:rsid w:val="00C9736B"/>
    <w:rsid w:val="00CA61C6"/>
    <w:rsid w:val="00D53FF5"/>
    <w:rsid w:val="00DB012D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68778E-C2E0-4D5C-AC81-FD72A70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C1C"/>
  </w:style>
  <w:style w:type="paragraph" w:styleId="Footer">
    <w:name w:val="footer"/>
    <w:basedOn w:val="Normal"/>
    <w:link w:val="FooterChar"/>
    <w:uiPriority w:val="99"/>
    <w:unhideWhenUsed/>
    <w:rsid w:val="0095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C1C"/>
  </w:style>
  <w:style w:type="paragraph" w:styleId="ListParagraph">
    <w:name w:val="List Paragraph"/>
    <w:basedOn w:val="Normal"/>
    <w:uiPriority w:val="34"/>
    <w:qFormat/>
    <w:rsid w:val="00950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1B52DEF62D24C89DC6537D3FB6019" ma:contentTypeVersion="" ma:contentTypeDescription="Create a new document." ma:contentTypeScope="" ma:versionID="d7d14301327d4dc2092241e3bdd01152">
  <xsd:schema xmlns:xsd="http://www.w3.org/2001/XMLSchema" xmlns:xs="http://www.w3.org/2001/XMLSchema" xmlns:p="http://schemas.microsoft.com/office/2006/metadata/properties" xmlns:ns2="4a878590-4166-4ba2-905f-c4aae6738c68" xmlns:ns3="26a33839-b61e-4482-a3bf-f88d021a30ea" targetNamespace="http://schemas.microsoft.com/office/2006/metadata/properties" ma:root="true" ma:fieldsID="cb10a806e5aca892a34ec4eb3cd04555" ns2:_="" ns3:_="">
    <xsd:import namespace="4a878590-4166-4ba2-905f-c4aae6738c68"/>
    <xsd:import namespace="26a33839-b61e-4482-a3bf-f88d021a30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8590-4166-4ba2-905f-c4aae6738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3839-b61e-4482-a3bf-f88d021a3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62921-5CF5-49D1-A4FD-1F267FE73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ADC16-7673-40BC-A585-CBB4DB37AA6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a878590-4166-4ba2-905f-c4aae6738c6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a33839-b61e-4482-a3bf-f88d021a30e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9F945D-6F64-4CA1-AC8A-43DE0904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8590-4166-4ba2-905f-c4aae6738c68"/>
    <ds:schemaRef ds:uri="26a33839-b61e-4482-a3bf-f88d021a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6EEB2F34</Template>
  <TotalTime>0</TotalTime>
  <Pages>3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User</dc:creator>
  <cp:lastModifiedBy>Managh, Fiona</cp:lastModifiedBy>
  <cp:revision>2</cp:revision>
  <dcterms:created xsi:type="dcterms:W3CDTF">2018-11-19T10:23:00Z</dcterms:created>
  <dcterms:modified xsi:type="dcterms:W3CDTF">2018-11-19T10:23:00Z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0x0101001E31B52DEF62D24C89DC6537D3FB6019</vt:lpwstr>
  </property>
</Properties>
</file>