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2AEC" w14:textId="6BEFE251" w:rsidR="00FE3A7F" w:rsidRPr="00421C9B" w:rsidRDefault="00FE3A7F" w:rsidP="00421C9B">
      <w:pPr>
        <w:tabs>
          <w:tab w:val="left" w:pos="5385"/>
        </w:tabs>
        <w:jc w:val="center"/>
        <w:rPr>
          <w:rFonts w:ascii="Arial" w:eastAsia="Times New Roman" w:hAnsi="Arial" w:cs="Arial"/>
          <w:b/>
          <w:u w:val="single"/>
        </w:rPr>
      </w:pPr>
      <w:r w:rsidRPr="00421C9B">
        <w:rPr>
          <w:rFonts w:ascii="Arial" w:eastAsia="Times New Roman" w:hAnsi="Arial" w:cs="Arial"/>
          <w:b/>
          <w:u w:val="single"/>
        </w:rPr>
        <w:t>Kent AMHP Service MH</w:t>
      </w:r>
      <w:r w:rsidR="00421C9B" w:rsidRPr="00421C9B">
        <w:rPr>
          <w:rFonts w:ascii="Arial" w:eastAsia="Times New Roman" w:hAnsi="Arial" w:cs="Arial"/>
          <w:b/>
          <w:u w:val="single"/>
        </w:rPr>
        <w:t>A Report</w:t>
      </w:r>
      <w:r w:rsidRPr="00421C9B">
        <w:rPr>
          <w:rFonts w:ascii="Arial" w:eastAsia="Times New Roman" w:hAnsi="Arial" w:cs="Arial"/>
          <w:b/>
          <w:u w:val="single"/>
        </w:rPr>
        <w:t xml:space="preserve"> Audit Tool</w:t>
      </w:r>
    </w:p>
    <w:p w14:paraId="25106586" w14:textId="77777777" w:rsidR="00FE3A7F" w:rsidRDefault="00FE3A7F" w:rsidP="00FE3A7F">
      <w:pPr>
        <w:tabs>
          <w:tab w:val="left" w:pos="5385"/>
        </w:tabs>
        <w:jc w:val="both"/>
        <w:rPr>
          <w:rFonts w:ascii="Arial" w:eastAsia="Times New Roman" w:hAnsi="Arial" w:cs="Arial"/>
        </w:rPr>
      </w:pPr>
      <w:r w:rsidRPr="00D755CD">
        <w:rPr>
          <w:rFonts w:ascii="Calibri" w:eastAsia="Times New Roman" w:hAnsi="Calibri" w:cs="Times New Roman"/>
          <w:noProof/>
          <w:lang w:eastAsia="en-GB"/>
        </w:rPr>
        <mc:AlternateContent>
          <mc:Choice Requires="wps">
            <w:drawing>
              <wp:anchor distT="0" distB="0" distL="114300" distR="114300" simplePos="0" relativeHeight="251658240" behindDoc="0" locked="0" layoutInCell="1" allowOverlap="1" wp14:anchorId="0DB749C6" wp14:editId="324744C3">
                <wp:simplePos x="0" y="0"/>
                <wp:positionH relativeFrom="column">
                  <wp:posOffset>9525</wp:posOffset>
                </wp:positionH>
                <wp:positionV relativeFrom="paragraph">
                  <wp:posOffset>17145</wp:posOffset>
                </wp:positionV>
                <wp:extent cx="5695950" cy="1257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57300"/>
                        </a:xfrm>
                        <a:prstGeom prst="rect">
                          <a:avLst/>
                        </a:prstGeom>
                        <a:solidFill>
                          <a:srgbClr val="FFFFFF"/>
                        </a:solidFill>
                        <a:ln w="9525">
                          <a:solidFill>
                            <a:srgbClr val="000000"/>
                          </a:solidFill>
                          <a:miter lim="800000"/>
                          <a:headEnd/>
                          <a:tailEnd/>
                        </a:ln>
                      </wps:spPr>
                      <wps:txbx>
                        <w:txbxContent>
                          <w:p w14:paraId="044B35A2" w14:textId="77777777" w:rsidR="00FE3A7F" w:rsidRPr="000C620B" w:rsidRDefault="00FE3A7F" w:rsidP="00FE3A7F">
                            <w:pPr>
                              <w:rPr>
                                <w:rFonts w:ascii="Arial" w:hAnsi="Arial" w:cs="Arial"/>
                              </w:rPr>
                            </w:pPr>
                            <w:r w:rsidRPr="000C620B">
                              <w:rPr>
                                <w:rFonts w:ascii="Arial" w:hAnsi="Arial" w:cs="Arial"/>
                              </w:rPr>
                              <w:t>AMHP:</w:t>
                            </w:r>
                          </w:p>
                          <w:p w14:paraId="545546B7" w14:textId="3696EE05" w:rsidR="00FE3A7F" w:rsidRPr="000C620B" w:rsidRDefault="00FE3A7F" w:rsidP="00FE3A7F">
                            <w:pPr>
                              <w:rPr>
                                <w:rFonts w:ascii="Arial" w:hAnsi="Arial" w:cs="Arial"/>
                              </w:rPr>
                            </w:pPr>
                            <w:r>
                              <w:rPr>
                                <w:rFonts w:ascii="Arial" w:hAnsi="Arial" w:cs="Arial"/>
                              </w:rPr>
                              <w:t>Auditor</w:t>
                            </w:r>
                            <w:r w:rsidRPr="000C620B">
                              <w:rPr>
                                <w:rFonts w:ascii="Arial" w:hAnsi="Arial" w:cs="Arial"/>
                              </w:rPr>
                              <w:t>:</w:t>
                            </w:r>
                          </w:p>
                          <w:p w14:paraId="6686C387" w14:textId="77777777" w:rsidR="00FE3A7F" w:rsidRDefault="00FE3A7F" w:rsidP="00FE3A7F">
                            <w:pPr>
                              <w:rPr>
                                <w:rFonts w:ascii="Arial" w:hAnsi="Arial" w:cs="Arial"/>
                              </w:rPr>
                            </w:pPr>
                            <w:r>
                              <w:rPr>
                                <w:rFonts w:ascii="Arial" w:hAnsi="Arial" w:cs="Arial"/>
                              </w:rPr>
                              <w:t>I</w:t>
                            </w:r>
                            <w:r w:rsidRPr="000C620B">
                              <w:rPr>
                                <w:rFonts w:ascii="Arial" w:hAnsi="Arial" w:cs="Arial"/>
                              </w:rPr>
                              <w:t>nitials</w:t>
                            </w:r>
                            <w:r>
                              <w:rPr>
                                <w:rFonts w:ascii="Arial" w:hAnsi="Arial" w:cs="Arial"/>
                              </w:rPr>
                              <w:t xml:space="preserve"> of the person being assessed</w:t>
                            </w:r>
                            <w:r w:rsidRPr="000C620B">
                              <w:rPr>
                                <w:rFonts w:ascii="Arial" w:hAnsi="Arial" w:cs="Arial"/>
                              </w:rPr>
                              <w:t xml:space="preserve"> &amp; date of assessment:</w:t>
                            </w:r>
                          </w:p>
                          <w:p w14:paraId="5B080535" w14:textId="77777777" w:rsidR="00FE3A7F" w:rsidRDefault="00FE3A7F" w:rsidP="00FE3A7F">
                            <w:pPr>
                              <w:rPr>
                                <w:rFonts w:ascii="Arial" w:hAnsi="Arial" w:cs="Arial"/>
                              </w:rPr>
                            </w:pPr>
                            <w:r>
                              <w:rPr>
                                <w:rFonts w:ascii="Arial" w:hAnsi="Arial" w:cs="Arial"/>
                              </w:rPr>
                              <w:t>Assessment Type: S136/Community/Ward/Custody/A&amp;E/CTO</w:t>
                            </w:r>
                          </w:p>
                          <w:p w14:paraId="5DBCA30F" w14:textId="77777777" w:rsidR="00FE3A7F" w:rsidRPr="000C620B" w:rsidRDefault="00FE3A7F" w:rsidP="00FE3A7F">
                            <w:pPr>
                              <w:rPr>
                                <w:rFonts w:ascii="Arial" w:hAnsi="Arial" w:cs="Arial"/>
                              </w:rPr>
                            </w:pPr>
                          </w:p>
                          <w:p w14:paraId="28C86A5D" w14:textId="77777777" w:rsidR="00FE3A7F" w:rsidRDefault="00FE3A7F" w:rsidP="00FE3A7F"/>
                          <w:p w14:paraId="2BA54B8D" w14:textId="77777777" w:rsidR="00FE3A7F" w:rsidRDefault="00FE3A7F" w:rsidP="00FE3A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B749C6" id="_x0000_t202" coordsize="21600,21600" o:spt="202" path="m,l,21600r21600,l21600,xe">
                <v:stroke joinstyle="miter"/>
                <v:path gradientshapeok="t" o:connecttype="rect"/>
              </v:shapetype>
              <v:shape id="Text Box 1" o:spid="_x0000_s1026" type="#_x0000_t202" style="position:absolute;left:0;text-align:left;margin-left:.75pt;margin-top:1.35pt;width:44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">
                <v:textbox>
                  <w:txbxContent>
                    <w:p w14:paraId="044B35A2" w14:textId="77777777" w:rsidR="00FE3A7F" w:rsidRPr="000C620B" w:rsidRDefault="00FE3A7F" w:rsidP="00FE3A7F">
                      <w:pPr>
                        <w:rPr>
                          <w:rFonts w:ascii="Arial" w:hAnsi="Arial" w:cs="Arial"/>
                        </w:rPr>
                      </w:pPr>
                      <w:r w:rsidRPr="000C620B">
                        <w:rPr>
                          <w:rFonts w:ascii="Arial" w:hAnsi="Arial" w:cs="Arial"/>
                        </w:rPr>
                        <w:t>AMHP:</w:t>
                      </w:r>
                    </w:p>
                    <w:p w14:paraId="545546B7" w14:textId="3696EE05" w:rsidR="00FE3A7F" w:rsidRPr="000C620B" w:rsidRDefault="00FE3A7F" w:rsidP="00FE3A7F">
                      <w:pPr>
                        <w:rPr>
                          <w:rFonts w:ascii="Arial" w:hAnsi="Arial" w:cs="Arial"/>
                        </w:rPr>
                      </w:pPr>
                      <w:r>
                        <w:rPr>
                          <w:rFonts w:ascii="Arial" w:hAnsi="Arial" w:cs="Arial"/>
                        </w:rPr>
                        <w:t>Auditor</w:t>
                      </w:r>
                      <w:r w:rsidRPr="000C620B">
                        <w:rPr>
                          <w:rFonts w:ascii="Arial" w:hAnsi="Arial" w:cs="Arial"/>
                        </w:rPr>
                        <w:t>:</w:t>
                      </w:r>
                    </w:p>
                    <w:p w14:paraId="6686C387" w14:textId="77777777" w:rsidR="00FE3A7F" w:rsidRDefault="00FE3A7F" w:rsidP="00FE3A7F">
                      <w:pPr>
                        <w:rPr>
                          <w:rFonts w:ascii="Arial" w:hAnsi="Arial" w:cs="Arial"/>
                        </w:rPr>
                      </w:pPr>
                      <w:r>
                        <w:rPr>
                          <w:rFonts w:ascii="Arial" w:hAnsi="Arial" w:cs="Arial"/>
                        </w:rPr>
                        <w:t>I</w:t>
                      </w:r>
                      <w:r w:rsidRPr="000C620B">
                        <w:rPr>
                          <w:rFonts w:ascii="Arial" w:hAnsi="Arial" w:cs="Arial"/>
                        </w:rPr>
                        <w:t>nitials</w:t>
                      </w:r>
                      <w:r>
                        <w:rPr>
                          <w:rFonts w:ascii="Arial" w:hAnsi="Arial" w:cs="Arial"/>
                        </w:rPr>
                        <w:t xml:space="preserve"> of the person being assessed</w:t>
                      </w:r>
                      <w:r w:rsidRPr="000C620B">
                        <w:rPr>
                          <w:rFonts w:ascii="Arial" w:hAnsi="Arial" w:cs="Arial"/>
                        </w:rPr>
                        <w:t xml:space="preserve"> &amp; date of assessment:</w:t>
                      </w:r>
                    </w:p>
                    <w:p w14:paraId="5B080535" w14:textId="77777777" w:rsidR="00FE3A7F" w:rsidRDefault="00FE3A7F" w:rsidP="00FE3A7F">
                      <w:pPr>
                        <w:rPr>
                          <w:rFonts w:ascii="Arial" w:hAnsi="Arial" w:cs="Arial"/>
                        </w:rPr>
                      </w:pPr>
                      <w:r>
                        <w:rPr>
                          <w:rFonts w:ascii="Arial" w:hAnsi="Arial" w:cs="Arial"/>
                        </w:rPr>
                        <w:t>Assessment Type: S136/Community/Ward/Custody/A&amp;E/CTO</w:t>
                      </w:r>
                    </w:p>
                    <w:p w14:paraId="5DBCA30F" w14:textId="77777777" w:rsidR="00FE3A7F" w:rsidRPr="000C620B" w:rsidRDefault="00FE3A7F" w:rsidP="00FE3A7F">
                      <w:pPr>
                        <w:rPr>
                          <w:rFonts w:ascii="Arial" w:hAnsi="Arial" w:cs="Arial"/>
                        </w:rPr>
                      </w:pPr>
                    </w:p>
                    <w:p w14:paraId="28C86A5D" w14:textId="77777777" w:rsidR="00FE3A7F" w:rsidRDefault="00FE3A7F" w:rsidP="00FE3A7F"/>
                    <w:p w14:paraId="2BA54B8D" w14:textId="77777777" w:rsidR="00FE3A7F" w:rsidRDefault="00FE3A7F" w:rsidP="00FE3A7F"/>
                  </w:txbxContent>
                </v:textbox>
              </v:shape>
            </w:pict>
          </mc:Fallback>
        </mc:AlternateContent>
      </w:r>
    </w:p>
    <w:p w14:paraId="011394F5" w14:textId="77777777" w:rsidR="00FE3A7F" w:rsidRPr="00D755CD" w:rsidRDefault="00FE3A7F" w:rsidP="00FE3A7F">
      <w:pPr>
        <w:tabs>
          <w:tab w:val="left" w:pos="5385"/>
        </w:tabs>
        <w:jc w:val="both"/>
        <w:rPr>
          <w:rFonts w:ascii="Arial" w:eastAsia="Times New Roman" w:hAnsi="Arial" w:cs="Arial"/>
        </w:rPr>
      </w:pPr>
    </w:p>
    <w:p w14:paraId="67463539" w14:textId="77777777" w:rsidR="00FE3A7F" w:rsidRPr="00D755CD" w:rsidRDefault="00FE3A7F" w:rsidP="00FE3A7F">
      <w:pPr>
        <w:tabs>
          <w:tab w:val="left" w:pos="5385"/>
        </w:tabs>
        <w:jc w:val="both"/>
        <w:rPr>
          <w:rFonts w:ascii="Arial" w:eastAsia="Times New Roman" w:hAnsi="Arial" w:cs="Arial"/>
          <w:b/>
        </w:rPr>
      </w:pPr>
    </w:p>
    <w:p w14:paraId="0B74AAB9" w14:textId="77777777" w:rsidR="00FE3A7F" w:rsidRPr="00D755CD" w:rsidRDefault="00FE3A7F" w:rsidP="00FE3A7F">
      <w:pPr>
        <w:tabs>
          <w:tab w:val="left" w:pos="5385"/>
        </w:tabs>
        <w:jc w:val="both"/>
        <w:rPr>
          <w:rFonts w:ascii="Arial" w:eastAsia="Times New Roman" w:hAnsi="Arial" w:cs="Arial"/>
        </w:rPr>
      </w:pPr>
      <w:r w:rsidRPr="00D755CD">
        <w:rPr>
          <w:rFonts w:ascii="Arial" w:eastAsia="Times New Roman" w:hAnsi="Arial" w:cs="Arial"/>
        </w:rPr>
        <w:tab/>
      </w:r>
      <w:r>
        <w:rPr>
          <w:rFonts w:ascii="Arial" w:eastAsia="Times New Roman" w:hAnsi="Arial" w:cs="Arial"/>
          <w:noProof/>
        </w:rPr>
        <w:drawing>
          <wp:inline distT="0" distB="0" distL="0" distR="0" wp14:anchorId="53C97486" wp14:editId="72882B9E">
            <wp:extent cx="573151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890"/>
                    </a:xfrm>
                    <a:prstGeom prst="rect">
                      <a:avLst/>
                    </a:prstGeom>
                    <a:noFill/>
                    <a:ln>
                      <a:noFill/>
                    </a:ln>
                  </pic:spPr>
                </pic:pic>
              </a:graphicData>
            </a:graphic>
          </wp:inline>
        </w:drawing>
      </w:r>
      <w:r>
        <w:rPr>
          <w:rFonts w:ascii="Arial" w:eastAsia="Times New Roman" w:hAnsi="Arial" w:cs="Arial"/>
          <w:noProof/>
        </w:rPr>
        <w:drawing>
          <wp:inline distT="0" distB="0" distL="0" distR="0" wp14:anchorId="6CFE3EA9" wp14:editId="70B6D9BE">
            <wp:extent cx="573151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890"/>
                    </a:xfrm>
                    <a:prstGeom prst="rect">
                      <a:avLst/>
                    </a:prstGeom>
                    <a:noFill/>
                    <a:ln>
                      <a:noFill/>
                    </a:ln>
                  </pic:spPr>
                </pic:pic>
              </a:graphicData>
            </a:graphic>
          </wp:inline>
        </w:drawing>
      </w:r>
    </w:p>
    <w:p w14:paraId="6F69B839" w14:textId="30097AD8" w:rsidR="00421C9B" w:rsidRPr="00AE23CE" w:rsidRDefault="00421C9B" w:rsidP="00AE23CE">
      <w:pPr>
        <w:pStyle w:val="ListParagraph"/>
        <w:numPr>
          <w:ilvl w:val="0"/>
          <w:numId w:val="8"/>
        </w:numPr>
        <w:spacing w:line="240" w:lineRule="auto"/>
        <w:ind w:left="357" w:hanging="357"/>
        <w:contextualSpacing w:val="0"/>
        <w:jc w:val="both"/>
        <w:rPr>
          <w:rFonts w:ascii="Arial" w:eastAsia="Times New Roman" w:hAnsi="Arial" w:cs="Arial"/>
          <w:b/>
          <w:bCs/>
          <w:u w:val="single"/>
        </w:rPr>
      </w:pPr>
      <w:r w:rsidRPr="00AE23CE">
        <w:rPr>
          <w:rFonts w:ascii="Arial" w:eastAsia="Times New Roman" w:hAnsi="Arial" w:cs="Arial"/>
          <w:b/>
          <w:bCs/>
          <w:u w:val="single"/>
        </w:rPr>
        <w:t xml:space="preserve">Guidance for those completing the audit: </w:t>
      </w:r>
    </w:p>
    <w:p w14:paraId="6CC93A76" w14:textId="78690174" w:rsidR="00FE3A7F" w:rsidRPr="00AE23CE" w:rsidRDefault="00FE3A7F" w:rsidP="00AE23CE">
      <w:pPr>
        <w:pStyle w:val="ListParagraph"/>
        <w:numPr>
          <w:ilvl w:val="0"/>
          <w:numId w:val="8"/>
        </w:numPr>
        <w:spacing w:line="240" w:lineRule="auto"/>
        <w:ind w:left="357" w:hanging="357"/>
        <w:contextualSpacing w:val="0"/>
        <w:jc w:val="both"/>
        <w:rPr>
          <w:rFonts w:ascii="Arial" w:eastAsia="Times New Roman" w:hAnsi="Arial" w:cs="Arial"/>
        </w:rPr>
      </w:pPr>
      <w:r w:rsidRPr="00AE23CE">
        <w:rPr>
          <w:rFonts w:ascii="Arial" w:eastAsia="Times New Roman" w:hAnsi="Arial" w:cs="Arial"/>
        </w:rPr>
        <w:t>This audit is undertaken with the intention of looking for ways to strengthen this particular MH</w:t>
      </w:r>
      <w:r w:rsidR="00421C9B" w:rsidRPr="00AE23CE">
        <w:rPr>
          <w:rFonts w:ascii="Arial" w:eastAsia="Times New Roman" w:hAnsi="Arial" w:cs="Arial"/>
        </w:rPr>
        <w:t>A</w:t>
      </w:r>
      <w:r w:rsidRPr="00AE23CE">
        <w:rPr>
          <w:rFonts w:ascii="Arial" w:eastAsia="Times New Roman" w:hAnsi="Arial" w:cs="Arial"/>
        </w:rPr>
        <w:t xml:space="preserve"> report and the report writing of the AMHP generally; it is also the intention to identify and acknowledge good practice and to share this for wider learning.</w:t>
      </w:r>
    </w:p>
    <w:p w14:paraId="7ED4BE98" w14:textId="6F857DBD" w:rsidR="00FE3A7F" w:rsidRPr="00AE23CE" w:rsidRDefault="00FE3A7F" w:rsidP="00AE23CE">
      <w:pPr>
        <w:pStyle w:val="ListParagraph"/>
        <w:numPr>
          <w:ilvl w:val="0"/>
          <w:numId w:val="8"/>
        </w:numPr>
        <w:spacing w:line="240" w:lineRule="auto"/>
        <w:ind w:left="357" w:hanging="357"/>
        <w:contextualSpacing w:val="0"/>
        <w:jc w:val="both"/>
        <w:rPr>
          <w:rFonts w:ascii="Arial" w:eastAsia="Times New Roman" w:hAnsi="Arial" w:cs="Arial"/>
        </w:rPr>
      </w:pPr>
      <w:r w:rsidRPr="00AE23CE">
        <w:rPr>
          <w:rFonts w:ascii="Arial" w:eastAsia="Times New Roman" w:hAnsi="Arial" w:cs="Arial"/>
        </w:rPr>
        <w:t>It is also being used as a means to review the application of statutory processes, the decision making which ha</w:t>
      </w:r>
      <w:r w:rsidR="00421C9B" w:rsidRPr="00AE23CE">
        <w:rPr>
          <w:rFonts w:ascii="Arial" w:eastAsia="Times New Roman" w:hAnsi="Arial" w:cs="Arial"/>
        </w:rPr>
        <w:t>s</w:t>
      </w:r>
      <w:r w:rsidRPr="00AE23CE">
        <w:rPr>
          <w:rFonts w:ascii="Arial" w:eastAsia="Times New Roman" w:hAnsi="Arial" w:cs="Arial"/>
        </w:rPr>
        <w:t xml:space="preserve"> been undertaken by the AMHP and the rationale they have used for arriving at these decisions. </w:t>
      </w:r>
    </w:p>
    <w:p w14:paraId="42A0C5A1" w14:textId="0D16542B" w:rsidR="00FE3A7F" w:rsidRPr="00AE23CE" w:rsidRDefault="00FE3A7F" w:rsidP="00AE23CE">
      <w:pPr>
        <w:pStyle w:val="ListParagraph"/>
        <w:numPr>
          <w:ilvl w:val="0"/>
          <w:numId w:val="8"/>
        </w:numPr>
        <w:spacing w:line="240" w:lineRule="auto"/>
        <w:ind w:left="357" w:hanging="357"/>
        <w:contextualSpacing w:val="0"/>
        <w:jc w:val="both"/>
        <w:rPr>
          <w:rFonts w:ascii="Arial" w:eastAsia="Times New Roman" w:hAnsi="Arial" w:cs="Arial"/>
        </w:rPr>
      </w:pPr>
      <w:r w:rsidRPr="00AE23CE">
        <w:rPr>
          <w:rFonts w:ascii="Arial" w:eastAsia="Times New Roman" w:hAnsi="Arial" w:cs="Arial"/>
        </w:rPr>
        <w:t xml:space="preserve">In addition, it also </w:t>
      </w:r>
      <w:r w:rsidR="00421C9B" w:rsidRPr="00AE23CE">
        <w:rPr>
          <w:rFonts w:ascii="Arial" w:eastAsia="Times New Roman" w:hAnsi="Arial" w:cs="Arial"/>
        </w:rPr>
        <w:t xml:space="preserve">enables </w:t>
      </w:r>
      <w:r w:rsidRPr="00AE23CE">
        <w:rPr>
          <w:rFonts w:ascii="Arial" w:eastAsia="Times New Roman" w:hAnsi="Arial" w:cs="Arial"/>
        </w:rPr>
        <w:t xml:space="preserve">audit of </w:t>
      </w:r>
      <w:r w:rsidR="00421C9B" w:rsidRPr="00AE23CE">
        <w:rPr>
          <w:rFonts w:ascii="Arial" w:eastAsia="Times New Roman" w:hAnsi="Arial" w:cs="Arial"/>
        </w:rPr>
        <w:t>the</w:t>
      </w:r>
      <w:r w:rsidRPr="00AE23CE">
        <w:rPr>
          <w:rFonts w:ascii="Arial" w:eastAsia="Times New Roman" w:hAnsi="Arial" w:cs="Arial"/>
        </w:rPr>
        <w:t xml:space="preserve"> required administrative elements of the</w:t>
      </w:r>
      <w:r w:rsidR="00421C9B" w:rsidRPr="00AE23CE">
        <w:rPr>
          <w:rFonts w:ascii="Arial" w:eastAsia="Times New Roman" w:hAnsi="Arial" w:cs="Arial"/>
        </w:rPr>
        <w:t xml:space="preserve"> report</w:t>
      </w:r>
      <w:r w:rsidRPr="00AE23CE">
        <w:rPr>
          <w:rFonts w:ascii="Arial" w:eastAsia="Times New Roman" w:hAnsi="Arial" w:cs="Arial"/>
        </w:rPr>
        <w:t xml:space="preserve">. </w:t>
      </w:r>
    </w:p>
    <w:p w14:paraId="2CCA876F" w14:textId="77777777" w:rsidR="00FE3A7F" w:rsidRPr="00AE23CE" w:rsidRDefault="00FE3A7F" w:rsidP="00AE23CE">
      <w:pPr>
        <w:pStyle w:val="ListParagraph"/>
        <w:numPr>
          <w:ilvl w:val="0"/>
          <w:numId w:val="8"/>
        </w:numPr>
        <w:spacing w:line="240" w:lineRule="auto"/>
        <w:ind w:left="357" w:hanging="357"/>
        <w:contextualSpacing w:val="0"/>
        <w:jc w:val="both"/>
        <w:rPr>
          <w:rFonts w:ascii="Arial" w:eastAsia="Times New Roman" w:hAnsi="Arial" w:cs="Arial"/>
        </w:rPr>
      </w:pPr>
      <w:r w:rsidRPr="00AE23CE">
        <w:rPr>
          <w:rFonts w:ascii="Arial" w:eastAsia="Times New Roman" w:hAnsi="Arial" w:cs="Arial"/>
        </w:rPr>
        <w:t xml:space="preserve">It is intended that any feedback should be </w:t>
      </w:r>
      <w:r w:rsidRPr="00AE23CE">
        <w:rPr>
          <w:rFonts w:ascii="Arial" w:eastAsia="Times New Roman" w:hAnsi="Arial" w:cs="Arial"/>
          <w:u w:val="single"/>
        </w:rPr>
        <w:t>constructive and should help raise quality</w:t>
      </w:r>
      <w:r w:rsidRPr="00AE23CE">
        <w:rPr>
          <w:rFonts w:ascii="Arial" w:eastAsia="Times New Roman" w:hAnsi="Arial" w:cs="Arial"/>
        </w:rPr>
        <w:t xml:space="preserve">. </w:t>
      </w:r>
    </w:p>
    <w:p w14:paraId="70BA6DE9" w14:textId="76BA8BCE" w:rsidR="00FE3A7F" w:rsidRPr="00AE23CE" w:rsidRDefault="00FE3A7F" w:rsidP="00AE23CE">
      <w:pPr>
        <w:pStyle w:val="ListParagraph"/>
        <w:numPr>
          <w:ilvl w:val="0"/>
          <w:numId w:val="8"/>
        </w:numPr>
        <w:tabs>
          <w:tab w:val="left" w:pos="5385"/>
        </w:tabs>
        <w:spacing w:line="240" w:lineRule="auto"/>
        <w:ind w:left="357" w:hanging="357"/>
        <w:contextualSpacing w:val="0"/>
        <w:jc w:val="both"/>
        <w:rPr>
          <w:rFonts w:ascii="Arial" w:eastAsia="Times New Roman" w:hAnsi="Arial" w:cs="Arial"/>
        </w:rPr>
      </w:pPr>
      <w:r w:rsidRPr="00AE23CE">
        <w:rPr>
          <w:rFonts w:ascii="Arial" w:eastAsia="Times New Roman" w:hAnsi="Arial" w:cs="Arial"/>
        </w:rPr>
        <w:t xml:space="preserve">To achieve </w:t>
      </w:r>
      <w:r w:rsidR="00421C9B" w:rsidRPr="00AE23CE">
        <w:rPr>
          <w:rFonts w:ascii="Arial" w:eastAsia="Times New Roman" w:hAnsi="Arial" w:cs="Arial"/>
        </w:rPr>
        <w:t xml:space="preserve">this audit in a </w:t>
      </w:r>
      <w:r w:rsidRPr="00AE23CE">
        <w:rPr>
          <w:rFonts w:ascii="Arial" w:eastAsia="Times New Roman" w:hAnsi="Arial" w:cs="Arial"/>
        </w:rPr>
        <w:t xml:space="preserve">meaningful and comprehensive </w:t>
      </w:r>
      <w:r w:rsidR="00421C9B" w:rsidRPr="00AE23CE">
        <w:rPr>
          <w:rFonts w:ascii="Arial" w:eastAsia="Times New Roman" w:hAnsi="Arial" w:cs="Arial"/>
        </w:rPr>
        <w:t>way</w:t>
      </w:r>
      <w:r w:rsidRPr="00AE23CE">
        <w:rPr>
          <w:rFonts w:ascii="Arial" w:eastAsia="Times New Roman" w:hAnsi="Arial" w:cs="Arial"/>
        </w:rPr>
        <w:t xml:space="preserve"> it is necessary to read and audit the report in the context of the wider </w:t>
      </w:r>
      <w:r w:rsidRPr="00AE23CE">
        <w:rPr>
          <w:rFonts w:ascii="Arial" w:eastAsia="Times New Roman" w:hAnsi="Arial" w:cs="Arial"/>
          <w:u w:val="single"/>
        </w:rPr>
        <w:t>evidence available to the AMHP at the time of the assessment/writing of the report</w:t>
      </w:r>
      <w:r w:rsidRPr="00AE23CE">
        <w:rPr>
          <w:rFonts w:ascii="Arial" w:eastAsia="Times New Roman" w:hAnsi="Arial" w:cs="Arial"/>
        </w:rPr>
        <w:t xml:space="preserve">. For example, it is not possible to meaningfully comment on the quality of the assessment of risk without knowing what information was available; this requires the auditor to review the progress notes, risk assessments and other relevant information on Rio (and Mosaic if relevant). Likewise, the accuracy of the identification of the nearest relative cannot be established purely by reading what is in the report without testing this against the available information which may contradict the conclusion reached by the AMHP. The need to contextualise the content of the report to verify its quality extends across all aspects of the report – aside from its presentation. </w:t>
      </w:r>
    </w:p>
    <w:p w14:paraId="3E3C5720" w14:textId="13803AB6" w:rsidR="00EA117B" w:rsidRPr="00AE23CE" w:rsidRDefault="00421C9B" w:rsidP="00AE23CE">
      <w:pPr>
        <w:pStyle w:val="ListParagraph"/>
        <w:numPr>
          <w:ilvl w:val="0"/>
          <w:numId w:val="8"/>
        </w:numPr>
        <w:spacing w:line="240" w:lineRule="auto"/>
        <w:ind w:left="357" w:hanging="357"/>
        <w:contextualSpacing w:val="0"/>
        <w:rPr>
          <w:rFonts w:ascii="Arial" w:hAnsi="Arial" w:cs="Arial"/>
        </w:rPr>
      </w:pPr>
      <w:r w:rsidRPr="00AE23CE">
        <w:rPr>
          <w:rFonts w:ascii="Arial" w:hAnsi="Arial" w:cs="Arial"/>
        </w:rPr>
        <w:t xml:space="preserve">The AMHP report template and audit process is guidance for best practice and </w:t>
      </w:r>
      <w:r w:rsidR="00EA117B" w:rsidRPr="00AE23CE">
        <w:rPr>
          <w:rFonts w:ascii="Arial" w:hAnsi="Arial" w:cs="Arial"/>
        </w:rPr>
        <w:t>high-quality</w:t>
      </w:r>
      <w:r w:rsidRPr="00AE23CE">
        <w:rPr>
          <w:rFonts w:ascii="Arial" w:hAnsi="Arial" w:cs="Arial"/>
        </w:rPr>
        <w:t xml:space="preserve"> report </w:t>
      </w:r>
      <w:r w:rsidR="007E6AF8" w:rsidRPr="00AE23CE">
        <w:rPr>
          <w:rFonts w:ascii="Arial" w:hAnsi="Arial" w:cs="Arial"/>
        </w:rPr>
        <w:t>writing but</w:t>
      </w:r>
      <w:r w:rsidRPr="00AE23CE">
        <w:rPr>
          <w:rFonts w:ascii="Arial" w:hAnsi="Arial" w:cs="Arial"/>
        </w:rPr>
        <w:t xml:space="preserve"> recognises that the report is owned by the AMHP as an independent professional</w:t>
      </w:r>
      <w:r w:rsidR="00A93F0F">
        <w:rPr>
          <w:rFonts w:ascii="Arial" w:hAnsi="Arial" w:cs="Arial"/>
        </w:rPr>
        <w:t>. H</w:t>
      </w:r>
      <w:r w:rsidRPr="00AE23CE">
        <w:rPr>
          <w:rFonts w:ascii="Arial" w:hAnsi="Arial" w:cs="Arial"/>
        </w:rPr>
        <w:t xml:space="preserve">ow an AMHP decides to use these templates is </w:t>
      </w:r>
      <w:r w:rsidR="00A93F0F">
        <w:rPr>
          <w:rFonts w:ascii="Arial" w:hAnsi="Arial" w:cs="Arial"/>
        </w:rPr>
        <w:t xml:space="preserve">largely </w:t>
      </w:r>
      <w:r w:rsidRPr="00AE23CE">
        <w:rPr>
          <w:rFonts w:ascii="Arial" w:hAnsi="Arial" w:cs="Arial"/>
        </w:rPr>
        <w:t>up to them</w:t>
      </w:r>
      <w:r w:rsidR="00EA117B" w:rsidRPr="00AE23CE">
        <w:rPr>
          <w:rFonts w:ascii="Arial" w:hAnsi="Arial" w:cs="Arial"/>
        </w:rPr>
        <w:t>.</w:t>
      </w:r>
      <w:r w:rsidRPr="00AE23CE">
        <w:rPr>
          <w:rFonts w:ascii="Arial" w:hAnsi="Arial" w:cs="Arial"/>
        </w:rPr>
        <w:t xml:space="preserve"> </w:t>
      </w:r>
      <w:r w:rsidR="00EA117B" w:rsidRPr="00AE23CE">
        <w:rPr>
          <w:rFonts w:ascii="Arial" w:hAnsi="Arial" w:cs="Arial"/>
        </w:rPr>
        <w:t>Therefore, it is essential to consider the report in its fullness, and audit against whether requirements have been met</w:t>
      </w:r>
      <w:r w:rsidR="00A93F0F">
        <w:rPr>
          <w:rFonts w:ascii="Arial" w:hAnsi="Arial" w:cs="Arial"/>
        </w:rPr>
        <w:t xml:space="preserve">, </w:t>
      </w:r>
      <w:r w:rsidR="00EA117B" w:rsidRPr="00AE23CE">
        <w:rPr>
          <w:rFonts w:ascii="Arial" w:hAnsi="Arial" w:cs="Arial"/>
        </w:rPr>
        <w:t xml:space="preserve">not simply in a set way or a set place. </w:t>
      </w:r>
      <w:r w:rsidR="00E35301">
        <w:rPr>
          <w:rFonts w:ascii="Arial" w:hAnsi="Arial" w:cs="Arial"/>
        </w:rPr>
        <w:t xml:space="preserve">However, there are exceptions to this related to statutory requirements, i.e. </w:t>
      </w:r>
      <w:r w:rsidR="00993565">
        <w:rPr>
          <w:rFonts w:ascii="Arial" w:hAnsi="Arial" w:cs="Arial"/>
        </w:rPr>
        <w:t>B</w:t>
      </w:r>
      <w:r w:rsidR="00E35301">
        <w:rPr>
          <w:rFonts w:ascii="Arial" w:hAnsi="Arial" w:cs="Arial"/>
        </w:rPr>
        <w:t xml:space="preserve">reathing </w:t>
      </w:r>
      <w:r w:rsidR="00993565">
        <w:rPr>
          <w:rFonts w:ascii="Arial" w:hAnsi="Arial" w:cs="Arial"/>
        </w:rPr>
        <w:t>S</w:t>
      </w:r>
      <w:r w:rsidR="00E35301">
        <w:rPr>
          <w:rFonts w:ascii="Arial" w:hAnsi="Arial" w:cs="Arial"/>
        </w:rPr>
        <w:t xml:space="preserve">pace referrals, Care Act requirements, identification of the NR etc. For example, the Kent AMHP service quality standard is that full details related to the identification of the NR are contained within the relevant specific box so that workings out are explicit and can be understood in isolation, without the requirement of considering the entirety of the report. </w:t>
      </w:r>
      <w:r w:rsidR="00A93F0F">
        <w:rPr>
          <w:rFonts w:ascii="Arial" w:hAnsi="Arial" w:cs="Arial"/>
        </w:rPr>
        <w:t xml:space="preserve">Guidance related to what you can expect to see within certain areas of the report are therefore offered throughout this tool. </w:t>
      </w:r>
    </w:p>
    <w:p w14:paraId="6B12C687" w14:textId="1B0310B9" w:rsidR="00421C9B" w:rsidRPr="00AE23CE" w:rsidRDefault="00421C9B" w:rsidP="00AE23CE">
      <w:pPr>
        <w:pStyle w:val="ListParagraph"/>
        <w:numPr>
          <w:ilvl w:val="0"/>
          <w:numId w:val="8"/>
        </w:numPr>
        <w:spacing w:line="240" w:lineRule="auto"/>
        <w:ind w:left="357" w:hanging="357"/>
        <w:contextualSpacing w:val="0"/>
        <w:rPr>
          <w:rFonts w:ascii="Arial" w:hAnsi="Arial" w:cs="Arial"/>
        </w:rPr>
      </w:pPr>
      <w:r w:rsidRPr="00AE23CE">
        <w:rPr>
          <w:rFonts w:ascii="Arial" w:hAnsi="Arial" w:cs="Arial"/>
        </w:rPr>
        <w:t>Only if a report or audit highlights clear concerns about AMHP</w:t>
      </w:r>
      <w:r w:rsidR="00EA117B" w:rsidRPr="00AE23CE">
        <w:rPr>
          <w:rFonts w:ascii="Arial" w:hAnsi="Arial" w:cs="Arial"/>
        </w:rPr>
        <w:t>s</w:t>
      </w:r>
      <w:r w:rsidRPr="00AE23CE">
        <w:rPr>
          <w:rFonts w:ascii="Arial" w:hAnsi="Arial" w:cs="Arial"/>
        </w:rPr>
        <w:t xml:space="preserve"> practice or competencies would it result in further action from the AMHP service.  </w:t>
      </w:r>
    </w:p>
    <w:p w14:paraId="7504B493" w14:textId="01B48CE2" w:rsidR="0032215A" w:rsidRPr="00AE23CE" w:rsidRDefault="00850582" w:rsidP="00AE23CE">
      <w:pPr>
        <w:pStyle w:val="ListParagraph"/>
        <w:numPr>
          <w:ilvl w:val="0"/>
          <w:numId w:val="8"/>
        </w:numPr>
        <w:tabs>
          <w:tab w:val="left" w:pos="5385"/>
        </w:tabs>
        <w:spacing w:line="240" w:lineRule="auto"/>
        <w:ind w:left="357" w:hanging="357"/>
        <w:contextualSpacing w:val="0"/>
        <w:jc w:val="both"/>
        <w:rPr>
          <w:rFonts w:ascii="Arial" w:hAnsi="Arial" w:cs="Arial"/>
        </w:rPr>
      </w:pPr>
      <w:r w:rsidRPr="00AE23CE">
        <w:rPr>
          <w:rFonts w:ascii="Arial" w:hAnsi="Arial" w:cs="Arial"/>
        </w:rPr>
        <w:t xml:space="preserve">The questions in </w:t>
      </w:r>
      <w:r w:rsidRPr="00AE23CE">
        <w:rPr>
          <w:rFonts w:ascii="Arial" w:hAnsi="Arial" w:cs="Arial"/>
          <w:b/>
          <w:bCs/>
          <w:u w:val="single"/>
        </w:rPr>
        <w:t>BOLD</w:t>
      </w:r>
      <w:r w:rsidR="00EA117B" w:rsidRPr="00AE23CE">
        <w:rPr>
          <w:rFonts w:ascii="Arial" w:hAnsi="Arial" w:cs="Arial"/>
          <w:b/>
          <w:bCs/>
          <w:u w:val="single"/>
        </w:rPr>
        <w:t>,</w:t>
      </w:r>
      <w:r w:rsidR="00EA117B" w:rsidRPr="00AE23CE">
        <w:rPr>
          <w:rFonts w:ascii="Arial" w:hAnsi="Arial" w:cs="Arial"/>
        </w:rPr>
        <w:t xml:space="preserve"> come with the expectation of additional comment beyond merely the tick box element. </w:t>
      </w:r>
      <w:r w:rsidRPr="00AE23CE">
        <w:rPr>
          <w:rFonts w:ascii="Arial" w:hAnsi="Arial" w:cs="Arial"/>
        </w:rPr>
        <w:t xml:space="preserve"> </w:t>
      </w:r>
    </w:p>
    <w:p w14:paraId="0F54EAA6" w14:textId="6CB24D14" w:rsidR="00421C9B" w:rsidRPr="00AE23CE" w:rsidRDefault="00421C9B" w:rsidP="00AE23CE">
      <w:pPr>
        <w:pStyle w:val="ListParagraph"/>
        <w:numPr>
          <w:ilvl w:val="0"/>
          <w:numId w:val="8"/>
        </w:numPr>
        <w:spacing w:line="240" w:lineRule="auto"/>
        <w:ind w:left="357" w:hanging="357"/>
        <w:contextualSpacing w:val="0"/>
        <w:jc w:val="both"/>
        <w:rPr>
          <w:rFonts w:ascii="Arial" w:eastAsia="Times New Roman" w:hAnsi="Arial" w:cs="Arial"/>
        </w:rPr>
      </w:pPr>
      <w:r w:rsidRPr="00AE23CE">
        <w:rPr>
          <w:rFonts w:ascii="Arial" w:eastAsia="Times New Roman" w:hAnsi="Arial" w:cs="Arial"/>
          <w:highlight w:val="yellow"/>
        </w:rPr>
        <w:t>Please also complete the Theme Checklist at the end of the document</w:t>
      </w:r>
      <w:r w:rsidRPr="00AE23CE">
        <w:rPr>
          <w:rFonts w:ascii="Arial" w:eastAsia="Times New Roman" w:hAnsi="Arial" w:cs="Arial"/>
        </w:rPr>
        <w:t xml:space="preserve">. </w:t>
      </w:r>
    </w:p>
    <w:p w14:paraId="636B0EE3" w14:textId="4B91B844" w:rsidR="00421C9B" w:rsidRPr="0032215A" w:rsidRDefault="00421C9B" w:rsidP="0032215A">
      <w:pPr>
        <w:tabs>
          <w:tab w:val="left" w:pos="5385"/>
        </w:tabs>
        <w:jc w:val="both"/>
        <w:rPr>
          <w:rFonts w:ascii="Arial" w:eastAsia="Times New Roman" w:hAnsi="Arial" w:cs="Arial"/>
        </w:rPr>
        <w:sectPr w:rsidR="00421C9B" w:rsidRPr="0032215A" w:rsidSect="0032215A">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709" w:footer="709" w:gutter="0"/>
          <w:pgNumType w:start="0"/>
          <w:cols w:space="708"/>
          <w:titlePg/>
          <w:docGrid w:linePitch="360"/>
        </w:sectPr>
      </w:pPr>
    </w:p>
    <w:tbl>
      <w:tblPr>
        <w:tblStyle w:val="TableGrid"/>
        <w:tblW w:w="15034" w:type="dxa"/>
        <w:tblInd w:w="108" w:type="dxa"/>
        <w:tblLook w:val="04A0" w:firstRow="1" w:lastRow="0" w:firstColumn="1" w:lastColumn="0" w:noHBand="0" w:noVBand="1"/>
      </w:tblPr>
      <w:tblGrid>
        <w:gridCol w:w="1902"/>
        <w:gridCol w:w="4046"/>
        <w:gridCol w:w="573"/>
        <w:gridCol w:w="567"/>
        <w:gridCol w:w="7946"/>
      </w:tblGrid>
      <w:tr w:rsidR="00231586" w14:paraId="5FCB099D" w14:textId="77777777" w:rsidTr="00183839">
        <w:trPr>
          <w:trHeight w:val="416"/>
        </w:trPr>
        <w:tc>
          <w:tcPr>
            <w:tcW w:w="5948" w:type="dxa"/>
            <w:gridSpan w:val="2"/>
          </w:tcPr>
          <w:p w14:paraId="6E4BA90A" w14:textId="4C296AB8" w:rsidR="00231586" w:rsidRPr="00BD3684" w:rsidRDefault="00231586">
            <w:pPr>
              <w:rPr>
                <w:rFonts w:cstheme="minorHAnsi"/>
                <w:b/>
                <w:bCs/>
              </w:rPr>
            </w:pPr>
            <w:r w:rsidRPr="00BD3684">
              <w:rPr>
                <w:rFonts w:cstheme="minorHAnsi"/>
                <w:b/>
                <w:bCs/>
              </w:rPr>
              <w:lastRenderedPageBreak/>
              <w:t>Subject</w:t>
            </w:r>
          </w:p>
        </w:tc>
        <w:tc>
          <w:tcPr>
            <w:tcW w:w="573" w:type="dxa"/>
          </w:tcPr>
          <w:p w14:paraId="67A0E356" w14:textId="467B8ADB" w:rsidR="00231586" w:rsidRPr="00BD3684" w:rsidRDefault="00231586">
            <w:pPr>
              <w:rPr>
                <w:rFonts w:cstheme="minorHAnsi"/>
                <w:b/>
                <w:bCs/>
              </w:rPr>
            </w:pPr>
            <w:r w:rsidRPr="00BD3684">
              <w:rPr>
                <w:rFonts w:cstheme="minorHAnsi"/>
                <w:b/>
                <w:bCs/>
              </w:rPr>
              <w:t xml:space="preserve">Yes </w:t>
            </w:r>
          </w:p>
        </w:tc>
        <w:tc>
          <w:tcPr>
            <w:tcW w:w="567" w:type="dxa"/>
          </w:tcPr>
          <w:p w14:paraId="223E3A14" w14:textId="0C8ADD83" w:rsidR="00231586" w:rsidRPr="00BD3684" w:rsidRDefault="00231586">
            <w:pPr>
              <w:rPr>
                <w:rFonts w:cstheme="minorHAnsi"/>
                <w:b/>
                <w:bCs/>
              </w:rPr>
            </w:pPr>
            <w:r w:rsidRPr="00BD3684">
              <w:rPr>
                <w:rFonts w:cstheme="minorHAnsi"/>
                <w:b/>
                <w:bCs/>
              </w:rPr>
              <w:t xml:space="preserve">No </w:t>
            </w:r>
          </w:p>
        </w:tc>
        <w:tc>
          <w:tcPr>
            <w:tcW w:w="7946" w:type="dxa"/>
          </w:tcPr>
          <w:p w14:paraId="4846D0F4" w14:textId="08D039A6" w:rsidR="00231586" w:rsidRPr="00BD3684" w:rsidRDefault="00231586">
            <w:pPr>
              <w:rPr>
                <w:rFonts w:cstheme="minorHAnsi"/>
                <w:b/>
                <w:bCs/>
              </w:rPr>
            </w:pPr>
            <w:r w:rsidRPr="00BD3684">
              <w:rPr>
                <w:rFonts w:cstheme="minorHAnsi"/>
                <w:b/>
                <w:bCs/>
              </w:rPr>
              <w:t>Comment (where necessary)</w:t>
            </w:r>
          </w:p>
        </w:tc>
      </w:tr>
      <w:tr w:rsidR="005C5753" w14:paraId="111AFCA4" w14:textId="77777777" w:rsidTr="00183839">
        <w:trPr>
          <w:trHeight w:val="416"/>
        </w:trPr>
        <w:tc>
          <w:tcPr>
            <w:tcW w:w="15034" w:type="dxa"/>
            <w:gridSpan w:val="5"/>
          </w:tcPr>
          <w:p w14:paraId="5D5CA9BE" w14:textId="77777777" w:rsidR="005C5753" w:rsidRDefault="005C5753">
            <w:pPr>
              <w:rPr>
                <w:rFonts w:cstheme="minorHAnsi"/>
                <w:b/>
                <w:bCs/>
              </w:rPr>
            </w:pPr>
          </w:p>
          <w:p w14:paraId="46E48367" w14:textId="7571F182"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AMHP Details</w:t>
            </w:r>
          </w:p>
          <w:p w14:paraId="459C1D40" w14:textId="21D6C231" w:rsidR="00AD3233" w:rsidRPr="005C5753" w:rsidRDefault="00AD3233">
            <w:pPr>
              <w:rPr>
                <w:rFonts w:cstheme="minorHAnsi"/>
                <w:b/>
                <w:bCs/>
                <w:u w:val="single"/>
              </w:rPr>
            </w:pPr>
          </w:p>
        </w:tc>
      </w:tr>
      <w:tr w:rsidR="00231586" w14:paraId="03C120F7" w14:textId="77777777" w:rsidTr="00183839">
        <w:trPr>
          <w:trHeight w:val="668"/>
        </w:trPr>
        <w:tc>
          <w:tcPr>
            <w:tcW w:w="1902" w:type="dxa"/>
          </w:tcPr>
          <w:p w14:paraId="3374945D" w14:textId="0E34258A" w:rsidR="00231586" w:rsidRPr="00FE3A7F" w:rsidRDefault="00231586">
            <w:pPr>
              <w:rPr>
                <w:rFonts w:cstheme="minorHAnsi"/>
              </w:rPr>
            </w:pPr>
            <w:r w:rsidRPr="00FE3A7F">
              <w:rPr>
                <w:rFonts w:cstheme="minorHAnsi"/>
              </w:rPr>
              <w:t>AMHP Details</w:t>
            </w:r>
          </w:p>
        </w:tc>
        <w:tc>
          <w:tcPr>
            <w:tcW w:w="4046" w:type="dxa"/>
          </w:tcPr>
          <w:p w14:paraId="1A6C80F7" w14:textId="0190E6C5" w:rsidR="00231586" w:rsidRPr="00FE3A7F" w:rsidRDefault="00231586">
            <w:pPr>
              <w:rPr>
                <w:rFonts w:cstheme="minorHAnsi"/>
              </w:rPr>
            </w:pPr>
            <w:r w:rsidRPr="00FE3A7F">
              <w:rPr>
                <w:rFonts w:cstheme="minorHAnsi"/>
              </w:rPr>
              <w:t>Are these correct?</w:t>
            </w:r>
          </w:p>
        </w:tc>
        <w:tc>
          <w:tcPr>
            <w:tcW w:w="573" w:type="dxa"/>
          </w:tcPr>
          <w:p w14:paraId="4F9C3AA7" w14:textId="77777777" w:rsidR="00231586" w:rsidRPr="00FE3A7F" w:rsidRDefault="00231586">
            <w:pPr>
              <w:rPr>
                <w:rFonts w:cstheme="minorHAnsi"/>
              </w:rPr>
            </w:pPr>
          </w:p>
        </w:tc>
        <w:tc>
          <w:tcPr>
            <w:tcW w:w="567" w:type="dxa"/>
          </w:tcPr>
          <w:p w14:paraId="3782F7FA" w14:textId="77777777" w:rsidR="00231586" w:rsidRPr="00FE3A7F" w:rsidRDefault="00231586">
            <w:pPr>
              <w:rPr>
                <w:rFonts w:cstheme="minorHAnsi"/>
              </w:rPr>
            </w:pPr>
          </w:p>
        </w:tc>
        <w:tc>
          <w:tcPr>
            <w:tcW w:w="7946" w:type="dxa"/>
          </w:tcPr>
          <w:p w14:paraId="36700D75" w14:textId="77777777" w:rsidR="00231586" w:rsidRPr="00FE3A7F" w:rsidRDefault="00231586">
            <w:pPr>
              <w:rPr>
                <w:rFonts w:cstheme="minorHAnsi"/>
              </w:rPr>
            </w:pPr>
          </w:p>
        </w:tc>
      </w:tr>
      <w:tr w:rsidR="00231586" w14:paraId="01CF3CDD" w14:textId="77777777" w:rsidTr="00183839">
        <w:trPr>
          <w:trHeight w:val="707"/>
        </w:trPr>
        <w:tc>
          <w:tcPr>
            <w:tcW w:w="1902" w:type="dxa"/>
          </w:tcPr>
          <w:p w14:paraId="46EC02C4" w14:textId="604F8AB1" w:rsidR="00231586" w:rsidRPr="00FE3A7F" w:rsidRDefault="00231586">
            <w:pPr>
              <w:rPr>
                <w:rFonts w:cstheme="minorHAnsi"/>
              </w:rPr>
            </w:pPr>
            <w:r w:rsidRPr="00FE3A7F">
              <w:rPr>
                <w:rFonts w:cstheme="minorHAnsi"/>
              </w:rPr>
              <w:t>Date report completed</w:t>
            </w:r>
          </w:p>
        </w:tc>
        <w:tc>
          <w:tcPr>
            <w:tcW w:w="4046" w:type="dxa"/>
          </w:tcPr>
          <w:p w14:paraId="67330386" w14:textId="4830EA38" w:rsidR="00231586" w:rsidRPr="00FE3A7F" w:rsidRDefault="00231586">
            <w:pPr>
              <w:rPr>
                <w:rFonts w:cstheme="minorHAnsi"/>
              </w:rPr>
            </w:pPr>
            <w:r w:rsidRPr="00FE3A7F">
              <w:rPr>
                <w:rFonts w:cstheme="minorHAnsi"/>
              </w:rPr>
              <w:t>within 5 days?</w:t>
            </w:r>
          </w:p>
        </w:tc>
        <w:tc>
          <w:tcPr>
            <w:tcW w:w="573" w:type="dxa"/>
          </w:tcPr>
          <w:p w14:paraId="2B1B2238" w14:textId="77777777" w:rsidR="00231586" w:rsidRPr="00FE3A7F" w:rsidRDefault="00231586">
            <w:pPr>
              <w:rPr>
                <w:rFonts w:cstheme="minorHAnsi"/>
              </w:rPr>
            </w:pPr>
          </w:p>
        </w:tc>
        <w:tc>
          <w:tcPr>
            <w:tcW w:w="567" w:type="dxa"/>
          </w:tcPr>
          <w:p w14:paraId="4AFC7F75" w14:textId="77777777" w:rsidR="00231586" w:rsidRPr="00FE3A7F" w:rsidRDefault="00231586">
            <w:pPr>
              <w:rPr>
                <w:rFonts w:cstheme="minorHAnsi"/>
              </w:rPr>
            </w:pPr>
          </w:p>
        </w:tc>
        <w:tc>
          <w:tcPr>
            <w:tcW w:w="7946" w:type="dxa"/>
          </w:tcPr>
          <w:p w14:paraId="53B27F6C" w14:textId="77777777" w:rsidR="00231586" w:rsidRPr="00FE3A7F" w:rsidRDefault="00231586">
            <w:pPr>
              <w:rPr>
                <w:rFonts w:cstheme="minorHAnsi"/>
              </w:rPr>
            </w:pPr>
          </w:p>
        </w:tc>
      </w:tr>
      <w:tr w:rsidR="005C5753" w14:paraId="0709929E" w14:textId="77777777" w:rsidTr="00183839">
        <w:trPr>
          <w:trHeight w:val="707"/>
        </w:trPr>
        <w:tc>
          <w:tcPr>
            <w:tcW w:w="15034" w:type="dxa"/>
            <w:gridSpan w:val="5"/>
          </w:tcPr>
          <w:p w14:paraId="64296727" w14:textId="77777777" w:rsidR="005C5753" w:rsidRDefault="005C5753">
            <w:pPr>
              <w:rPr>
                <w:rFonts w:cstheme="minorHAnsi"/>
              </w:rPr>
            </w:pPr>
          </w:p>
          <w:p w14:paraId="412FA670" w14:textId="09A6B26A"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Service User Details</w:t>
            </w:r>
          </w:p>
          <w:p w14:paraId="018C8651" w14:textId="1BD478EC" w:rsidR="00AD3233" w:rsidRPr="005C5753" w:rsidRDefault="00AD3233">
            <w:pPr>
              <w:rPr>
                <w:rFonts w:cstheme="minorHAnsi"/>
                <w:b/>
                <w:bCs/>
                <w:u w:val="single"/>
              </w:rPr>
            </w:pPr>
          </w:p>
        </w:tc>
      </w:tr>
      <w:tr w:rsidR="00231586" w14:paraId="54DDD43A" w14:textId="77777777" w:rsidTr="00183839">
        <w:trPr>
          <w:trHeight w:val="668"/>
        </w:trPr>
        <w:tc>
          <w:tcPr>
            <w:tcW w:w="1902" w:type="dxa"/>
          </w:tcPr>
          <w:p w14:paraId="73D1D64D" w14:textId="326A6D41" w:rsidR="00231586" w:rsidRPr="00FE3A7F" w:rsidRDefault="00231586">
            <w:pPr>
              <w:rPr>
                <w:rFonts w:cstheme="minorHAnsi"/>
              </w:rPr>
            </w:pPr>
            <w:r w:rsidRPr="00FE3A7F">
              <w:rPr>
                <w:rFonts w:cstheme="minorHAnsi"/>
              </w:rPr>
              <w:t>SU Details</w:t>
            </w:r>
          </w:p>
        </w:tc>
        <w:tc>
          <w:tcPr>
            <w:tcW w:w="4046" w:type="dxa"/>
          </w:tcPr>
          <w:p w14:paraId="54173462" w14:textId="15C7F0B8" w:rsidR="00231586" w:rsidRPr="00FE3A7F" w:rsidRDefault="00231586">
            <w:pPr>
              <w:rPr>
                <w:rFonts w:cstheme="minorHAnsi"/>
              </w:rPr>
            </w:pPr>
            <w:r w:rsidRPr="00FE3A7F">
              <w:rPr>
                <w:rFonts w:cstheme="minorHAnsi"/>
              </w:rPr>
              <w:t>Are these correct?</w:t>
            </w:r>
          </w:p>
        </w:tc>
        <w:tc>
          <w:tcPr>
            <w:tcW w:w="573" w:type="dxa"/>
          </w:tcPr>
          <w:p w14:paraId="19417E3A" w14:textId="77777777" w:rsidR="00231586" w:rsidRPr="00FE3A7F" w:rsidRDefault="00231586">
            <w:pPr>
              <w:rPr>
                <w:rFonts w:cstheme="minorHAnsi"/>
              </w:rPr>
            </w:pPr>
          </w:p>
        </w:tc>
        <w:tc>
          <w:tcPr>
            <w:tcW w:w="567" w:type="dxa"/>
          </w:tcPr>
          <w:p w14:paraId="00943CC2" w14:textId="77777777" w:rsidR="00231586" w:rsidRPr="00FE3A7F" w:rsidRDefault="00231586">
            <w:pPr>
              <w:rPr>
                <w:rFonts w:cstheme="minorHAnsi"/>
              </w:rPr>
            </w:pPr>
          </w:p>
        </w:tc>
        <w:tc>
          <w:tcPr>
            <w:tcW w:w="7946" w:type="dxa"/>
          </w:tcPr>
          <w:p w14:paraId="51EB8F1B" w14:textId="77777777" w:rsidR="00231586" w:rsidRPr="00FE3A7F" w:rsidRDefault="00231586">
            <w:pPr>
              <w:rPr>
                <w:rFonts w:cstheme="minorHAnsi"/>
              </w:rPr>
            </w:pPr>
          </w:p>
        </w:tc>
      </w:tr>
      <w:tr w:rsidR="00231586" w14:paraId="71C82A30" w14:textId="77777777" w:rsidTr="00183839">
        <w:trPr>
          <w:trHeight w:val="707"/>
        </w:trPr>
        <w:tc>
          <w:tcPr>
            <w:tcW w:w="1902" w:type="dxa"/>
          </w:tcPr>
          <w:p w14:paraId="3A4D99E0" w14:textId="201419FF" w:rsidR="00231586" w:rsidRPr="00FE3A7F" w:rsidRDefault="00231586">
            <w:pPr>
              <w:rPr>
                <w:rFonts w:cstheme="minorHAnsi"/>
              </w:rPr>
            </w:pPr>
            <w:r w:rsidRPr="00FE3A7F">
              <w:rPr>
                <w:rFonts w:cstheme="minorHAnsi"/>
              </w:rPr>
              <w:t>Communication issues:</w:t>
            </w:r>
          </w:p>
        </w:tc>
        <w:tc>
          <w:tcPr>
            <w:tcW w:w="4046" w:type="dxa"/>
          </w:tcPr>
          <w:p w14:paraId="4E14F426" w14:textId="036DC076" w:rsidR="00231586" w:rsidRPr="00FE3A7F" w:rsidRDefault="00231586">
            <w:pPr>
              <w:rPr>
                <w:rFonts w:cstheme="minorHAnsi"/>
              </w:rPr>
            </w:pPr>
            <w:r w:rsidRPr="00FE3A7F">
              <w:rPr>
                <w:rFonts w:cstheme="minorHAnsi"/>
              </w:rPr>
              <w:t>Appropriately listed?</w:t>
            </w:r>
          </w:p>
        </w:tc>
        <w:tc>
          <w:tcPr>
            <w:tcW w:w="573" w:type="dxa"/>
          </w:tcPr>
          <w:p w14:paraId="14E7447A" w14:textId="77777777" w:rsidR="00231586" w:rsidRPr="00FE3A7F" w:rsidRDefault="00231586">
            <w:pPr>
              <w:rPr>
                <w:rFonts w:cstheme="minorHAnsi"/>
              </w:rPr>
            </w:pPr>
          </w:p>
        </w:tc>
        <w:tc>
          <w:tcPr>
            <w:tcW w:w="567" w:type="dxa"/>
          </w:tcPr>
          <w:p w14:paraId="073ABAAA" w14:textId="77777777" w:rsidR="00231586" w:rsidRPr="00FE3A7F" w:rsidRDefault="00231586">
            <w:pPr>
              <w:rPr>
                <w:rFonts w:cstheme="minorHAnsi"/>
              </w:rPr>
            </w:pPr>
          </w:p>
        </w:tc>
        <w:tc>
          <w:tcPr>
            <w:tcW w:w="7946" w:type="dxa"/>
          </w:tcPr>
          <w:p w14:paraId="7317C407" w14:textId="77777777" w:rsidR="00231586" w:rsidRPr="00FE3A7F" w:rsidRDefault="00231586">
            <w:pPr>
              <w:rPr>
                <w:rFonts w:cstheme="minorHAnsi"/>
              </w:rPr>
            </w:pPr>
          </w:p>
        </w:tc>
      </w:tr>
      <w:tr w:rsidR="00231586" w14:paraId="6EF9DF6F" w14:textId="77777777" w:rsidTr="00183839">
        <w:trPr>
          <w:trHeight w:val="668"/>
        </w:trPr>
        <w:tc>
          <w:tcPr>
            <w:tcW w:w="1902" w:type="dxa"/>
          </w:tcPr>
          <w:p w14:paraId="6498A490" w14:textId="0B928D1D" w:rsidR="00231586" w:rsidRPr="00FE3A7F" w:rsidRDefault="00231586">
            <w:pPr>
              <w:rPr>
                <w:rFonts w:cstheme="minorHAnsi"/>
              </w:rPr>
            </w:pPr>
            <w:r w:rsidRPr="00FE3A7F">
              <w:rPr>
                <w:rFonts w:cstheme="minorHAnsi"/>
              </w:rPr>
              <w:t xml:space="preserve">SU Group </w:t>
            </w:r>
          </w:p>
        </w:tc>
        <w:tc>
          <w:tcPr>
            <w:tcW w:w="4046" w:type="dxa"/>
          </w:tcPr>
          <w:p w14:paraId="4EEE1DF3" w14:textId="7FC2E8BE" w:rsidR="00231586" w:rsidRPr="00FE3A7F" w:rsidRDefault="00231586">
            <w:pPr>
              <w:rPr>
                <w:rFonts w:cstheme="minorHAnsi"/>
              </w:rPr>
            </w:pPr>
            <w:r w:rsidRPr="00FE3A7F">
              <w:rPr>
                <w:rFonts w:cstheme="minorHAnsi"/>
              </w:rPr>
              <w:t>Correctly identified?</w:t>
            </w:r>
          </w:p>
        </w:tc>
        <w:tc>
          <w:tcPr>
            <w:tcW w:w="573" w:type="dxa"/>
          </w:tcPr>
          <w:p w14:paraId="1FFFD3DD" w14:textId="77777777" w:rsidR="00231586" w:rsidRPr="00FE3A7F" w:rsidRDefault="00231586">
            <w:pPr>
              <w:rPr>
                <w:rFonts w:cstheme="minorHAnsi"/>
              </w:rPr>
            </w:pPr>
          </w:p>
        </w:tc>
        <w:tc>
          <w:tcPr>
            <w:tcW w:w="567" w:type="dxa"/>
          </w:tcPr>
          <w:p w14:paraId="346F7DEF" w14:textId="77777777" w:rsidR="00231586" w:rsidRPr="00FE3A7F" w:rsidRDefault="00231586">
            <w:pPr>
              <w:rPr>
                <w:rFonts w:cstheme="minorHAnsi"/>
              </w:rPr>
            </w:pPr>
          </w:p>
        </w:tc>
        <w:tc>
          <w:tcPr>
            <w:tcW w:w="7946" w:type="dxa"/>
          </w:tcPr>
          <w:p w14:paraId="343EF997" w14:textId="77777777" w:rsidR="00231586" w:rsidRPr="00FE3A7F" w:rsidRDefault="00231586">
            <w:pPr>
              <w:rPr>
                <w:rFonts w:cstheme="minorHAnsi"/>
              </w:rPr>
            </w:pPr>
          </w:p>
        </w:tc>
      </w:tr>
      <w:tr w:rsidR="005C5753" w14:paraId="3D42EA73" w14:textId="77777777" w:rsidTr="00183839">
        <w:trPr>
          <w:trHeight w:val="668"/>
        </w:trPr>
        <w:tc>
          <w:tcPr>
            <w:tcW w:w="15034" w:type="dxa"/>
            <w:gridSpan w:val="5"/>
          </w:tcPr>
          <w:p w14:paraId="6BFB338B" w14:textId="77777777" w:rsidR="005C5753" w:rsidRDefault="005C5753">
            <w:pPr>
              <w:rPr>
                <w:rFonts w:cstheme="minorHAnsi"/>
              </w:rPr>
            </w:pPr>
          </w:p>
          <w:p w14:paraId="1149F852" w14:textId="27E88242"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Referral Information</w:t>
            </w:r>
          </w:p>
          <w:p w14:paraId="5017D493" w14:textId="5C10F313" w:rsidR="00AD3233" w:rsidRPr="005C5753" w:rsidRDefault="00AD3233">
            <w:pPr>
              <w:rPr>
                <w:rFonts w:cstheme="minorHAnsi"/>
                <w:b/>
                <w:bCs/>
                <w:u w:val="single"/>
              </w:rPr>
            </w:pPr>
          </w:p>
        </w:tc>
      </w:tr>
      <w:tr w:rsidR="00231586" w14:paraId="0D09A1DA" w14:textId="77777777" w:rsidTr="00183839">
        <w:trPr>
          <w:trHeight w:val="707"/>
        </w:trPr>
        <w:tc>
          <w:tcPr>
            <w:tcW w:w="1902" w:type="dxa"/>
          </w:tcPr>
          <w:p w14:paraId="5426676F" w14:textId="13E87DEE" w:rsidR="00231586" w:rsidRPr="00FE3A7F" w:rsidRDefault="00231586">
            <w:pPr>
              <w:rPr>
                <w:rFonts w:cstheme="minorHAnsi"/>
              </w:rPr>
            </w:pPr>
            <w:r w:rsidRPr="00FE3A7F">
              <w:rPr>
                <w:rFonts w:cstheme="minorHAnsi"/>
              </w:rPr>
              <w:t>Referral Date and time.</w:t>
            </w:r>
          </w:p>
        </w:tc>
        <w:tc>
          <w:tcPr>
            <w:tcW w:w="4046" w:type="dxa"/>
          </w:tcPr>
          <w:p w14:paraId="605ADDF3" w14:textId="679E459E" w:rsidR="00231586" w:rsidRPr="00FE3A7F" w:rsidRDefault="00231586">
            <w:pPr>
              <w:rPr>
                <w:rFonts w:cstheme="minorHAnsi"/>
              </w:rPr>
            </w:pPr>
            <w:r w:rsidRPr="00FE3A7F">
              <w:rPr>
                <w:rFonts w:cstheme="minorHAnsi"/>
              </w:rPr>
              <w:t xml:space="preserve">Correctly recorded? </w:t>
            </w:r>
          </w:p>
        </w:tc>
        <w:tc>
          <w:tcPr>
            <w:tcW w:w="573" w:type="dxa"/>
          </w:tcPr>
          <w:p w14:paraId="5CBFC8C0" w14:textId="77777777" w:rsidR="00231586" w:rsidRPr="00FE3A7F" w:rsidRDefault="00231586">
            <w:pPr>
              <w:rPr>
                <w:rFonts w:cstheme="minorHAnsi"/>
              </w:rPr>
            </w:pPr>
          </w:p>
        </w:tc>
        <w:tc>
          <w:tcPr>
            <w:tcW w:w="567" w:type="dxa"/>
          </w:tcPr>
          <w:p w14:paraId="6BD1A698" w14:textId="055303A7" w:rsidR="00231586" w:rsidRPr="00FE3A7F" w:rsidRDefault="00231586">
            <w:pPr>
              <w:rPr>
                <w:rFonts w:cstheme="minorHAnsi"/>
              </w:rPr>
            </w:pPr>
          </w:p>
        </w:tc>
        <w:tc>
          <w:tcPr>
            <w:tcW w:w="7946" w:type="dxa"/>
          </w:tcPr>
          <w:p w14:paraId="64F102E9" w14:textId="77777777" w:rsidR="00231586" w:rsidRPr="00FE3A7F" w:rsidRDefault="00231586">
            <w:pPr>
              <w:rPr>
                <w:rFonts w:cstheme="minorHAnsi"/>
              </w:rPr>
            </w:pPr>
          </w:p>
        </w:tc>
      </w:tr>
      <w:tr w:rsidR="00231586" w14:paraId="58AC6506" w14:textId="77777777" w:rsidTr="00183839">
        <w:trPr>
          <w:trHeight w:val="668"/>
        </w:trPr>
        <w:tc>
          <w:tcPr>
            <w:tcW w:w="1902" w:type="dxa"/>
          </w:tcPr>
          <w:p w14:paraId="3101A4A1" w14:textId="193FE84F" w:rsidR="00231586" w:rsidRPr="00FE3A7F" w:rsidRDefault="00231586">
            <w:pPr>
              <w:rPr>
                <w:rFonts w:cstheme="minorHAnsi"/>
              </w:rPr>
            </w:pPr>
            <w:r w:rsidRPr="00FE3A7F">
              <w:rPr>
                <w:rFonts w:cstheme="minorHAnsi"/>
              </w:rPr>
              <w:t>Other referral info</w:t>
            </w:r>
          </w:p>
        </w:tc>
        <w:tc>
          <w:tcPr>
            <w:tcW w:w="4046" w:type="dxa"/>
          </w:tcPr>
          <w:p w14:paraId="271573BB" w14:textId="6E94B737" w:rsidR="00231586" w:rsidRPr="00FE3A7F" w:rsidRDefault="00231586">
            <w:pPr>
              <w:rPr>
                <w:rFonts w:cstheme="minorHAnsi"/>
              </w:rPr>
            </w:pPr>
            <w:r w:rsidRPr="00FE3A7F">
              <w:rPr>
                <w:rFonts w:cstheme="minorHAnsi"/>
              </w:rPr>
              <w:t>Is it appropriately complete?</w:t>
            </w:r>
          </w:p>
        </w:tc>
        <w:tc>
          <w:tcPr>
            <w:tcW w:w="573" w:type="dxa"/>
          </w:tcPr>
          <w:p w14:paraId="735B016F" w14:textId="77777777" w:rsidR="00231586" w:rsidRPr="00FE3A7F" w:rsidRDefault="00231586">
            <w:pPr>
              <w:rPr>
                <w:rFonts w:cstheme="minorHAnsi"/>
              </w:rPr>
            </w:pPr>
          </w:p>
        </w:tc>
        <w:tc>
          <w:tcPr>
            <w:tcW w:w="567" w:type="dxa"/>
          </w:tcPr>
          <w:p w14:paraId="58DC79A4" w14:textId="6A525385" w:rsidR="00231586" w:rsidRPr="00FE3A7F" w:rsidRDefault="00231586">
            <w:pPr>
              <w:rPr>
                <w:rFonts w:cstheme="minorHAnsi"/>
              </w:rPr>
            </w:pPr>
          </w:p>
        </w:tc>
        <w:tc>
          <w:tcPr>
            <w:tcW w:w="7946" w:type="dxa"/>
          </w:tcPr>
          <w:p w14:paraId="1D336B69" w14:textId="77777777" w:rsidR="00231586" w:rsidRPr="00FE3A7F" w:rsidRDefault="00231586">
            <w:pPr>
              <w:rPr>
                <w:rFonts w:cstheme="minorHAnsi"/>
              </w:rPr>
            </w:pPr>
          </w:p>
        </w:tc>
      </w:tr>
      <w:tr w:rsidR="005C5753" w14:paraId="2411AD0C" w14:textId="77777777" w:rsidTr="00183839">
        <w:trPr>
          <w:trHeight w:val="668"/>
        </w:trPr>
        <w:tc>
          <w:tcPr>
            <w:tcW w:w="15034" w:type="dxa"/>
            <w:gridSpan w:val="5"/>
          </w:tcPr>
          <w:p w14:paraId="736625C1" w14:textId="77777777" w:rsidR="005C5753" w:rsidRDefault="005C5753">
            <w:pPr>
              <w:rPr>
                <w:rFonts w:cstheme="minorHAnsi"/>
              </w:rPr>
            </w:pPr>
          </w:p>
          <w:p w14:paraId="61D30D21" w14:textId="5F0BF274"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Family Composition</w:t>
            </w:r>
          </w:p>
          <w:p w14:paraId="2D6F5B63" w14:textId="5DC82227" w:rsidR="00AD3233" w:rsidRPr="005C5753" w:rsidRDefault="00AD3233">
            <w:pPr>
              <w:rPr>
                <w:rFonts w:cstheme="minorHAnsi"/>
                <w:b/>
                <w:bCs/>
                <w:u w:val="single"/>
              </w:rPr>
            </w:pPr>
          </w:p>
        </w:tc>
      </w:tr>
      <w:tr w:rsidR="00231586" w14:paraId="3AB6BE8C" w14:textId="77777777" w:rsidTr="00183839">
        <w:trPr>
          <w:trHeight w:val="668"/>
        </w:trPr>
        <w:tc>
          <w:tcPr>
            <w:tcW w:w="1902" w:type="dxa"/>
          </w:tcPr>
          <w:p w14:paraId="0EB85544" w14:textId="5806C225" w:rsidR="00231586" w:rsidRPr="00FE3A7F" w:rsidRDefault="00231586">
            <w:pPr>
              <w:rPr>
                <w:rFonts w:cstheme="minorHAnsi"/>
              </w:rPr>
            </w:pPr>
            <w:r w:rsidRPr="00FE3A7F">
              <w:rPr>
                <w:rFonts w:cstheme="minorHAnsi"/>
              </w:rPr>
              <w:t>Family composition</w:t>
            </w:r>
          </w:p>
        </w:tc>
        <w:tc>
          <w:tcPr>
            <w:tcW w:w="4046" w:type="dxa"/>
          </w:tcPr>
          <w:p w14:paraId="50ABBB4A" w14:textId="55543917" w:rsidR="00231586" w:rsidRPr="00FE3A7F" w:rsidRDefault="00231586">
            <w:pPr>
              <w:rPr>
                <w:rFonts w:cstheme="minorHAnsi"/>
              </w:rPr>
            </w:pPr>
            <w:r w:rsidRPr="00FE3A7F">
              <w:rPr>
                <w:rFonts w:cstheme="minorHAnsi"/>
              </w:rPr>
              <w:t>Does it appear to be completed with all the relevant available information?</w:t>
            </w:r>
          </w:p>
        </w:tc>
        <w:tc>
          <w:tcPr>
            <w:tcW w:w="573" w:type="dxa"/>
          </w:tcPr>
          <w:p w14:paraId="7A672E50" w14:textId="77777777" w:rsidR="00231586" w:rsidRPr="00FE3A7F" w:rsidRDefault="00231586">
            <w:pPr>
              <w:rPr>
                <w:rFonts w:cstheme="minorHAnsi"/>
              </w:rPr>
            </w:pPr>
          </w:p>
        </w:tc>
        <w:tc>
          <w:tcPr>
            <w:tcW w:w="567" w:type="dxa"/>
          </w:tcPr>
          <w:p w14:paraId="2448BA6D" w14:textId="7FD71C57" w:rsidR="00231586" w:rsidRPr="00FE3A7F" w:rsidRDefault="00231586">
            <w:pPr>
              <w:rPr>
                <w:rFonts w:cstheme="minorHAnsi"/>
              </w:rPr>
            </w:pPr>
          </w:p>
        </w:tc>
        <w:tc>
          <w:tcPr>
            <w:tcW w:w="7946" w:type="dxa"/>
          </w:tcPr>
          <w:p w14:paraId="1524AABD" w14:textId="77777777" w:rsidR="00231586" w:rsidRPr="00FE3A7F" w:rsidRDefault="00231586">
            <w:pPr>
              <w:rPr>
                <w:rFonts w:cstheme="minorHAnsi"/>
              </w:rPr>
            </w:pPr>
          </w:p>
        </w:tc>
      </w:tr>
      <w:tr w:rsidR="00231586" w14:paraId="73C1C922" w14:textId="77777777" w:rsidTr="00183839">
        <w:trPr>
          <w:trHeight w:val="668"/>
        </w:trPr>
        <w:tc>
          <w:tcPr>
            <w:tcW w:w="1902" w:type="dxa"/>
          </w:tcPr>
          <w:p w14:paraId="063EE4D2" w14:textId="7290DFB3" w:rsidR="00231586" w:rsidRPr="00FE3A7F" w:rsidRDefault="00231586">
            <w:pPr>
              <w:rPr>
                <w:rFonts w:cstheme="minorHAnsi"/>
              </w:rPr>
            </w:pPr>
            <w:r w:rsidRPr="00FE3A7F">
              <w:rPr>
                <w:rFonts w:cstheme="minorHAnsi"/>
              </w:rPr>
              <w:lastRenderedPageBreak/>
              <w:t>Safeguarding (within family composition)</w:t>
            </w:r>
          </w:p>
        </w:tc>
        <w:tc>
          <w:tcPr>
            <w:tcW w:w="4046" w:type="dxa"/>
          </w:tcPr>
          <w:p w14:paraId="35DCFC05" w14:textId="5E74CC16" w:rsidR="00231586" w:rsidRPr="00FE3A7F" w:rsidRDefault="00231586">
            <w:pPr>
              <w:rPr>
                <w:rFonts w:cstheme="minorHAnsi"/>
              </w:rPr>
            </w:pPr>
            <w:r w:rsidRPr="00FE3A7F">
              <w:rPr>
                <w:rFonts w:cstheme="minorHAnsi"/>
              </w:rPr>
              <w:t>Is the information recorded appropriate and relevant</w:t>
            </w:r>
          </w:p>
        </w:tc>
        <w:tc>
          <w:tcPr>
            <w:tcW w:w="573" w:type="dxa"/>
          </w:tcPr>
          <w:p w14:paraId="70AB89EC" w14:textId="77777777" w:rsidR="00231586" w:rsidRPr="00FE3A7F" w:rsidRDefault="00231586">
            <w:pPr>
              <w:rPr>
                <w:rFonts w:cstheme="minorHAnsi"/>
              </w:rPr>
            </w:pPr>
          </w:p>
        </w:tc>
        <w:tc>
          <w:tcPr>
            <w:tcW w:w="567" w:type="dxa"/>
          </w:tcPr>
          <w:p w14:paraId="66A8633B" w14:textId="705464CA" w:rsidR="00231586" w:rsidRPr="00FE3A7F" w:rsidRDefault="00231586">
            <w:pPr>
              <w:rPr>
                <w:rFonts w:cstheme="minorHAnsi"/>
              </w:rPr>
            </w:pPr>
          </w:p>
        </w:tc>
        <w:tc>
          <w:tcPr>
            <w:tcW w:w="7946" w:type="dxa"/>
          </w:tcPr>
          <w:p w14:paraId="64F3B05D" w14:textId="77777777" w:rsidR="00231586" w:rsidRPr="00FE3A7F" w:rsidRDefault="00231586">
            <w:pPr>
              <w:rPr>
                <w:rFonts w:cstheme="minorHAnsi"/>
              </w:rPr>
            </w:pPr>
          </w:p>
        </w:tc>
      </w:tr>
      <w:tr w:rsidR="00231586" w14:paraId="0AC1A0C8" w14:textId="77777777" w:rsidTr="00183839">
        <w:trPr>
          <w:trHeight w:val="668"/>
        </w:trPr>
        <w:tc>
          <w:tcPr>
            <w:tcW w:w="1902" w:type="dxa"/>
          </w:tcPr>
          <w:p w14:paraId="0D38FC2E" w14:textId="5F7DD456" w:rsidR="00231586" w:rsidRPr="00FE3A7F" w:rsidRDefault="00231586">
            <w:pPr>
              <w:rPr>
                <w:rFonts w:cstheme="minorHAnsi"/>
                <w:b/>
                <w:bCs/>
              </w:rPr>
            </w:pPr>
            <w:r w:rsidRPr="00FE3A7F">
              <w:rPr>
                <w:rFonts w:cstheme="minorHAnsi"/>
              </w:rPr>
              <w:t>Actions taken</w:t>
            </w:r>
          </w:p>
        </w:tc>
        <w:tc>
          <w:tcPr>
            <w:tcW w:w="4046" w:type="dxa"/>
          </w:tcPr>
          <w:p w14:paraId="5E2F3844" w14:textId="4DD19D2B" w:rsidR="00231586" w:rsidRPr="00FE3A7F" w:rsidRDefault="00231586" w:rsidP="00354745">
            <w:pPr>
              <w:pStyle w:val="ListParagraph"/>
              <w:ind w:left="0"/>
              <w:rPr>
                <w:rFonts w:cstheme="minorHAnsi"/>
                <w:i/>
                <w:iCs/>
              </w:rPr>
            </w:pPr>
            <w:r w:rsidRPr="00FE3A7F">
              <w:rPr>
                <w:rFonts w:cstheme="minorHAnsi"/>
              </w:rPr>
              <w:t>Do all necessary actions appear to have been taken?</w:t>
            </w:r>
            <w:r w:rsidRPr="00FE3A7F">
              <w:rPr>
                <w:rFonts w:cstheme="minorHAnsi"/>
                <w:i/>
                <w:iCs/>
              </w:rPr>
              <w:t xml:space="preserve"> (may include alternative care arrangements, onward referrals inc. carers/safeguarding alerts)</w:t>
            </w:r>
          </w:p>
        </w:tc>
        <w:tc>
          <w:tcPr>
            <w:tcW w:w="573" w:type="dxa"/>
          </w:tcPr>
          <w:p w14:paraId="607E822A" w14:textId="77777777" w:rsidR="00231586" w:rsidRPr="00FE3A7F" w:rsidRDefault="00231586">
            <w:pPr>
              <w:rPr>
                <w:rFonts w:cstheme="minorHAnsi"/>
              </w:rPr>
            </w:pPr>
          </w:p>
        </w:tc>
        <w:tc>
          <w:tcPr>
            <w:tcW w:w="567" w:type="dxa"/>
          </w:tcPr>
          <w:p w14:paraId="78164142" w14:textId="5757DB22" w:rsidR="00231586" w:rsidRPr="00FE3A7F" w:rsidRDefault="00231586">
            <w:pPr>
              <w:rPr>
                <w:rFonts w:cstheme="minorHAnsi"/>
              </w:rPr>
            </w:pPr>
          </w:p>
        </w:tc>
        <w:tc>
          <w:tcPr>
            <w:tcW w:w="7946" w:type="dxa"/>
          </w:tcPr>
          <w:p w14:paraId="08D266E2" w14:textId="77777777" w:rsidR="00231586" w:rsidRPr="00FE3A7F" w:rsidRDefault="00231586">
            <w:pPr>
              <w:rPr>
                <w:rFonts w:cstheme="minorHAnsi"/>
              </w:rPr>
            </w:pPr>
          </w:p>
        </w:tc>
      </w:tr>
      <w:tr w:rsidR="005C5753" w14:paraId="3B4B3ADB" w14:textId="77777777" w:rsidTr="00183839">
        <w:trPr>
          <w:trHeight w:val="668"/>
        </w:trPr>
        <w:tc>
          <w:tcPr>
            <w:tcW w:w="15034" w:type="dxa"/>
            <w:gridSpan w:val="5"/>
          </w:tcPr>
          <w:p w14:paraId="0C736E55" w14:textId="77777777" w:rsidR="005C5753" w:rsidRDefault="005C5753">
            <w:pPr>
              <w:rPr>
                <w:rFonts w:cstheme="minorHAnsi"/>
              </w:rPr>
            </w:pPr>
          </w:p>
          <w:p w14:paraId="6A04A8CD" w14:textId="795C1EE2"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Circumstances leading to assessment</w:t>
            </w:r>
          </w:p>
          <w:p w14:paraId="14848767" w14:textId="78AB9875" w:rsidR="00AD3233" w:rsidRPr="005C5753" w:rsidRDefault="00AD3233">
            <w:pPr>
              <w:rPr>
                <w:rFonts w:cstheme="minorHAnsi"/>
                <w:b/>
                <w:bCs/>
                <w:u w:val="single"/>
              </w:rPr>
            </w:pPr>
          </w:p>
        </w:tc>
      </w:tr>
      <w:tr w:rsidR="00231586" w14:paraId="2822BEEB" w14:textId="77777777" w:rsidTr="00183839">
        <w:trPr>
          <w:trHeight w:val="668"/>
        </w:trPr>
        <w:tc>
          <w:tcPr>
            <w:tcW w:w="1902" w:type="dxa"/>
          </w:tcPr>
          <w:p w14:paraId="0352B8D7" w14:textId="7F01B99B" w:rsidR="00231586" w:rsidRPr="00850582" w:rsidRDefault="00231586" w:rsidP="00FE3A7F">
            <w:pPr>
              <w:rPr>
                <w:rFonts w:cstheme="minorHAnsi"/>
                <w:b/>
                <w:bCs/>
              </w:rPr>
            </w:pPr>
            <w:r w:rsidRPr="00850582">
              <w:rPr>
                <w:rFonts w:cstheme="minorHAnsi"/>
                <w:b/>
                <w:bCs/>
              </w:rPr>
              <w:t xml:space="preserve">Circumstances </w:t>
            </w:r>
            <w:r>
              <w:rPr>
                <w:rFonts w:cstheme="minorHAnsi"/>
                <w:b/>
                <w:bCs/>
              </w:rPr>
              <w:t>l</w:t>
            </w:r>
            <w:r w:rsidRPr="00850582">
              <w:rPr>
                <w:rFonts w:cstheme="minorHAnsi"/>
                <w:b/>
                <w:bCs/>
              </w:rPr>
              <w:t xml:space="preserve">eading to assessment: </w:t>
            </w:r>
          </w:p>
          <w:p w14:paraId="5629986E" w14:textId="77777777" w:rsidR="00231586" w:rsidRPr="00FE3A7F" w:rsidRDefault="00231586" w:rsidP="00FE3A7F">
            <w:pPr>
              <w:rPr>
                <w:rFonts w:cstheme="minorHAnsi"/>
              </w:rPr>
            </w:pPr>
          </w:p>
        </w:tc>
        <w:tc>
          <w:tcPr>
            <w:tcW w:w="4046" w:type="dxa"/>
          </w:tcPr>
          <w:p w14:paraId="14C98F9A" w14:textId="376039DC" w:rsidR="00231586" w:rsidRPr="00FE3A7F" w:rsidRDefault="00231586" w:rsidP="00231586">
            <w:pPr>
              <w:pStyle w:val="ListParagraph"/>
              <w:ind w:left="0"/>
              <w:rPr>
                <w:rFonts w:cstheme="minorHAnsi"/>
              </w:rPr>
            </w:pPr>
            <w:r w:rsidRPr="00850582">
              <w:rPr>
                <w:rFonts w:cstheme="minorHAnsi"/>
                <w:b/>
                <w:bCs/>
              </w:rPr>
              <w:t>Does the information contained within this section provide a comprehensive summary of events leading to and justifying the requirement for MHA?</w:t>
            </w:r>
            <w:r w:rsidRPr="00FE3A7F">
              <w:rPr>
                <w:rFonts w:cstheme="minorHAnsi"/>
              </w:rPr>
              <w:t xml:space="preserve"> (</w:t>
            </w:r>
            <w:r w:rsidRPr="00FE3A7F">
              <w:rPr>
                <w:rFonts w:cstheme="minorHAnsi"/>
                <w:i/>
                <w:iCs/>
              </w:rPr>
              <w:t>Information may include sources of information, who made referral, was it a s.13(4) request? when did MH start to deteriorate? What actions have already been taken? What are the reported risks? Police involvement?)</w:t>
            </w:r>
          </w:p>
        </w:tc>
        <w:tc>
          <w:tcPr>
            <w:tcW w:w="573" w:type="dxa"/>
          </w:tcPr>
          <w:p w14:paraId="1396C00B" w14:textId="77777777" w:rsidR="00231586" w:rsidRPr="00FE3A7F" w:rsidRDefault="00231586" w:rsidP="00FE3A7F">
            <w:pPr>
              <w:rPr>
                <w:rFonts w:cstheme="minorHAnsi"/>
              </w:rPr>
            </w:pPr>
          </w:p>
        </w:tc>
        <w:tc>
          <w:tcPr>
            <w:tcW w:w="567" w:type="dxa"/>
          </w:tcPr>
          <w:p w14:paraId="19522936" w14:textId="77777777" w:rsidR="00231586" w:rsidRPr="00FE3A7F" w:rsidRDefault="00231586" w:rsidP="00FE3A7F">
            <w:pPr>
              <w:rPr>
                <w:rFonts w:cstheme="minorHAnsi"/>
              </w:rPr>
            </w:pPr>
          </w:p>
        </w:tc>
        <w:tc>
          <w:tcPr>
            <w:tcW w:w="7946" w:type="dxa"/>
          </w:tcPr>
          <w:p w14:paraId="0003AD7A" w14:textId="77777777" w:rsidR="00231586" w:rsidRPr="00FE3A7F" w:rsidRDefault="00231586" w:rsidP="00FE3A7F">
            <w:pPr>
              <w:rPr>
                <w:rFonts w:cstheme="minorHAnsi"/>
              </w:rPr>
            </w:pPr>
          </w:p>
        </w:tc>
      </w:tr>
      <w:tr w:rsidR="005C5753" w14:paraId="15C8D04A" w14:textId="77777777" w:rsidTr="00183839">
        <w:trPr>
          <w:trHeight w:val="668"/>
        </w:trPr>
        <w:tc>
          <w:tcPr>
            <w:tcW w:w="15034" w:type="dxa"/>
            <w:gridSpan w:val="5"/>
          </w:tcPr>
          <w:p w14:paraId="1E2D713C" w14:textId="77777777" w:rsidR="005C5753" w:rsidRDefault="005C5753" w:rsidP="00FE3A7F">
            <w:pPr>
              <w:rPr>
                <w:rFonts w:cstheme="minorHAnsi"/>
              </w:rPr>
            </w:pPr>
          </w:p>
          <w:p w14:paraId="7C2288DD" w14:textId="291EEFD8" w:rsidR="005C5753" w:rsidRPr="00231586" w:rsidRDefault="005C5753" w:rsidP="00231586">
            <w:pPr>
              <w:pStyle w:val="ListParagraph"/>
              <w:numPr>
                <w:ilvl w:val="0"/>
                <w:numId w:val="6"/>
              </w:numPr>
              <w:rPr>
                <w:rFonts w:cstheme="minorHAnsi"/>
                <w:b/>
                <w:bCs/>
                <w:u w:val="single"/>
              </w:rPr>
            </w:pPr>
            <w:r w:rsidRPr="00231586">
              <w:rPr>
                <w:rFonts w:cstheme="minorHAnsi"/>
                <w:b/>
                <w:bCs/>
                <w:u w:val="single"/>
              </w:rPr>
              <w:t>Assessing Doctors</w:t>
            </w:r>
          </w:p>
          <w:p w14:paraId="4DCEE8E1" w14:textId="4FCCBAAE" w:rsidR="00AD3233" w:rsidRPr="005C5753" w:rsidRDefault="00AD3233" w:rsidP="00FE3A7F">
            <w:pPr>
              <w:rPr>
                <w:rFonts w:cstheme="minorHAnsi"/>
                <w:b/>
                <w:bCs/>
                <w:u w:val="single"/>
              </w:rPr>
            </w:pPr>
          </w:p>
        </w:tc>
      </w:tr>
      <w:tr w:rsidR="00183839" w14:paraId="02F82527" w14:textId="77777777" w:rsidTr="00183839">
        <w:trPr>
          <w:trHeight w:val="668"/>
        </w:trPr>
        <w:tc>
          <w:tcPr>
            <w:tcW w:w="1902" w:type="dxa"/>
          </w:tcPr>
          <w:p w14:paraId="082B82CD" w14:textId="6F4FFC9B" w:rsidR="00231586" w:rsidRPr="00FE3A7F" w:rsidRDefault="00231586" w:rsidP="00FE3A7F">
            <w:pPr>
              <w:rPr>
                <w:rFonts w:cstheme="minorHAnsi"/>
              </w:rPr>
            </w:pPr>
            <w:r w:rsidRPr="00FE3A7F">
              <w:rPr>
                <w:rFonts w:cstheme="minorHAnsi"/>
              </w:rPr>
              <w:t>GP</w:t>
            </w:r>
          </w:p>
        </w:tc>
        <w:tc>
          <w:tcPr>
            <w:tcW w:w="4046" w:type="dxa"/>
          </w:tcPr>
          <w:p w14:paraId="0845A07B" w14:textId="7983FED4" w:rsidR="00231586" w:rsidRPr="00FE3A7F" w:rsidRDefault="00231586" w:rsidP="00FE3A7F">
            <w:pPr>
              <w:rPr>
                <w:rFonts w:cstheme="minorHAnsi"/>
              </w:rPr>
            </w:pPr>
            <w:r w:rsidRPr="00FE3A7F">
              <w:rPr>
                <w:rFonts w:cstheme="minorHAnsi"/>
              </w:rPr>
              <w:t>Is the box completed?</w:t>
            </w:r>
          </w:p>
        </w:tc>
        <w:tc>
          <w:tcPr>
            <w:tcW w:w="573" w:type="dxa"/>
          </w:tcPr>
          <w:p w14:paraId="722A5663" w14:textId="77777777" w:rsidR="00231586" w:rsidRPr="00FE3A7F" w:rsidRDefault="00231586" w:rsidP="00FE3A7F">
            <w:pPr>
              <w:rPr>
                <w:rFonts w:cstheme="minorHAnsi"/>
              </w:rPr>
            </w:pPr>
          </w:p>
        </w:tc>
        <w:tc>
          <w:tcPr>
            <w:tcW w:w="567" w:type="dxa"/>
          </w:tcPr>
          <w:p w14:paraId="5D410DA6" w14:textId="77777777" w:rsidR="00231586" w:rsidRPr="00FE3A7F" w:rsidRDefault="00231586" w:rsidP="00FE3A7F">
            <w:pPr>
              <w:rPr>
                <w:rFonts w:cstheme="minorHAnsi"/>
              </w:rPr>
            </w:pPr>
          </w:p>
        </w:tc>
        <w:tc>
          <w:tcPr>
            <w:tcW w:w="7946" w:type="dxa"/>
          </w:tcPr>
          <w:p w14:paraId="23B5728C" w14:textId="77777777" w:rsidR="00231586" w:rsidRPr="00FE3A7F" w:rsidRDefault="00231586" w:rsidP="00FE3A7F">
            <w:pPr>
              <w:rPr>
                <w:rFonts w:cstheme="minorHAnsi"/>
              </w:rPr>
            </w:pPr>
          </w:p>
        </w:tc>
      </w:tr>
      <w:tr w:rsidR="00183839" w14:paraId="60893DE4" w14:textId="77777777" w:rsidTr="00183839">
        <w:trPr>
          <w:trHeight w:val="668"/>
        </w:trPr>
        <w:tc>
          <w:tcPr>
            <w:tcW w:w="1902" w:type="dxa"/>
          </w:tcPr>
          <w:p w14:paraId="53C9E1B4" w14:textId="74DDE379" w:rsidR="00231586" w:rsidRPr="00FE3A7F" w:rsidRDefault="00231586" w:rsidP="00FE3A7F">
            <w:pPr>
              <w:rPr>
                <w:rFonts w:cstheme="minorHAnsi"/>
              </w:rPr>
            </w:pPr>
            <w:r w:rsidRPr="00FE3A7F">
              <w:rPr>
                <w:rFonts w:cstheme="minorHAnsi"/>
              </w:rPr>
              <w:t>First D</w:t>
            </w:r>
            <w:r>
              <w:rPr>
                <w:rFonts w:cstheme="minorHAnsi"/>
              </w:rPr>
              <w:t>octor</w:t>
            </w:r>
          </w:p>
        </w:tc>
        <w:tc>
          <w:tcPr>
            <w:tcW w:w="4046" w:type="dxa"/>
          </w:tcPr>
          <w:p w14:paraId="02E48EF3" w14:textId="7DB92D6D" w:rsidR="00231586" w:rsidRPr="00FE3A7F" w:rsidRDefault="00231586" w:rsidP="00FE3A7F">
            <w:pPr>
              <w:rPr>
                <w:rFonts w:cstheme="minorHAnsi"/>
              </w:rPr>
            </w:pPr>
            <w:r w:rsidRPr="00FE3A7F">
              <w:rPr>
                <w:rFonts w:cstheme="minorHAnsi"/>
              </w:rPr>
              <w:t>Is it appropriately complete?</w:t>
            </w:r>
          </w:p>
        </w:tc>
        <w:tc>
          <w:tcPr>
            <w:tcW w:w="573" w:type="dxa"/>
          </w:tcPr>
          <w:p w14:paraId="154CBF4C" w14:textId="77777777" w:rsidR="00231586" w:rsidRPr="00FE3A7F" w:rsidRDefault="00231586" w:rsidP="00FE3A7F">
            <w:pPr>
              <w:rPr>
                <w:rFonts w:cstheme="minorHAnsi"/>
              </w:rPr>
            </w:pPr>
          </w:p>
        </w:tc>
        <w:tc>
          <w:tcPr>
            <w:tcW w:w="567" w:type="dxa"/>
          </w:tcPr>
          <w:p w14:paraId="3C5370DF" w14:textId="77777777" w:rsidR="00231586" w:rsidRPr="00FE3A7F" w:rsidRDefault="00231586" w:rsidP="00FE3A7F">
            <w:pPr>
              <w:rPr>
                <w:rFonts w:cstheme="minorHAnsi"/>
              </w:rPr>
            </w:pPr>
          </w:p>
        </w:tc>
        <w:tc>
          <w:tcPr>
            <w:tcW w:w="7946" w:type="dxa"/>
          </w:tcPr>
          <w:p w14:paraId="681DF692" w14:textId="77777777" w:rsidR="00231586" w:rsidRPr="00FE3A7F" w:rsidRDefault="00231586" w:rsidP="00FE3A7F">
            <w:pPr>
              <w:rPr>
                <w:rFonts w:cstheme="minorHAnsi"/>
              </w:rPr>
            </w:pPr>
          </w:p>
        </w:tc>
      </w:tr>
      <w:tr w:rsidR="00183839" w14:paraId="659C56E0" w14:textId="77777777" w:rsidTr="00183839">
        <w:trPr>
          <w:trHeight w:val="668"/>
        </w:trPr>
        <w:tc>
          <w:tcPr>
            <w:tcW w:w="1902" w:type="dxa"/>
          </w:tcPr>
          <w:p w14:paraId="1CC71DA4" w14:textId="0DD2DB93" w:rsidR="00231586" w:rsidRPr="00FE3A7F" w:rsidRDefault="00231586" w:rsidP="00FE3A7F">
            <w:pPr>
              <w:rPr>
                <w:rFonts w:cstheme="minorHAnsi"/>
              </w:rPr>
            </w:pPr>
            <w:r w:rsidRPr="00FE3A7F">
              <w:rPr>
                <w:rFonts w:cstheme="minorHAnsi"/>
              </w:rPr>
              <w:t>First D</w:t>
            </w:r>
            <w:r>
              <w:rPr>
                <w:rFonts w:cstheme="minorHAnsi"/>
              </w:rPr>
              <w:t>octor</w:t>
            </w:r>
            <w:r w:rsidRPr="00FE3A7F">
              <w:rPr>
                <w:rFonts w:cstheme="minorHAnsi"/>
              </w:rPr>
              <w:t xml:space="preserve"> Consult</w:t>
            </w:r>
            <w:r>
              <w:rPr>
                <w:rFonts w:cstheme="minorHAnsi"/>
              </w:rPr>
              <w:t>ation</w:t>
            </w:r>
            <w:r w:rsidRPr="00FE3A7F">
              <w:rPr>
                <w:rFonts w:cstheme="minorHAnsi"/>
              </w:rPr>
              <w:t xml:space="preserve"> </w:t>
            </w:r>
          </w:p>
          <w:p w14:paraId="19968886" w14:textId="72646CEF" w:rsidR="00231586" w:rsidRPr="00FE3A7F" w:rsidRDefault="00231586" w:rsidP="00737F61">
            <w:pPr>
              <w:pStyle w:val="ListParagraph"/>
              <w:ind w:left="0"/>
              <w:rPr>
                <w:rFonts w:cstheme="minorHAnsi"/>
              </w:rPr>
            </w:pPr>
            <w:r w:rsidRPr="00FE3A7F">
              <w:rPr>
                <w:rFonts w:cstheme="minorHAnsi"/>
              </w:rPr>
              <w:t>(</w:t>
            </w:r>
            <w:r w:rsidRPr="00850582">
              <w:rPr>
                <w:rFonts w:cstheme="minorHAnsi"/>
                <w:sz w:val="20"/>
                <w:szCs w:val="20"/>
              </w:rPr>
              <w:t>This may be recorded elsewhere within the report</w:t>
            </w:r>
            <w:r w:rsidRPr="00FE3A7F">
              <w:rPr>
                <w:rFonts w:cstheme="minorHAnsi"/>
              </w:rPr>
              <w:t>)</w:t>
            </w:r>
          </w:p>
        </w:tc>
        <w:tc>
          <w:tcPr>
            <w:tcW w:w="4046" w:type="dxa"/>
          </w:tcPr>
          <w:p w14:paraId="75895BC1" w14:textId="77777777" w:rsidR="00231586" w:rsidRPr="00FE3A7F" w:rsidRDefault="00231586" w:rsidP="00FE3A7F">
            <w:pPr>
              <w:jc w:val="both"/>
              <w:rPr>
                <w:rFonts w:eastAsia="Times New Roman" w:cstheme="minorHAnsi"/>
              </w:rPr>
            </w:pPr>
            <w:r w:rsidRPr="00FE3A7F">
              <w:rPr>
                <w:rFonts w:eastAsia="Times New Roman" w:cstheme="minorHAnsi"/>
              </w:rPr>
              <w:t>Is this recorded? Is it in sufficient detail? If this has not been done is a reason for this recorded?</w:t>
            </w:r>
          </w:p>
          <w:p w14:paraId="3F004429" w14:textId="77777777" w:rsidR="00231586" w:rsidRPr="00FE3A7F" w:rsidRDefault="00231586" w:rsidP="00FE3A7F">
            <w:pPr>
              <w:rPr>
                <w:rFonts w:cstheme="minorHAnsi"/>
              </w:rPr>
            </w:pPr>
          </w:p>
        </w:tc>
        <w:tc>
          <w:tcPr>
            <w:tcW w:w="573" w:type="dxa"/>
          </w:tcPr>
          <w:p w14:paraId="0843BDAD" w14:textId="77777777" w:rsidR="00231586" w:rsidRPr="00FE3A7F" w:rsidRDefault="00231586" w:rsidP="00FE3A7F">
            <w:pPr>
              <w:rPr>
                <w:rFonts w:cstheme="minorHAnsi"/>
              </w:rPr>
            </w:pPr>
          </w:p>
        </w:tc>
        <w:tc>
          <w:tcPr>
            <w:tcW w:w="567" w:type="dxa"/>
          </w:tcPr>
          <w:p w14:paraId="29D05517" w14:textId="77777777" w:rsidR="00231586" w:rsidRPr="00FE3A7F" w:rsidRDefault="00231586" w:rsidP="00FE3A7F">
            <w:pPr>
              <w:rPr>
                <w:rFonts w:cstheme="minorHAnsi"/>
              </w:rPr>
            </w:pPr>
          </w:p>
        </w:tc>
        <w:tc>
          <w:tcPr>
            <w:tcW w:w="7946" w:type="dxa"/>
          </w:tcPr>
          <w:p w14:paraId="385D1285" w14:textId="77777777" w:rsidR="00231586" w:rsidRPr="00FE3A7F" w:rsidRDefault="00231586" w:rsidP="00FE3A7F">
            <w:pPr>
              <w:rPr>
                <w:rFonts w:cstheme="minorHAnsi"/>
              </w:rPr>
            </w:pPr>
          </w:p>
        </w:tc>
      </w:tr>
      <w:tr w:rsidR="00183839" w14:paraId="61F8D0D7" w14:textId="77777777" w:rsidTr="00183839">
        <w:trPr>
          <w:trHeight w:val="668"/>
        </w:trPr>
        <w:tc>
          <w:tcPr>
            <w:tcW w:w="1902" w:type="dxa"/>
          </w:tcPr>
          <w:p w14:paraId="3D64A564" w14:textId="65BFF448" w:rsidR="00231586" w:rsidRDefault="00231586" w:rsidP="00FE3A7F">
            <w:r>
              <w:rPr>
                <w:rFonts w:cstheme="minorHAnsi"/>
              </w:rPr>
              <w:lastRenderedPageBreak/>
              <w:t>Second</w:t>
            </w:r>
            <w:r w:rsidRPr="00FE3A7F">
              <w:rPr>
                <w:rFonts w:cstheme="minorHAnsi"/>
              </w:rPr>
              <w:t xml:space="preserve"> D</w:t>
            </w:r>
            <w:r>
              <w:rPr>
                <w:rFonts w:cstheme="minorHAnsi"/>
              </w:rPr>
              <w:t>octor</w:t>
            </w:r>
          </w:p>
        </w:tc>
        <w:tc>
          <w:tcPr>
            <w:tcW w:w="4046" w:type="dxa"/>
          </w:tcPr>
          <w:p w14:paraId="5929D328" w14:textId="27E61BE0" w:rsidR="00231586" w:rsidRDefault="00231586" w:rsidP="00FE3A7F">
            <w:r w:rsidRPr="00FE3A7F">
              <w:rPr>
                <w:rFonts w:cstheme="minorHAnsi"/>
              </w:rPr>
              <w:t>Is it appropriately complete?</w:t>
            </w:r>
          </w:p>
        </w:tc>
        <w:tc>
          <w:tcPr>
            <w:tcW w:w="573" w:type="dxa"/>
          </w:tcPr>
          <w:p w14:paraId="3496799A" w14:textId="77777777" w:rsidR="00231586" w:rsidRDefault="00231586" w:rsidP="00FE3A7F"/>
        </w:tc>
        <w:tc>
          <w:tcPr>
            <w:tcW w:w="567" w:type="dxa"/>
          </w:tcPr>
          <w:p w14:paraId="0BC3DB25" w14:textId="77777777" w:rsidR="00231586" w:rsidRDefault="00231586" w:rsidP="00FE3A7F"/>
        </w:tc>
        <w:tc>
          <w:tcPr>
            <w:tcW w:w="7946" w:type="dxa"/>
          </w:tcPr>
          <w:p w14:paraId="73BAD7E1" w14:textId="77777777" w:rsidR="00231586" w:rsidRDefault="00231586" w:rsidP="00FE3A7F"/>
        </w:tc>
      </w:tr>
      <w:tr w:rsidR="00183839" w14:paraId="069C00C4" w14:textId="77777777" w:rsidTr="00183839">
        <w:trPr>
          <w:trHeight w:val="668"/>
        </w:trPr>
        <w:tc>
          <w:tcPr>
            <w:tcW w:w="1902" w:type="dxa"/>
          </w:tcPr>
          <w:p w14:paraId="41C828C2" w14:textId="1106CDB0" w:rsidR="00231586" w:rsidRPr="00FE3A7F" w:rsidRDefault="00231586" w:rsidP="00FE3A7F">
            <w:pPr>
              <w:rPr>
                <w:rFonts w:cstheme="minorHAnsi"/>
              </w:rPr>
            </w:pPr>
            <w:r>
              <w:rPr>
                <w:rFonts w:cstheme="minorHAnsi"/>
              </w:rPr>
              <w:t>Second</w:t>
            </w:r>
            <w:r w:rsidRPr="00FE3A7F">
              <w:rPr>
                <w:rFonts w:cstheme="minorHAnsi"/>
              </w:rPr>
              <w:t xml:space="preserve"> D</w:t>
            </w:r>
            <w:r>
              <w:rPr>
                <w:rFonts w:cstheme="minorHAnsi"/>
              </w:rPr>
              <w:t>octor</w:t>
            </w:r>
            <w:r w:rsidRPr="00FE3A7F">
              <w:rPr>
                <w:rFonts w:cstheme="minorHAnsi"/>
              </w:rPr>
              <w:t xml:space="preserve"> Consult</w:t>
            </w:r>
            <w:r>
              <w:rPr>
                <w:rFonts w:cstheme="minorHAnsi"/>
              </w:rPr>
              <w:t>ation</w:t>
            </w:r>
          </w:p>
          <w:p w14:paraId="36D05FC9" w14:textId="77777777" w:rsidR="00231586" w:rsidRPr="00FE3A7F" w:rsidRDefault="00231586" w:rsidP="00FE3A7F">
            <w:pPr>
              <w:pStyle w:val="ListParagraph"/>
              <w:ind w:left="0"/>
              <w:rPr>
                <w:rFonts w:cstheme="minorHAnsi"/>
              </w:rPr>
            </w:pPr>
            <w:r w:rsidRPr="00FE3A7F">
              <w:rPr>
                <w:rFonts w:cstheme="minorHAnsi"/>
              </w:rPr>
              <w:t>(</w:t>
            </w:r>
            <w:r w:rsidRPr="00850582">
              <w:rPr>
                <w:rFonts w:cstheme="minorHAnsi"/>
                <w:sz w:val="18"/>
                <w:szCs w:val="18"/>
              </w:rPr>
              <w:t>This may be recorded elsewhere within the report)</w:t>
            </w:r>
          </w:p>
          <w:p w14:paraId="7D0C6406" w14:textId="77777777" w:rsidR="00231586" w:rsidRDefault="00231586" w:rsidP="00FE3A7F"/>
        </w:tc>
        <w:tc>
          <w:tcPr>
            <w:tcW w:w="4046" w:type="dxa"/>
          </w:tcPr>
          <w:p w14:paraId="72F77C88" w14:textId="77777777" w:rsidR="00231586" w:rsidRPr="00FE3A7F" w:rsidRDefault="00231586" w:rsidP="00FE3A7F">
            <w:pPr>
              <w:jc w:val="both"/>
              <w:rPr>
                <w:rFonts w:eastAsia="Times New Roman" w:cstheme="minorHAnsi"/>
              </w:rPr>
            </w:pPr>
            <w:r w:rsidRPr="00FE3A7F">
              <w:rPr>
                <w:rFonts w:eastAsia="Times New Roman" w:cstheme="minorHAnsi"/>
              </w:rPr>
              <w:t>Is this recorded? Is it in sufficient detail? If this has not been done is a reason for this recorded?</w:t>
            </w:r>
          </w:p>
          <w:p w14:paraId="5F664685" w14:textId="77777777" w:rsidR="00231586" w:rsidRDefault="00231586" w:rsidP="00FE3A7F"/>
        </w:tc>
        <w:tc>
          <w:tcPr>
            <w:tcW w:w="573" w:type="dxa"/>
          </w:tcPr>
          <w:p w14:paraId="71AC3E65" w14:textId="77777777" w:rsidR="00231586" w:rsidRDefault="00231586" w:rsidP="00FE3A7F"/>
        </w:tc>
        <w:tc>
          <w:tcPr>
            <w:tcW w:w="567" w:type="dxa"/>
          </w:tcPr>
          <w:p w14:paraId="77E29FF9" w14:textId="77777777" w:rsidR="00231586" w:rsidRDefault="00231586" w:rsidP="00FE3A7F"/>
        </w:tc>
        <w:tc>
          <w:tcPr>
            <w:tcW w:w="7946" w:type="dxa"/>
          </w:tcPr>
          <w:p w14:paraId="4C201A41" w14:textId="77777777" w:rsidR="00231586" w:rsidRDefault="00231586" w:rsidP="00FE3A7F"/>
        </w:tc>
      </w:tr>
      <w:tr w:rsidR="00183839" w14:paraId="64679683" w14:textId="77777777" w:rsidTr="00183839">
        <w:trPr>
          <w:trHeight w:val="668"/>
        </w:trPr>
        <w:tc>
          <w:tcPr>
            <w:tcW w:w="1902" w:type="dxa"/>
          </w:tcPr>
          <w:p w14:paraId="3AADA9BA" w14:textId="002E9CBF" w:rsidR="00231586" w:rsidRDefault="00231586" w:rsidP="00FE3A7F">
            <w:r>
              <w:t>Previous acquaintance</w:t>
            </w:r>
          </w:p>
        </w:tc>
        <w:tc>
          <w:tcPr>
            <w:tcW w:w="4046" w:type="dxa"/>
          </w:tcPr>
          <w:p w14:paraId="33552381" w14:textId="15063833" w:rsidR="00231586" w:rsidRDefault="00231586" w:rsidP="00FE3A7F">
            <w:r>
              <w:t>Is it appropriately complete?</w:t>
            </w:r>
          </w:p>
        </w:tc>
        <w:tc>
          <w:tcPr>
            <w:tcW w:w="573" w:type="dxa"/>
          </w:tcPr>
          <w:p w14:paraId="643FEB05" w14:textId="77777777" w:rsidR="00231586" w:rsidRDefault="00231586" w:rsidP="00FE3A7F"/>
        </w:tc>
        <w:tc>
          <w:tcPr>
            <w:tcW w:w="567" w:type="dxa"/>
          </w:tcPr>
          <w:p w14:paraId="032812E2" w14:textId="77777777" w:rsidR="00231586" w:rsidRDefault="00231586" w:rsidP="00FE3A7F"/>
        </w:tc>
        <w:tc>
          <w:tcPr>
            <w:tcW w:w="7946" w:type="dxa"/>
          </w:tcPr>
          <w:p w14:paraId="33692971" w14:textId="77777777" w:rsidR="00231586" w:rsidRDefault="00231586" w:rsidP="00FE3A7F"/>
        </w:tc>
      </w:tr>
      <w:tr w:rsidR="00BD3684" w14:paraId="29DC0F43" w14:textId="77777777" w:rsidTr="00183839">
        <w:trPr>
          <w:trHeight w:val="668"/>
        </w:trPr>
        <w:tc>
          <w:tcPr>
            <w:tcW w:w="15034" w:type="dxa"/>
            <w:gridSpan w:val="5"/>
          </w:tcPr>
          <w:p w14:paraId="57286F49" w14:textId="77777777" w:rsidR="00BD3684" w:rsidRDefault="00BD3684" w:rsidP="00FE3A7F">
            <w:pPr>
              <w:rPr>
                <w:b/>
                <w:bCs/>
              </w:rPr>
            </w:pPr>
          </w:p>
          <w:p w14:paraId="3E7216D5" w14:textId="35261B96" w:rsidR="005C5753" w:rsidRPr="00231586" w:rsidRDefault="005C5753" w:rsidP="00231586">
            <w:pPr>
              <w:pStyle w:val="ListParagraph"/>
              <w:numPr>
                <w:ilvl w:val="0"/>
                <w:numId w:val="6"/>
              </w:numPr>
              <w:rPr>
                <w:b/>
                <w:bCs/>
                <w:u w:val="single"/>
              </w:rPr>
            </w:pPr>
            <w:r w:rsidRPr="00231586">
              <w:rPr>
                <w:b/>
                <w:bCs/>
                <w:u w:val="single"/>
              </w:rPr>
              <w:t>Considering all the circumstances of the case</w:t>
            </w:r>
          </w:p>
          <w:p w14:paraId="4BDAF454" w14:textId="53E97674" w:rsidR="00AD3233" w:rsidRPr="005C5753" w:rsidRDefault="00AD3233" w:rsidP="00FE3A7F">
            <w:pPr>
              <w:rPr>
                <w:b/>
                <w:bCs/>
                <w:u w:val="single"/>
              </w:rPr>
            </w:pPr>
          </w:p>
        </w:tc>
      </w:tr>
      <w:tr w:rsidR="00183839" w14:paraId="5E7FEB13" w14:textId="77777777" w:rsidTr="00183839">
        <w:trPr>
          <w:trHeight w:val="668"/>
        </w:trPr>
        <w:tc>
          <w:tcPr>
            <w:tcW w:w="1902" w:type="dxa"/>
          </w:tcPr>
          <w:p w14:paraId="519F91BB" w14:textId="5382DB8C" w:rsidR="00231586" w:rsidRPr="00850582" w:rsidRDefault="00231586" w:rsidP="0063481F">
            <w:pPr>
              <w:rPr>
                <w:b/>
                <w:bCs/>
              </w:rPr>
            </w:pPr>
            <w:r w:rsidRPr="00850582">
              <w:rPr>
                <w:b/>
                <w:bCs/>
              </w:rPr>
              <w:t>Considering all the circumstances of the case</w:t>
            </w:r>
          </w:p>
        </w:tc>
        <w:tc>
          <w:tcPr>
            <w:tcW w:w="4046" w:type="dxa"/>
          </w:tcPr>
          <w:p w14:paraId="71A69982" w14:textId="140FCB18" w:rsidR="00231586" w:rsidRPr="00850582" w:rsidRDefault="00231586" w:rsidP="00BD3684">
            <w:pPr>
              <w:jc w:val="both"/>
              <w:rPr>
                <w:b/>
                <w:bCs/>
              </w:rPr>
            </w:pPr>
            <w:r w:rsidRPr="00850582">
              <w:rPr>
                <w:rFonts w:eastAsia="Times New Roman" w:cstheme="minorHAnsi"/>
                <w:b/>
                <w:bCs/>
              </w:rPr>
              <w:t xml:space="preserve">Is this current, accurate, relevant? Has Mosaic been checked? Are all the relevant circumstances covered? Is copied material cited? Any absence of information? </w:t>
            </w:r>
          </w:p>
        </w:tc>
        <w:tc>
          <w:tcPr>
            <w:tcW w:w="573" w:type="dxa"/>
          </w:tcPr>
          <w:p w14:paraId="1F5C039E" w14:textId="77777777" w:rsidR="00231586" w:rsidRDefault="00231586" w:rsidP="0063481F"/>
        </w:tc>
        <w:tc>
          <w:tcPr>
            <w:tcW w:w="567" w:type="dxa"/>
          </w:tcPr>
          <w:p w14:paraId="280393C0" w14:textId="77777777" w:rsidR="00231586" w:rsidRDefault="00231586" w:rsidP="0063481F"/>
        </w:tc>
        <w:tc>
          <w:tcPr>
            <w:tcW w:w="7946" w:type="dxa"/>
          </w:tcPr>
          <w:p w14:paraId="2C47EDF0" w14:textId="77777777" w:rsidR="00231586" w:rsidRDefault="00231586" w:rsidP="0063481F"/>
        </w:tc>
      </w:tr>
      <w:tr w:rsidR="00183839" w14:paraId="57A2D545" w14:textId="77777777" w:rsidTr="00183839">
        <w:trPr>
          <w:trHeight w:val="668"/>
        </w:trPr>
        <w:tc>
          <w:tcPr>
            <w:tcW w:w="1902" w:type="dxa"/>
          </w:tcPr>
          <w:p w14:paraId="3E1D41D7" w14:textId="0EE38003" w:rsidR="00231586" w:rsidRPr="00850582" w:rsidRDefault="00231586" w:rsidP="0063481F">
            <w:pPr>
              <w:rPr>
                <w:rFonts w:cstheme="minorHAnsi"/>
              </w:rPr>
            </w:pPr>
            <w:r w:rsidRPr="00850582">
              <w:rPr>
                <w:rFonts w:eastAsia="Times New Roman" w:cstheme="minorHAnsi"/>
              </w:rPr>
              <w:t>Finances</w:t>
            </w:r>
          </w:p>
        </w:tc>
        <w:tc>
          <w:tcPr>
            <w:tcW w:w="4046" w:type="dxa"/>
          </w:tcPr>
          <w:p w14:paraId="0373A8A8" w14:textId="5D582CD4" w:rsidR="00231586" w:rsidRDefault="00231586" w:rsidP="00850582">
            <w:r>
              <w:t xml:space="preserve">Is this in sufficient detail? </w:t>
            </w:r>
            <w:r>
              <w:br/>
              <w:t>N.B. Is consideration of Breathing Space referral evidenced?</w:t>
            </w:r>
          </w:p>
        </w:tc>
        <w:tc>
          <w:tcPr>
            <w:tcW w:w="573" w:type="dxa"/>
          </w:tcPr>
          <w:p w14:paraId="0719D674" w14:textId="77777777" w:rsidR="00231586" w:rsidRDefault="00231586" w:rsidP="0063481F"/>
        </w:tc>
        <w:tc>
          <w:tcPr>
            <w:tcW w:w="567" w:type="dxa"/>
          </w:tcPr>
          <w:p w14:paraId="0544D412" w14:textId="77777777" w:rsidR="00231586" w:rsidRDefault="00231586" w:rsidP="0063481F"/>
        </w:tc>
        <w:tc>
          <w:tcPr>
            <w:tcW w:w="7946" w:type="dxa"/>
          </w:tcPr>
          <w:p w14:paraId="3C88654B" w14:textId="77777777" w:rsidR="00231586" w:rsidRDefault="00231586" w:rsidP="0063481F"/>
        </w:tc>
      </w:tr>
      <w:tr w:rsidR="00183839" w14:paraId="6016AD91" w14:textId="77777777" w:rsidTr="00183839">
        <w:trPr>
          <w:trHeight w:val="668"/>
        </w:trPr>
        <w:tc>
          <w:tcPr>
            <w:tcW w:w="1902" w:type="dxa"/>
          </w:tcPr>
          <w:p w14:paraId="592EB0E7" w14:textId="359BE80C" w:rsidR="00231586" w:rsidRPr="00BD3684" w:rsidRDefault="00231586" w:rsidP="0063481F">
            <w:pPr>
              <w:rPr>
                <w:rFonts w:cstheme="minorHAnsi"/>
              </w:rPr>
            </w:pPr>
            <w:r w:rsidRPr="00BD3684">
              <w:rPr>
                <w:rFonts w:eastAsia="Times New Roman" w:cstheme="minorHAnsi"/>
              </w:rPr>
              <w:t>Consultation with others</w:t>
            </w:r>
          </w:p>
        </w:tc>
        <w:tc>
          <w:tcPr>
            <w:tcW w:w="4046" w:type="dxa"/>
          </w:tcPr>
          <w:p w14:paraId="5C4A4DC4" w14:textId="5CE1E1FB" w:rsidR="00231586" w:rsidRPr="00BD3684" w:rsidRDefault="00231586" w:rsidP="00BD3684">
            <w:pPr>
              <w:jc w:val="both"/>
              <w:rPr>
                <w:rFonts w:eastAsia="Times New Roman" w:cstheme="minorHAnsi"/>
              </w:rPr>
            </w:pPr>
            <w:r>
              <w:rPr>
                <w:rFonts w:eastAsia="Times New Roman" w:cstheme="minorHAnsi"/>
              </w:rPr>
              <w:t>Is this recorded in sufficient detail? If not, is a reason recorded? Is time of consultation appropriate – i.e. before interview with SU – if not is this justified?</w:t>
            </w:r>
          </w:p>
          <w:p w14:paraId="6F4577B7" w14:textId="77777777" w:rsidR="00231586" w:rsidRPr="00BD3684" w:rsidRDefault="00231586" w:rsidP="0063481F">
            <w:pPr>
              <w:rPr>
                <w:rFonts w:cstheme="minorHAnsi"/>
              </w:rPr>
            </w:pPr>
          </w:p>
        </w:tc>
        <w:tc>
          <w:tcPr>
            <w:tcW w:w="573" w:type="dxa"/>
          </w:tcPr>
          <w:p w14:paraId="570E939A" w14:textId="77777777" w:rsidR="00231586" w:rsidRDefault="00231586" w:rsidP="0063481F"/>
        </w:tc>
        <w:tc>
          <w:tcPr>
            <w:tcW w:w="567" w:type="dxa"/>
          </w:tcPr>
          <w:p w14:paraId="654158FA" w14:textId="416247A8" w:rsidR="00231586" w:rsidRDefault="00231586" w:rsidP="00FE247B">
            <w:pPr>
              <w:pStyle w:val="ListParagraph"/>
            </w:pPr>
          </w:p>
        </w:tc>
        <w:tc>
          <w:tcPr>
            <w:tcW w:w="7946" w:type="dxa"/>
          </w:tcPr>
          <w:p w14:paraId="16FF6D74" w14:textId="77777777" w:rsidR="00231586" w:rsidRDefault="00231586" w:rsidP="0063481F"/>
        </w:tc>
      </w:tr>
      <w:tr w:rsidR="005C5753" w14:paraId="66DC3AE9" w14:textId="77777777" w:rsidTr="00183839">
        <w:trPr>
          <w:trHeight w:val="668"/>
        </w:trPr>
        <w:tc>
          <w:tcPr>
            <w:tcW w:w="15034" w:type="dxa"/>
            <w:gridSpan w:val="5"/>
          </w:tcPr>
          <w:p w14:paraId="0A7D5AC7" w14:textId="77777777" w:rsidR="005C5753" w:rsidRDefault="005C5753" w:rsidP="0063481F"/>
          <w:p w14:paraId="4C50E28A" w14:textId="0C0BB413" w:rsidR="005C5753" w:rsidRPr="00231586" w:rsidRDefault="005C5753" w:rsidP="00231586">
            <w:pPr>
              <w:pStyle w:val="ListParagraph"/>
              <w:numPr>
                <w:ilvl w:val="0"/>
                <w:numId w:val="6"/>
              </w:numPr>
              <w:rPr>
                <w:b/>
                <w:bCs/>
                <w:u w:val="single"/>
              </w:rPr>
            </w:pPr>
            <w:r w:rsidRPr="00231586">
              <w:rPr>
                <w:b/>
                <w:bCs/>
                <w:u w:val="single"/>
              </w:rPr>
              <w:t>Nearest Relative</w:t>
            </w:r>
          </w:p>
          <w:p w14:paraId="3250F538" w14:textId="39E2C94A" w:rsidR="00AD3233" w:rsidRPr="005C5753" w:rsidRDefault="00AD3233" w:rsidP="0063481F">
            <w:pPr>
              <w:rPr>
                <w:b/>
                <w:bCs/>
                <w:u w:val="single"/>
              </w:rPr>
            </w:pPr>
          </w:p>
        </w:tc>
      </w:tr>
      <w:tr w:rsidR="00183839" w14:paraId="3DD3CD72" w14:textId="77777777" w:rsidTr="00183839">
        <w:trPr>
          <w:trHeight w:val="668"/>
        </w:trPr>
        <w:tc>
          <w:tcPr>
            <w:tcW w:w="1902" w:type="dxa"/>
          </w:tcPr>
          <w:p w14:paraId="5C968275" w14:textId="53EE5EDE" w:rsidR="00231586" w:rsidRDefault="00231586" w:rsidP="005C5753">
            <w:r>
              <w:t>NR Details</w:t>
            </w:r>
          </w:p>
        </w:tc>
        <w:tc>
          <w:tcPr>
            <w:tcW w:w="4046" w:type="dxa"/>
          </w:tcPr>
          <w:p w14:paraId="1517B1DA" w14:textId="77DAF073" w:rsidR="00231586" w:rsidRDefault="00231586" w:rsidP="0063481F">
            <w:r>
              <w:t>Are NR contact details appropriately recorded?</w:t>
            </w:r>
          </w:p>
        </w:tc>
        <w:tc>
          <w:tcPr>
            <w:tcW w:w="573" w:type="dxa"/>
          </w:tcPr>
          <w:p w14:paraId="490EA886" w14:textId="77777777" w:rsidR="00231586" w:rsidRDefault="00231586" w:rsidP="0063481F"/>
        </w:tc>
        <w:tc>
          <w:tcPr>
            <w:tcW w:w="567" w:type="dxa"/>
          </w:tcPr>
          <w:p w14:paraId="5263FC96" w14:textId="77777777" w:rsidR="00231586" w:rsidRDefault="00231586" w:rsidP="0063481F"/>
        </w:tc>
        <w:tc>
          <w:tcPr>
            <w:tcW w:w="7946" w:type="dxa"/>
          </w:tcPr>
          <w:p w14:paraId="60DDF383" w14:textId="77777777" w:rsidR="00231586" w:rsidRDefault="00231586" w:rsidP="0063481F"/>
        </w:tc>
      </w:tr>
      <w:tr w:rsidR="00183839" w14:paraId="2CF10CE4" w14:textId="77777777" w:rsidTr="00183839">
        <w:trPr>
          <w:trHeight w:val="668"/>
        </w:trPr>
        <w:tc>
          <w:tcPr>
            <w:tcW w:w="1902" w:type="dxa"/>
          </w:tcPr>
          <w:p w14:paraId="4024392B" w14:textId="2E960940" w:rsidR="00231586" w:rsidRPr="00850582" w:rsidRDefault="00231586" w:rsidP="0063481F">
            <w:r>
              <w:t xml:space="preserve">NR </w:t>
            </w:r>
            <w:r w:rsidRPr="00850582">
              <w:t>Identification</w:t>
            </w:r>
          </w:p>
        </w:tc>
        <w:tc>
          <w:tcPr>
            <w:tcW w:w="4046" w:type="dxa"/>
          </w:tcPr>
          <w:p w14:paraId="376B6A2F" w14:textId="0CC89426" w:rsidR="00231586" w:rsidRPr="007E6AF8" w:rsidRDefault="00231586" w:rsidP="00AE7B64">
            <w:pPr>
              <w:jc w:val="both"/>
            </w:pPr>
            <w:r w:rsidRPr="00850582">
              <w:t>Is</w:t>
            </w:r>
            <w:r w:rsidR="007E6AF8">
              <w:t xml:space="preserve"> full </w:t>
            </w:r>
            <w:r w:rsidRPr="00850582">
              <w:t>explanation of identification provided against s.26 criteria,</w:t>
            </w:r>
            <w:r w:rsidRPr="00850582">
              <w:rPr>
                <w:rFonts w:eastAsia="Times New Roman" w:cstheme="minorHAnsi"/>
              </w:rPr>
              <w:t xml:space="preserve"> including </w:t>
            </w:r>
            <w:r w:rsidRPr="00850582">
              <w:rPr>
                <w:rFonts w:eastAsia="Times New Roman" w:cstheme="minorHAnsi"/>
              </w:rPr>
              <w:lastRenderedPageBreak/>
              <w:t>whether this is via delegation or displacement?</w:t>
            </w:r>
          </w:p>
          <w:p w14:paraId="48B2058E" w14:textId="2ED554A2" w:rsidR="00231586" w:rsidRPr="00850582" w:rsidRDefault="00231586" w:rsidP="0063481F"/>
        </w:tc>
        <w:tc>
          <w:tcPr>
            <w:tcW w:w="573" w:type="dxa"/>
          </w:tcPr>
          <w:p w14:paraId="708C0335" w14:textId="77777777" w:rsidR="00231586" w:rsidRDefault="00231586" w:rsidP="0063481F"/>
        </w:tc>
        <w:tc>
          <w:tcPr>
            <w:tcW w:w="567" w:type="dxa"/>
          </w:tcPr>
          <w:p w14:paraId="4663F44D" w14:textId="77777777" w:rsidR="00231586" w:rsidRDefault="00231586" w:rsidP="0063481F"/>
        </w:tc>
        <w:tc>
          <w:tcPr>
            <w:tcW w:w="7946" w:type="dxa"/>
          </w:tcPr>
          <w:p w14:paraId="03A0051E" w14:textId="77777777" w:rsidR="00231586" w:rsidRDefault="00231586" w:rsidP="0063481F"/>
        </w:tc>
      </w:tr>
      <w:tr w:rsidR="00183839" w14:paraId="43566897" w14:textId="77777777" w:rsidTr="00183839">
        <w:trPr>
          <w:trHeight w:val="668"/>
        </w:trPr>
        <w:tc>
          <w:tcPr>
            <w:tcW w:w="1902" w:type="dxa"/>
          </w:tcPr>
          <w:p w14:paraId="1E3A19AB" w14:textId="4C7EC24B" w:rsidR="00231586" w:rsidRPr="00490ADD" w:rsidRDefault="00231586" w:rsidP="0063481F">
            <w:r>
              <w:t xml:space="preserve">NR Consultation </w:t>
            </w:r>
          </w:p>
        </w:tc>
        <w:tc>
          <w:tcPr>
            <w:tcW w:w="4046" w:type="dxa"/>
          </w:tcPr>
          <w:p w14:paraId="414B2DA1" w14:textId="77777777" w:rsidR="00231586" w:rsidRDefault="00231586" w:rsidP="0063481F">
            <w:r w:rsidRPr="00490ADD">
              <w:t>Is this recorded in sufficient detail? If not, is a reason recorded?</w:t>
            </w:r>
          </w:p>
          <w:p w14:paraId="35F77AE1" w14:textId="7C2248C2" w:rsidR="00231586" w:rsidRPr="00490ADD" w:rsidRDefault="00231586" w:rsidP="0063481F">
            <w:r>
              <w:t>Is time and date appropriate? I.e. was it before interview with SU – if not is this justified?</w:t>
            </w:r>
          </w:p>
        </w:tc>
        <w:tc>
          <w:tcPr>
            <w:tcW w:w="573" w:type="dxa"/>
          </w:tcPr>
          <w:p w14:paraId="7231E7B2" w14:textId="77777777" w:rsidR="00231586" w:rsidRDefault="00231586" w:rsidP="0063481F"/>
        </w:tc>
        <w:tc>
          <w:tcPr>
            <w:tcW w:w="567" w:type="dxa"/>
          </w:tcPr>
          <w:p w14:paraId="7F928F52" w14:textId="77777777" w:rsidR="00231586" w:rsidRDefault="00231586" w:rsidP="0063481F"/>
        </w:tc>
        <w:tc>
          <w:tcPr>
            <w:tcW w:w="7946" w:type="dxa"/>
          </w:tcPr>
          <w:p w14:paraId="34914024" w14:textId="77777777" w:rsidR="00231586" w:rsidRDefault="00231586" w:rsidP="0063481F"/>
        </w:tc>
      </w:tr>
      <w:tr w:rsidR="00183839" w14:paraId="537E8D4A" w14:textId="77777777" w:rsidTr="00183839">
        <w:trPr>
          <w:trHeight w:val="668"/>
        </w:trPr>
        <w:tc>
          <w:tcPr>
            <w:tcW w:w="1902" w:type="dxa"/>
          </w:tcPr>
          <w:p w14:paraId="7ACF6EF7" w14:textId="4A806401" w:rsidR="00231586" w:rsidRDefault="00231586" w:rsidP="0063481F">
            <w:r>
              <w:t>NR Objection</w:t>
            </w:r>
          </w:p>
        </w:tc>
        <w:tc>
          <w:tcPr>
            <w:tcW w:w="4046" w:type="dxa"/>
          </w:tcPr>
          <w:p w14:paraId="02E0F1C5" w14:textId="5C3B8F40" w:rsidR="00231586" w:rsidRDefault="00231586" w:rsidP="0063481F">
            <w:r>
              <w:t>Is this appropriately completed?</w:t>
            </w:r>
          </w:p>
        </w:tc>
        <w:tc>
          <w:tcPr>
            <w:tcW w:w="573" w:type="dxa"/>
          </w:tcPr>
          <w:p w14:paraId="0AA7C5BF" w14:textId="77777777" w:rsidR="00231586" w:rsidRDefault="00231586" w:rsidP="0063481F"/>
        </w:tc>
        <w:tc>
          <w:tcPr>
            <w:tcW w:w="567" w:type="dxa"/>
          </w:tcPr>
          <w:p w14:paraId="6159E630" w14:textId="77777777" w:rsidR="00231586" w:rsidRDefault="00231586" w:rsidP="0063481F"/>
        </w:tc>
        <w:tc>
          <w:tcPr>
            <w:tcW w:w="7946" w:type="dxa"/>
          </w:tcPr>
          <w:p w14:paraId="50E099F1" w14:textId="77777777" w:rsidR="00231586" w:rsidRDefault="00231586" w:rsidP="0063481F"/>
        </w:tc>
      </w:tr>
      <w:tr w:rsidR="00183839" w14:paraId="7B60A8AF" w14:textId="77777777" w:rsidTr="00183839">
        <w:trPr>
          <w:trHeight w:val="668"/>
        </w:trPr>
        <w:tc>
          <w:tcPr>
            <w:tcW w:w="1902" w:type="dxa"/>
          </w:tcPr>
          <w:p w14:paraId="2FBF9214" w14:textId="69A4C6FC" w:rsidR="00231586" w:rsidRDefault="00231586" w:rsidP="0063481F">
            <w:r>
              <w:t>NR Outcome/ Rights</w:t>
            </w:r>
          </w:p>
        </w:tc>
        <w:tc>
          <w:tcPr>
            <w:tcW w:w="4046" w:type="dxa"/>
          </w:tcPr>
          <w:p w14:paraId="6353DBFC" w14:textId="29ADB48F" w:rsidR="00231586" w:rsidRDefault="00231586" w:rsidP="0063481F">
            <w:r>
              <w:t>Is this appropriately completed?</w:t>
            </w:r>
          </w:p>
        </w:tc>
        <w:tc>
          <w:tcPr>
            <w:tcW w:w="573" w:type="dxa"/>
          </w:tcPr>
          <w:p w14:paraId="232B40C5" w14:textId="77777777" w:rsidR="00231586" w:rsidRDefault="00231586" w:rsidP="0063481F"/>
        </w:tc>
        <w:tc>
          <w:tcPr>
            <w:tcW w:w="567" w:type="dxa"/>
          </w:tcPr>
          <w:p w14:paraId="4D608076" w14:textId="77777777" w:rsidR="00231586" w:rsidRDefault="00231586" w:rsidP="0063481F"/>
        </w:tc>
        <w:tc>
          <w:tcPr>
            <w:tcW w:w="7946" w:type="dxa"/>
          </w:tcPr>
          <w:p w14:paraId="0A2CFFDE" w14:textId="77777777" w:rsidR="00231586" w:rsidRDefault="00231586" w:rsidP="0063481F"/>
        </w:tc>
      </w:tr>
      <w:tr w:rsidR="00183839" w14:paraId="53374D05" w14:textId="77777777" w:rsidTr="00183839">
        <w:trPr>
          <w:trHeight w:val="668"/>
        </w:trPr>
        <w:tc>
          <w:tcPr>
            <w:tcW w:w="1902" w:type="dxa"/>
          </w:tcPr>
          <w:p w14:paraId="5BDDD748" w14:textId="4064A55E" w:rsidR="00231586" w:rsidRDefault="00231586" w:rsidP="0063481F">
            <w:r>
              <w:t>NR Delegation/ Displacement</w:t>
            </w:r>
          </w:p>
        </w:tc>
        <w:tc>
          <w:tcPr>
            <w:tcW w:w="4046" w:type="dxa"/>
          </w:tcPr>
          <w:p w14:paraId="6898D7CB" w14:textId="131609B1" w:rsidR="00231586" w:rsidRDefault="00231586" w:rsidP="0063481F">
            <w:r>
              <w:t xml:space="preserve">Are any actions/intentions appropriately recorded? </w:t>
            </w:r>
          </w:p>
        </w:tc>
        <w:tc>
          <w:tcPr>
            <w:tcW w:w="573" w:type="dxa"/>
          </w:tcPr>
          <w:p w14:paraId="4A9B8380" w14:textId="77777777" w:rsidR="00231586" w:rsidRDefault="00231586" w:rsidP="0063481F"/>
        </w:tc>
        <w:tc>
          <w:tcPr>
            <w:tcW w:w="567" w:type="dxa"/>
          </w:tcPr>
          <w:p w14:paraId="4B10AFE6" w14:textId="77777777" w:rsidR="00231586" w:rsidRDefault="00231586" w:rsidP="0063481F"/>
        </w:tc>
        <w:tc>
          <w:tcPr>
            <w:tcW w:w="7946" w:type="dxa"/>
          </w:tcPr>
          <w:p w14:paraId="5A38E1B2" w14:textId="77777777" w:rsidR="00231586" w:rsidRDefault="00231586" w:rsidP="0063481F"/>
        </w:tc>
      </w:tr>
      <w:tr w:rsidR="00490ADD" w14:paraId="12E48F8E" w14:textId="77777777" w:rsidTr="00183839">
        <w:trPr>
          <w:trHeight w:val="668"/>
        </w:trPr>
        <w:tc>
          <w:tcPr>
            <w:tcW w:w="15034" w:type="dxa"/>
            <w:gridSpan w:val="5"/>
          </w:tcPr>
          <w:p w14:paraId="5C669FBB" w14:textId="77777777" w:rsidR="00490ADD" w:rsidRDefault="00490ADD" w:rsidP="00FE3A7F"/>
          <w:p w14:paraId="326C2C1E" w14:textId="5DA9CD0A" w:rsidR="005C5753" w:rsidRPr="00231586" w:rsidRDefault="005C5753" w:rsidP="00231586">
            <w:pPr>
              <w:pStyle w:val="ListParagraph"/>
              <w:numPr>
                <w:ilvl w:val="0"/>
                <w:numId w:val="6"/>
              </w:numPr>
              <w:rPr>
                <w:b/>
                <w:bCs/>
                <w:u w:val="single"/>
              </w:rPr>
            </w:pPr>
            <w:r w:rsidRPr="00231586">
              <w:rPr>
                <w:b/>
                <w:bCs/>
                <w:u w:val="single"/>
              </w:rPr>
              <w:t>Details of Interview with Service User</w:t>
            </w:r>
          </w:p>
          <w:p w14:paraId="67ADD580" w14:textId="560FACFC" w:rsidR="00AD3233" w:rsidRPr="005C5753" w:rsidRDefault="00AD3233" w:rsidP="00FE3A7F">
            <w:pPr>
              <w:rPr>
                <w:b/>
                <w:bCs/>
                <w:u w:val="single"/>
              </w:rPr>
            </w:pPr>
          </w:p>
        </w:tc>
      </w:tr>
      <w:tr w:rsidR="00183839" w14:paraId="172B10A3" w14:textId="77777777" w:rsidTr="00183839">
        <w:trPr>
          <w:trHeight w:val="668"/>
        </w:trPr>
        <w:tc>
          <w:tcPr>
            <w:tcW w:w="1902" w:type="dxa"/>
          </w:tcPr>
          <w:p w14:paraId="7C250E72" w14:textId="672AA597" w:rsidR="00231586" w:rsidRDefault="00231586" w:rsidP="0063481F">
            <w:r>
              <w:t>Interview Date and Time</w:t>
            </w:r>
          </w:p>
        </w:tc>
        <w:tc>
          <w:tcPr>
            <w:tcW w:w="4046" w:type="dxa"/>
          </w:tcPr>
          <w:p w14:paraId="34A82673" w14:textId="24488474" w:rsidR="00231586" w:rsidRDefault="00231586" w:rsidP="0063481F">
            <w:r>
              <w:t>Is this appropriately completed?</w:t>
            </w:r>
          </w:p>
        </w:tc>
        <w:tc>
          <w:tcPr>
            <w:tcW w:w="573" w:type="dxa"/>
          </w:tcPr>
          <w:p w14:paraId="31D7C725" w14:textId="77777777" w:rsidR="00231586" w:rsidRDefault="00231586" w:rsidP="0063481F"/>
        </w:tc>
        <w:tc>
          <w:tcPr>
            <w:tcW w:w="567" w:type="dxa"/>
          </w:tcPr>
          <w:p w14:paraId="3DFFA737" w14:textId="77777777" w:rsidR="00231586" w:rsidRDefault="00231586" w:rsidP="0063481F"/>
        </w:tc>
        <w:tc>
          <w:tcPr>
            <w:tcW w:w="7946" w:type="dxa"/>
          </w:tcPr>
          <w:p w14:paraId="13BEBB7B" w14:textId="77777777" w:rsidR="00231586" w:rsidRDefault="00231586" w:rsidP="0063481F"/>
        </w:tc>
      </w:tr>
      <w:tr w:rsidR="00183839" w14:paraId="22D6824F" w14:textId="77777777" w:rsidTr="00183839">
        <w:trPr>
          <w:trHeight w:val="668"/>
        </w:trPr>
        <w:tc>
          <w:tcPr>
            <w:tcW w:w="1902" w:type="dxa"/>
          </w:tcPr>
          <w:p w14:paraId="68FA65D4" w14:textId="6682D140" w:rsidR="00231586" w:rsidRDefault="00231586" w:rsidP="0063481F">
            <w:r>
              <w:t>Who was present</w:t>
            </w:r>
          </w:p>
        </w:tc>
        <w:tc>
          <w:tcPr>
            <w:tcW w:w="4046" w:type="dxa"/>
          </w:tcPr>
          <w:p w14:paraId="692167FB" w14:textId="18E174C4" w:rsidR="00231586" w:rsidRDefault="00231586" w:rsidP="0063481F">
            <w:r>
              <w:t>Is this appropriately completed?</w:t>
            </w:r>
          </w:p>
        </w:tc>
        <w:tc>
          <w:tcPr>
            <w:tcW w:w="573" w:type="dxa"/>
          </w:tcPr>
          <w:p w14:paraId="419EEC96" w14:textId="77777777" w:rsidR="00231586" w:rsidRDefault="00231586" w:rsidP="0063481F"/>
        </w:tc>
        <w:tc>
          <w:tcPr>
            <w:tcW w:w="567" w:type="dxa"/>
          </w:tcPr>
          <w:p w14:paraId="08E71F9F" w14:textId="77777777" w:rsidR="00231586" w:rsidRDefault="00231586" w:rsidP="0063481F"/>
        </w:tc>
        <w:tc>
          <w:tcPr>
            <w:tcW w:w="7946" w:type="dxa"/>
          </w:tcPr>
          <w:p w14:paraId="25B4C42C" w14:textId="77777777" w:rsidR="00231586" w:rsidRDefault="00231586" w:rsidP="0063481F"/>
        </w:tc>
      </w:tr>
      <w:tr w:rsidR="00183839" w14:paraId="2C31B73D" w14:textId="77777777" w:rsidTr="00183839">
        <w:trPr>
          <w:trHeight w:val="668"/>
        </w:trPr>
        <w:tc>
          <w:tcPr>
            <w:tcW w:w="1902" w:type="dxa"/>
          </w:tcPr>
          <w:p w14:paraId="51D6765E" w14:textId="5C35A78E" w:rsidR="00231586" w:rsidRDefault="00231586" w:rsidP="0063481F">
            <w:r>
              <w:t>Location</w:t>
            </w:r>
          </w:p>
        </w:tc>
        <w:tc>
          <w:tcPr>
            <w:tcW w:w="4046" w:type="dxa"/>
          </w:tcPr>
          <w:p w14:paraId="2B87D09D" w14:textId="00C80F54" w:rsidR="00231586" w:rsidRDefault="00231586" w:rsidP="0063481F">
            <w:r>
              <w:t>Is this appropriately completed? Is confidentiality, dignity etc. demonstrated?</w:t>
            </w:r>
          </w:p>
        </w:tc>
        <w:tc>
          <w:tcPr>
            <w:tcW w:w="573" w:type="dxa"/>
          </w:tcPr>
          <w:p w14:paraId="145AD00F" w14:textId="77777777" w:rsidR="00231586" w:rsidRDefault="00231586" w:rsidP="0063481F"/>
        </w:tc>
        <w:tc>
          <w:tcPr>
            <w:tcW w:w="567" w:type="dxa"/>
          </w:tcPr>
          <w:p w14:paraId="7AEC8BB0" w14:textId="77777777" w:rsidR="00231586" w:rsidRDefault="00231586" w:rsidP="0063481F"/>
        </w:tc>
        <w:tc>
          <w:tcPr>
            <w:tcW w:w="7946" w:type="dxa"/>
          </w:tcPr>
          <w:p w14:paraId="5FB7E0A3" w14:textId="77777777" w:rsidR="00231586" w:rsidRDefault="00231586" w:rsidP="0063481F"/>
        </w:tc>
      </w:tr>
      <w:tr w:rsidR="00183839" w14:paraId="66CFDAC2" w14:textId="77777777" w:rsidTr="00183839">
        <w:trPr>
          <w:trHeight w:val="668"/>
        </w:trPr>
        <w:tc>
          <w:tcPr>
            <w:tcW w:w="1902" w:type="dxa"/>
          </w:tcPr>
          <w:p w14:paraId="26016540" w14:textId="3A9EFFCC" w:rsidR="00231586" w:rsidRDefault="00231586" w:rsidP="0063481F">
            <w:r>
              <w:t>Offered to see alone?</w:t>
            </w:r>
          </w:p>
        </w:tc>
        <w:tc>
          <w:tcPr>
            <w:tcW w:w="4046" w:type="dxa"/>
          </w:tcPr>
          <w:p w14:paraId="1E961AAC" w14:textId="175F8DAC" w:rsidR="00231586" w:rsidRDefault="00231586" w:rsidP="0063481F">
            <w:r>
              <w:t>Is this appropriately completed?</w:t>
            </w:r>
          </w:p>
        </w:tc>
        <w:tc>
          <w:tcPr>
            <w:tcW w:w="573" w:type="dxa"/>
          </w:tcPr>
          <w:p w14:paraId="7F8A0AD4" w14:textId="77777777" w:rsidR="00231586" w:rsidRDefault="00231586" w:rsidP="0063481F"/>
        </w:tc>
        <w:tc>
          <w:tcPr>
            <w:tcW w:w="567" w:type="dxa"/>
          </w:tcPr>
          <w:p w14:paraId="6DCE58C1" w14:textId="77777777" w:rsidR="00231586" w:rsidRDefault="00231586" w:rsidP="0063481F"/>
        </w:tc>
        <w:tc>
          <w:tcPr>
            <w:tcW w:w="7946" w:type="dxa"/>
          </w:tcPr>
          <w:p w14:paraId="202FDA21" w14:textId="77777777" w:rsidR="00231586" w:rsidRDefault="00231586" w:rsidP="0063481F"/>
        </w:tc>
      </w:tr>
      <w:tr w:rsidR="00183839" w14:paraId="0BF2B5AE" w14:textId="77777777" w:rsidTr="00183839">
        <w:trPr>
          <w:trHeight w:val="668"/>
        </w:trPr>
        <w:tc>
          <w:tcPr>
            <w:tcW w:w="1902" w:type="dxa"/>
          </w:tcPr>
          <w:p w14:paraId="09FAC780" w14:textId="2E2169C5" w:rsidR="00231586" w:rsidRDefault="00231586" w:rsidP="0063481F">
            <w:r>
              <w:t>Duration</w:t>
            </w:r>
          </w:p>
        </w:tc>
        <w:tc>
          <w:tcPr>
            <w:tcW w:w="4046" w:type="dxa"/>
          </w:tcPr>
          <w:p w14:paraId="74C431D8" w14:textId="1430152E" w:rsidR="00231586" w:rsidRDefault="00231586" w:rsidP="0063481F">
            <w:r>
              <w:t>Is this appropriately completed?</w:t>
            </w:r>
          </w:p>
        </w:tc>
        <w:tc>
          <w:tcPr>
            <w:tcW w:w="573" w:type="dxa"/>
          </w:tcPr>
          <w:p w14:paraId="25B91C17" w14:textId="77777777" w:rsidR="00231586" w:rsidRDefault="00231586" w:rsidP="0063481F"/>
        </w:tc>
        <w:tc>
          <w:tcPr>
            <w:tcW w:w="567" w:type="dxa"/>
          </w:tcPr>
          <w:p w14:paraId="49775221" w14:textId="77777777" w:rsidR="00231586" w:rsidRDefault="00231586" w:rsidP="0063481F"/>
        </w:tc>
        <w:tc>
          <w:tcPr>
            <w:tcW w:w="7946" w:type="dxa"/>
          </w:tcPr>
          <w:p w14:paraId="0196A98A" w14:textId="77777777" w:rsidR="00231586" w:rsidRDefault="00231586" w:rsidP="0063481F"/>
        </w:tc>
      </w:tr>
      <w:tr w:rsidR="00183839" w14:paraId="399054C6" w14:textId="77777777" w:rsidTr="00183839">
        <w:trPr>
          <w:trHeight w:val="668"/>
        </w:trPr>
        <w:tc>
          <w:tcPr>
            <w:tcW w:w="1902" w:type="dxa"/>
          </w:tcPr>
          <w:p w14:paraId="544E3992" w14:textId="3701BD7B" w:rsidR="00231586" w:rsidRDefault="00231586" w:rsidP="0063481F">
            <w:r>
              <w:t>Content of Interview</w:t>
            </w:r>
          </w:p>
        </w:tc>
        <w:tc>
          <w:tcPr>
            <w:tcW w:w="4046" w:type="dxa"/>
          </w:tcPr>
          <w:p w14:paraId="58036B15" w14:textId="75CA8F79" w:rsidR="00231586" w:rsidRDefault="00231586" w:rsidP="0063481F">
            <w:r>
              <w:t xml:space="preserve">Are AMHP duties recorded? E.g. introduction and explanation of assessment? Is it clear, in sufficient detail? Are the person’s views and wishes clearly </w:t>
            </w:r>
            <w:r>
              <w:lastRenderedPageBreak/>
              <w:t>recorded?</w:t>
            </w:r>
          </w:p>
        </w:tc>
        <w:tc>
          <w:tcPr>
            <w:tcW w:w="573" w:type="dxa"/>
          </w:tcPr>
          <w:p w14:paraId="162FE4B1" w14:textId="77777777" w:rsidR="00231586" w:rsidRDefault="00231586" w:rsidP="0063481F"/>
        </w:tc>
        <w:tc>
          <w:tcPr>
            <w:tcW w:w="567" w:type="dxa"/>
          </w:tcPr>
          <w:p w14:paraId="46650888" w14:textId="77777777" w:rsidR="00231586" w:rsidRDefault="00231586" w:rsidP="0063481F"/>
        </w:tc>
        <w:tc>
          <w:tcPr>
            <w:tcW w:w="7946" w:type="dxa"/>
          </w:tcPr>
          <w:p w14:paraId="2D052605" w14:textId="77777777" w:rsidR="00231586" w:rsidRDefault="00231586" w:rsidP="0063481F"/>
        </w:tc>
      </w:tr>
      <w:tr w:rsidR="00490ADD" w14:paraId="01F82517" w14:textId="77777777" w:rsidTr="00183839">
        <w:trPr>
          <w:trHeight w:val="668"/>
        </w:trPr>
        <w:tc>
          <w:tcPr>
            <w:tcW w:w="15034" w:type="dxa"/>
            <w:gridSpan w:val="5"/>
          </w:tcPr>
          <w:p w14:paraId="61C3EEB5" w14:textId="77777777" w:rsidR="00490ADD" w:rsidRDefault="00490ADD" w:rsidP="0063481F"/>
          <w:p w14:paraId="4C12FB45" w14:textId="1020E9AC" w:rsidR="005C5753" w:rsidRPr="00231586" w:rsidRDefault="005C5753" w:rsidP="00231586">
            <w:pPr>
              <w:pStyle w:val="ListParagraph"/>
              <w:numPr>
                <w:ilvl w:val="0"/>
                <w:numId w:val="6"/>
              </w:numPr>
              <w:rPr>
                <w:b/>
                <w:bCs/>
                <w:u w:val="single"/>
              </w:rPr>
            </w:pPr>
            <w:r w:rsidRPr="00231586">
              <w:rPr>
                <w:b/>
                <w:bCs/>
                <w:u w:val="single"/>
              </w:rPr>
              <w:t>MCA</w:t>
            </w:r>
          </w:p>
          <w:p w14:paraId="344CD0EF" w14:textId="7AE55C4D" w:rsidR="00AD3233" w:rsidRPr="005C5753" w:rsidRDefault="00AD3233" w:rsidP="0063481F">
            <w:pPr>
              <w:rPr>
                <w:b/>
                <w:bCs/>
                <w:u w:val="single"/>
              </w:rPr>
            </w:pPr>
          </w:p>
        </w:tc>
      </w:tr>
      <w:tr w:rsidR="00183839" w14:paraId="2DA72FC8" w14:textId="77777777" w:rsidTr="00183839">
        <w:trPr>
          <w:trHeight w:val="668"/>
        </w:trPr>
        <w:tc>
          <w:tcPr>
            <w:tcW w:w="1902" w:type="dxa"/>
          </w:tcPr>
          <w:p w14:paraId="2CA8FDD8" w14:textId="23D4DE63" w:rsidR="00231586" w:rsidRPr="00DC72BB" w:rsidRDefault="00231586" w:rsidP="0063481F">
            <w:r w:rsidRPr="00DC72BB">
              <w:t>MCA</w:t>
            </w:r>
          </w:p>
        </w:tc>
        <w:tc>
          <w:tcPr>
            <w:tcW w:w="4046" w:type="dxa"/>
          </w:tcPr>
          <w:p w14:paraId="6A1F0D86" w14:textId="28674DA4" w:rsidR="00231586" w:rsidRPr="00DC72BB" w:rsidRDefault="00231586" w:rsidP="0063481F">
            <w:r w:rsidRPr="00DC72BB">
              <w:t>Are issues regarding mental capacity and decision making appropriately illustrated? Is the AMHPs conclusions of capacity clearly demonstrated?</w:t>
            </w:r>
          </w:p>
        </w:tc>
        <w:tc>
          <w:tcPr>
            <w:tcW w:w="573" w:type="dxa"/>
          </w:tcPr>
          <w:p w14:paraId="4456C783" w14:textId="77777777" w:rsidR="00231586" w:rsidRPr="005C5753" w:rsidRDefault="00231586" w:rsidP="0063481F">
            <w:pPr>
              <w:rPr>
                <w:highlight w:val="yellow"/>
              </w:rPr>
            </w:pPr>
          </w:p>
        </w:tc>
        <w:tc>
          <w:tcPr>
            <w:tcW w:w="567" w:type="dxa"/>
          </w:tcPr>
          <w:p w14:paraId="5030D3C4" w14:textId="77777777" w:rsidR="00231586" w:rsidRPr="005C5753" w:rsidRDefault="00231586" w:rsidP="0063481F">
            <w:pPr>
              <w:rPr>
                <w:highlight w:val="yellow"/>
              </w:rPr>
            </w:pPr>
          </w:p>
        </w:tc>
        <w:tc>
          <w:tcPr>
            <w:tcW w:w="7946" w:type="dxa"/>
          </w:tcPr>
          <w:p w14:paraId="45AA7099" w14:textId="4CCE6A27" w:rsidR="00DC72BB" w:rsidRPr="00DC72BB" w:rsidRDefault="00DC72BB" w:rsidP="00DC72BB">
            <w:pPr>
              <w:pStyle w:val="ListParagraph"/>
              <w:numPr>
                <w:ilvl w:val="0"/>
                <w:numId w:val="7"/>
              </w:numPr>
              <w:contextualSpacing w:val="0"/>
              <w:rPr>
                <w:rFonts w:eastAsia="Times New Roman"/>
                <w:u w:val="single"/>
              </w:rPr>
            </w:pPr>
            <w:r w:rsidRPr="00DC72BB">
              <w:rPr>
                <w:rFonts w:eastAsia="Times New Roman"/>
                <w:u w:val="single"/>
              </w:rPr>
              <w:t xml:space="preserve">For guidance – Please delete when completing audit. </w:t>
            </w:r>
          </w:p>
          <w:p w14:paraId="60DA1CDE" w14:textId="77777777" w:rsidR="00DC72BB" w:rsidRPr="00DC72BB" w:rsidRDefault="00DC72BB" w:rsidP="00DC72BB">
            <w:pPr>
              <w:ind w:left="360"/>
              <w:rPr>
                <w:rFonts w:eastAsia="Times New Roman"/>
              </w:rPr>
            </w:pPr>
          </w:p>
          <w:p w14:paraId="40C63B69" w14:textId="36AE8968" w:rsidR="00DC72BB" w:rsidRPr="00DC72BB" w:rsidRDefault="00DC72BB" w:rsidP="00DC72BB">
            <w:pPr>
              <w:pStyle w:val="ListParagraph"/>
              <w:numPr>
                <w:ilvl w:val="0"/>
                <w:numId w:val="7"/>
              </w:numPr>
              <w:contextualSpacing w:val="0"/>
              <w:rPr>
                <w:rFonts w:eastAsia="Times New Roman"/>
                <w:i/>
                <w:iCs/>
              </w:rPr>
            </w:pPr>
            <w:r w:rsidRPr="00DC72BB">
              <w:rPr>
                <w:rFonts w:eastAsia="Times New Roman"/>
                <w:i/>
                <w:iCs/>
              </w:rPr>
              <w:t xml:space="preserve">If an individual is deemed to </w:t>
            </w:r>
            <w:r w:rsidRPr="00DC72BB">
              <w:rPr>
                <w:rFonts w:eastAsia="Times New Roman"/>
                <w:i/>
                <w:iCs/>
                <w:u w:val="single"/>
              </w:rPr>
              <w:t>lack capacity,</w:t>
            </w:r>
            <w:r w:rsidRPr="00DC72BB">
              <w:rPr>
                <w:rFonts w:eastAsia="Times New Roman"/>
                <w:i/>
                <w:iCs/>
              </w:rPr>
              <w:t xml:space="preserve"> there needs to be a comprehensive explanation of how this decision was reached and reference to the 2-stage test must be made. </w:t>
            </w:r>
          </w:p>
          <w:p w14:paraId="25C7BF29" w14:textId="6E7152F9" w:rsidR="00231586" w:rsidRPr="007E6AF8" w:rsidRDefault="00DC72BB" w:rsidP="007E6AF8">
            <w:pPr>
              <w:pStyle w:val="ListParagraph"/>
              <w:numPr>
                <w:ilvl w:val="0"/>
                <w:numId w:val="7"/>
              </w:numPr>
              <w:contextualSpacing w:val="0"/>
              <w:rPr>
                <w:rFonts w:eastAsia="Times New Roman"/>
                <w:i/>
                <w:iCs/>
              </w:rPr>
            </w:pPr>
            <w:r w:rsidRPr="00DC72BB">
              <w:rPr>
                <w:rFonts w:eastAsia="Times New Roman"/>
                <w:i/>
                <w:iCs/>
              </w:rPr>
              <w:t xml:space="preserve">If an individual is deemed to </w:t>
            </w:r>
            <w:r w:rsidRPr="00DC72BB">
              <w:rPr>
                <w:rFonts w:eastAsia="Times New Roman"/>
                <w:i/>
                <w:iCs/>
                <w:u w:val="single"/>
              </w:rPr>
              <w:t>have capacity</w:t>
            </w:r>
            <w:r w:rsidRPr="00DC72BB">
              <w:rPr>
                <w:rFonts w:eastAsia="Times New Roman"/>
                <w:i/>
                <w:iCs/>
              </w:rPr>
              <w:t xml:space="preserve">, this should be clearly recorded. </w:t>
            </w:r>
            <w:r w:rsidRPr="00DC72BB">
              <w:rPr>
                <w:i/>
                <w:iCs/>
              </w:rPr>
              <w:t xml:space="preserve">AMHPs may </w:t>
            </w:r>
            <w:r w:rsidR="007E6AF8">
              <w:rPr>
                <w:i/>
                <w:iCs/>
              </w:rPr>
              <w:t>choose</w:t>
            </w:r>
            <w:r w:rsidRPr="00DC72BB">
              <w:rPr>
                <w:i/>
                <w:iCs/>
              </w:rPr>
              <w:t xml:space="preserve"> to reference the 2- stage test</w:t>
            </w:r>
            <w:r w:rsidR="007E6AF8">
              <w:rPr>
                <w:i/>
                <w:iCs/>
              </w:rPr>
              <w:t xml:space="preserve"> in certain cases, for example those pertaining to chronic risk/ unwise decisions or where there is disagreement/ ambiguity. . </w:t>
            </w:r>
          </w:p>
          <w:p w14:paraId="7C38E49C" w14:textId="226F6022" w:rsidR="007E6AF8" w:rsidRPr="007E6AF8" w:rsidRDefault="007E6AF8" w:rsidP="007E6AF8">
            <w:pPr>
              <w:pStyle w:val="ListParagraph"/>
              <w:contextualSpacing w:val="0"/>
              <w:rPr>
                <w:rFonts w:eastAsia="Times New Roman"/>
                <w:i/>
                <w:iCs/>
              </w:rPr>
            </w:pPr>
          </w:p>
        </w:tc>
      </w:tr>
      <w:tr w:rsidR="00183839" w14:paraId="2057AFC3" w14:textId="77777777" w:rsidTr="00183839">
        <w:trPr>
          <w:trHeight w:val="668"/>
        </w:trPr>
        <w:tc>
          <w:tcPr>
            <w:tcW w:w="1902" w:type="dxa"/>
          </w:tcPr>
          <w:p w14:paraId="36B34BBA" w14:textId="132D09AB" w:rsidR="00231586" w:rsidRDefault="00231586" w:rsidP="0063481F">
            <w:r>
              <w:t>Advanced Decisions</w:t>
            </w:r>
          </w:p>
        </w:tc>
        <w:tc>
          <w:tcPr>
            <w:tcW w:w="4046" w:type="dxa"/>
          </w:tcPr>
          <w:p w14:paraId="176CE3F5" w14:textId="7B878B0D" w:rsidR="00231586" w:rsidRDefault="00231586" w:rsidP="0063481F">
            <w:r>
              <w:t>Is this appropriately completed?</w:t>
            </w:r>
          </w:p>
        </w:tc>
        <w:tc>
          <w:tcPr>
            <w:tcW w:w="573" w:type="dxa"/>
          </w:tcPr>
          <w:p w14:paraId="4771E91F" w14:textId="77777777" w:rsidR="00231586" w:rsidRDefault="00231586" w:rsidP="0063481F"/>
        </w:tc>
        <w:tc>
          <w:tcPr>
            <w:tcW w:w="567" w:type="dxa"/>
          </w:tcPr>
          <w:p w14:paraId="78093029" w14:textId="77777777" w:rsidR="00231586" w:rsidRDefault="00231586" w:rsidP="0063481F"/>
        </w:tc>
        <w:tc>
          <w:tcPr>
            <w:tcW w:w="7946" w:type="dxa"/>
          </w:tcPr>
          <w:p w14:paraId="1389964C" w14:textId="77777777" w:rsidR="00231586" w:rsidRDefault="00231586" w:rsidP="0063481F"/>
        </w:tc>
      </w:tr>
      <w:tr w:rsidR="00183839" w14:paraId="7AEDAAD5" w14:textId="77777777" w:rsidTr="00183839">
        <w:trPr>
          <w:trHeight w:val="668"/>
        </w:trPr>
        <w:tc>
          <w:tcPr>
            <w:tcW w:w="1902" w:type="dxa"/>
          </w:tcPr>
          <w:p w14:paraId="66FF1A39" w14:textId="2D653204" w:rsidR="00231586" w:rsidRDefault="00231586" w:rsidP="0063481F">
            <w:r>
              <w:t>Is there an LPA?</w:t>
            </w:r>
          </w:p>
        </w:tc>
        <w:tc>
          <w:tcPr>
            <w:tcW w:w="4046" w:type="dxa"/>
          </w:tcPr>
          <w:p w14:paraId="639DDD36" w14:textId="4AD2181A" w:rsidR="00231586" w:rsidRDefault="00231586" w:rsidP="0063481F">
            <w:r>
              <w:t>Is this appropriately completed?</w:t>
            </w:r>
          </w:p>
        </w:tc>
        <w:tc>
          <w:tcPr>
            <w:tcW w:w="573" w:type="dxa"/>
          </w:tcPr>
          <w:p w14:paraId="3A3C5F06" w14:textId="77777777" w:rsidR="00231586" w:rsidRDefault="00231586" w:rsidP="0063481F"/>
        </w:tc>
        <w:tc>
          <w:tcPr>
            <w:tcW w:w="567" w:type="dxa"/>
          </w:tcPr>
          <w:p w14:paraId="39162D11" w14:textId="77777777" w:rsidR="00231586" w:rsidRDefault="00231586" w:rsidP="0063481F"/>
        </w:tc>
        <w:tc>
          <w:tcPr>
            <w:tcW w:w="7946" w:type="dxa"/>
          </w:tcPr>
          <w:p w14:paraId="22CBAE62" w14:textId="77777777" w:rsidR="00231586" w:rsidRDefault="00231586" w:rsidP="0063481F"/>
        </w:tc>
      </w:tr>
      <w:tr w:rsidR="00183839" w14:paraId="4C2CE222" w14:textId="77777777" w:rsidTr="00183839">
        <w:trPr>
          <w:trHeight w:val="668"/>
        </w:trPr>
        <w:tc>
          <w:tcPr>
            <w:tcW w:w="1902" w:type="dxa"/>
          </w:tcPr>
          <w:p w14:paraId="758189BC" w14:textId="479E65F8" w:rsidR="00231586" w:rsidRDefault="00231586" w:rsidP="0063481F">
            <w:r>
              <w:t>Are they subject to DOLS?</w:t>
            </w:r>
          </w:p>
        </w:tc>
        <w:tc>
          <w:tcPr>
            <w:tcW w:w="4046" w:type="dxa"/>
          </w:tcPr>
          <w:p w14:paraId="058DF8EC" w14:textId="3ADF1C4C" w:rsidR="00231586" w:rsidRDefault="00231586" w:rsidP="0063481F">
            <w:r>
              <w:t>Is this appropriately completed?</w:t>
            </w:r>
          </w:p>
        </w:tc>
        <w:tc>
          <w:tcPr>
            <w:tcW w:w="573" w:type="dxa"/>
          </w:tcPr>
          <w:p w14:paraId="32932085" w14:textId="77777777" w:rsidR="00231586" w:rsidRDefault="00231586" w:rsidP="0063481F"/>
        </w:tc>
        <w:tc>
          <w:tcPr>
            <w:tcW w:w="567" w:type="dxa"/>
          </w:tcPr>
          <w:p w14:paraId="51535D4A" w14:textId="77777777" w:rsidR="00231586" w:rsidRDefault="00231586" w:rsidP="0063481F"/>
        </w:tc>
        <w:tc>
          <w:tcPr>
            <w:tcW w:w="7946" w:type="dxa"/>
          </w:tcPr>
          <w:p w14:paraId="062ECAF6" w14:textId="77777777" w:rsidR="00231586" w:rsidRDefault="00231586" w:rsidP="0063481F"/>
        </w:tc>
      </w:tr>
      <w:tr w:rsidR="00183839" w14:paraId="272ACE03" w14:textId="77777777" w:rsidTr="00183839">
        <w:trPr>
          <w:trHeight w:val="668"/>
        </w:trPr>
        <w:tc>
          <w:tcPr>
            <w:tcW w:w="1902" w:type="dxa"/>
          </w:tcPr>
          <w:p w14:paraId="2C3A72DA" w14:textId="759FC73B" w:rsidR="00231586" w:rsidRDefault="00231586" w:rsidP="0063481F">
            <w:r>
              <w:t>Can admission under MCA be relied upon?</w:t>
            </w:r>
          </w:p>
        </w:tc>
        <w:tc>
          <w:tcPr>
            <w:tcW w:w="4046" w:type="dxa"/>
          </w:tcPr>
          <w:p w14:paraId="5954DCC0" w14:textId="5D50CA7B" w:rsidR="00231586" w:rsidRDefault="00231586" w:rsidP="0063481F">
            <w:r>
              <w:t>Is this appropriately completed and rationalised?</w:t>
            </w:r>
          </w:p>
        </w:tc>
        <w:tc>
          <w:tcPr>
            <w:tcW w:w="573" w:type="dxa"/>
          </w:tcPr>
          <w:p w14:paraId="27A59D80" w14:textId="77777777" w:rsidR="00231586" w:rsidRDefault="00231586" w:rsidP="0063481F"/>
        </w:tc>
        <w:tc>
          <w:tcPr>
            <w:tcW w:w="567" w:type="dxa"/>
          </w:tcPr>
          <w:p w14:paraId="1797F29F" w14:textId="77777777" w:rsidR="00231586" w:rsidRDefault="00231586" w:rsidP="0063481F"/>
        </w:tc>
        <w:tc>
          <w:tcPr>
            <w:tcW w:w="7946" w:type="dxa"/>
          </w:tcPr>
          <w:p w14:paraId="3B437D4D" w14:textId="77777777" w:rsidR="00231586" w:rsidRDefault="00231586" w:rsidP="0063481F"/>
        </w:tc>
      </w:tr>
      <w:tr w:rsidR="005C5753" w14:paraId="2EA1F93D" w14:textId="77777777" w:rsidTr="00183839">
        <w:trPr>
          <w:trHeight w:val="668"/>
        </w:trPr>
        <w:tc>
          <w:tcPr>
            <w:tcW w:w="15034" w:type="dxa"/>
            <w:gridSpan w:val="5"/>
          </w:tcPr>
          <w:p w14:paraId="1D4EC27F" w14:textId="77777777" w:rsidR="005C5753" w:rsidRDefault="005C5753" w:rsidP="0063481F">
            <w:pPr>
              <w:rPr>
                <w:b/>
                <w:bCs/>
              </w:rPr>
            </w:pPr>
          </w:p>
          <w:p w14:paraId="67C10FA4" w14:textId="627E6B48" w:rsidR="005C5753" w:rsidRPr="00231586" w:rsidRDefault="005C5753" w:rsidP="00231586">
            <w:pPr>
              <w:pStyle w:val="ListParagraph"/>
              <w:numPr>
                <w:ilvl w:val="0"/>
                <w:numId w:val="6"/>
              </w:numPr>
              <w:rPr>
                <w:b/>
                <w:bCs/>
                <w:u w:val="single"/>
              </w:rPr>
            </w:pPr>
            <w:r w:rsidRPr="00231586">
              <w:rPr>
                <w:b/>
                <w:bCs/>
                <w:u w:val="single"/>
              </w:rPr>
              <w:t>Outcome of MHAA:</w:t>
            </w:r>
          </w:p>
          <w:p w14:paraId="1EC60B08" w14:textId="0F3E654E" w:rsidR="00AD3233" w:rsidRPr="005C5753" w:rsidRDefault="00AD3233" w:rsidP="0063481F">
            <w:pPr>
              <w:rPr>
                <w:b/>
                <w:bCs/>
                <w:u w:val="single"/>
              </w:rPr>
            </w:pPr>
          </w:p>
        </w:tc>
      </w:tr>
      <w:tr w:rsidR="00183839" w14:paraId="393B3D11" w14:textId="77777777" w:rsidTr="00183839">
        <w:trPr>
          <w:trHeight w:val="668"/>
        </w:trPr>
        <w:tc>
          <w:tcPr>
            <w:tcW w:w="1902" w:type="dxa"/>
          </w:tcPr>
          <w:p w14:paraId="2E4C9DD9" w14:textId="60F17EF9" w:rsidR="00231586" w:rsidRDefault="00231586" w:rsidP="0063481F">
            <w:r>
              <w:t>Outcome</w:t>
            </w:r>
          </w:p>
        </w:tc>
        <w:tc>
          <w:tcPr>
            <w:tcW w:w="4046" w:type="dxa"/>
          </w:tcPr>
          <w:p w14:paraId="4C504C3F" w14:textId="3115DFF3" w:rsidR="00231586" w:rsidRDefault="00231586" w:rsidP="0063481F">
            <w:r>
              <w:t>Is this appropriately completed?</w:t>
            </w:r>
          </w:p>
        </w:tc>
        <w:tc>
          <w:tcPr>
            <w:tcW w:w="573" w:type="dxa"/>
          </w:tcPr>
          <w:p w14:paraId="3F89F27D" w14:textId="77777777" w:rsidR="00231586" w:rsidRDefault="00231586" w:rsidP="0063481F"/>
        </w:tc>
        <w:tc>
          <w:tcPr>
            <w:tcW w:w="567" w:type="dxa"/>
          </w:tcPr>
          <w:p w14:paraId="2A288AF1" w14:textId="77777777" w:rsidR="00231586" w:rsidRDefault="00231586" w:rsidP="0063481F"/>
        </w:tc>
        <w:tc>
          <w:tcPr>
            <w:tcW w:w="7946" w:type="dxa"/>
          </w:tcPr>
          <w:p w14:paraId="7066F7BF" w14:textId="77777777" w:rsidR="00231586" w:rsidRDefault="00231586" w:rsidP="0063481F"/>
        </w:tc>
      </w:tr>
      <w:tr w:rsidR="00183839" w14:paraId="28C4A52D" w14:textId="77777777" w:rsidTr="00183839">
        <w:trPr>
          <w:trHeight w:val="668"/>
        </w:trPr>
        <w:tc>
          <w:tcPr>
            <w:tcW w:w="1902" w:type="dxa"/>
          </w:tcPr>
          <w:p w14:paraId="689D0F61" w14:textId="2929978C" w:rsidR="00231586" w:rsidRDefault="00231586" w:rsidP="0063481F">
            <w:r>
              <w:t>Admission Details</w:t>
            </w:r>
          </w:p>
        </w:tc>
        <w:tc>
          <w:tcPr>
            <w:tcW w:w="4046" w:type="dxa"/>
          </w:tcPr>
          <w:p w14:paraId="6C63F28C" w14:textId="22752255" w:rsidR="00231586" w:rsidRDefault="00231586" w:rsidP="0063481F">
            <w:r>
              <w:t>Is this appropriately completed?</w:t>
            </w:r>
          </w:p>
        </w:tc>
        <w:tc>
          <w:tcPr>
            <w:tcW w:w="573" w:type="dxa"/>
          </w:tcPr>
          <w:p w14:paraId="515CDDCB" w14:textId="77777777" w:rsidR="00231586" w:rsidRDefault="00231586" w:rsidP="0063481F"/>
        </w:tc>
        <w:tc>
          <w:tcPr>
            <w:tcW w:w="567" w:type="dxa"/>
          </w:tcPr>
          <w:p w14:paraId="72B5952D" w14:textId="77777777" w:rsidR="00231586" w:rsidRDefault="00231586" w:rsidP="0063481F"/>
        </w:tc>
        <w:tc>
          <w:tcPr>
            <w:tcW w:w="7946" w:type="dxa"/>
          </w:tcPr>
          <w:p w14:paraId="3B28D6C9" w14:textId="77777777" w:rsidR="00231586" w:rsidRDefault="00231586" w:rsidP="0063481F"/>
        </w:tc>
      </w:tr>
      <w:tr w:rsidR="00183839" w14:paraId="1BD0B764" w14:textId="77777777" w:rsidTr="00183839">
        <w:trPr>
          <w:trHeight w:val="668"/>
        </w:trPr>
        <w:tc>
          <w:tcPr>
            <w:tcW w:w="1902" w:type="dxa"/>
          </w:tcPr>
          <w:p w14:paraId="0203D5D5" w14:textId="45CDA137" w:rsidR="00231586" w:rsidRDefault="00231586" w:rsidP="00FE3A7F">
            <w:r>
              <w:lastRenderedPageBreak/>
              <w:t>Outline Report</w:t>
            </w:r>
          </w:p>
        </w:tc>
        <w:tc>
          <w:tcPr>
            <w:tcW w:w="4046" w:type="dxa"/>
          </w:tcPr>
          <w:p w14:paraId="4A452551" w14:textId="77777777" w:rsidR="00231586" w:rsidRDefault="00231586" w:rsidP="00FE3A7F">
            <w:r>
              <w:t>Is this appropriately completed?</w:t>
            </w:r>
          </w:p>
          <w:p w14:paraId="682EF3CA" w14:textId="4280F304" w:rsidR="00231586" w:rsidRDefault="00231586" w:rsidP="00FE3A7F">
            <w:r>
              <w:t>Is there evidence on electronic system of this having been completed?</w:t>
            </w:r>
          </w:p>
        </w:tc>
        <w:tc>
          <w:tcPr>
            <w:tcW w:w="573" w:type="dxa"/>
          </w:tcPr>
          <w:p w14:paraId="6C4B7B0D" w14:textId="77777777" w:rsidR="00231586" w:rsidRDefault="00231586" w:rsidP="00FE3A7F"/>
        </w:tc>
        <w:tc>
          <w:tcPr>
            <w:tcW w:w="567" w:type="dxa"/>
          </w:tcPr>
          <w:p w14:paraId="26BC9D6E" w14:textId="77777777" w:rsidR="00231586" w:rsidRDefault="00231586" w:rsidP="00FE3A7F"/>
        </w:tc>
        <w:tc>
          <w:tcPr>
            <w:tcW w:w="7946" w:type="dxa"/>
          </w:tcPr>
          <w:p w14:paraId="2CF05A9B" w14:textId="77777777" w:rsidR="00231586" w:rsidRDefault="00231586" w:rsidP="00FE3A7F"/>
        </w:tc>
      </w:tr>
      <w:tr w:rsidR="00183839" w14:paraId="667903E0" w14:textId="77777777" w:rsidTr="00183839">
        <w:trPr>
          <w:trHeight w:val="668"/>
        </w:trPr>
        <w:tc>
          <w:tcPr>
            <w:tcW w:w="1902" w:type="dxa"/>
          </w:tcPr>
          <w:p w14:paraId="0F9B536C" w14:textId="657646C5" w:rsidR="00231586" w:rsidRDefault="00231586" w:rsidP="0063481F">
            <w:r>
              <w:t>Alternative Care Plan</w:t>
            </w:r>
          </w:p>
        </w:tc>
        <w:tc>
          <w:tcPr>
            <w:tcW w:w="4046" w:type="dxa"/>
          </w:tcPr>
          <w:p w14:paraId="54DBFDA5" w14:textId="6BB92FB0" w:rsidR="00231586" w:rsidRDefault="00231586" w:rsidP="0063481F">
            <w:r>
              <w:t>Does it have sufficient detail with a clear plan, including who/what/when?</w:t>
            </w:r>
          </w:p>
        </w:tc>
        <w:tc>
          <w:tcPr>
            <w:tcW w:w="573" w:type="dxa"/>
          </w:tcPr>
          <w:p w14:paraId="169E919D" w14:textId="77777777" w:rsidR="00231586" w:rsidRDefault="00231586" w:rsidP="0063481F"/>
        </w:tc>
        <w:tc>
          <w:tcPr>
            <w:tcW w:w="567" w:type="dxa"/>
          </w:tcPr>
          <w:p w14:paraId="5C44F260" w14:textId="77777777" w:rsidR="00231586" w:rsidRDefault="00231586" w:rsidP="0063481F"/>
        </w:tc>
        <w:tc>
          <w:tcPr>
            <w:tcW w:w="7946" w:type="dxa"/>
          </w:tcPr>
          <w:p w14:paraId="5C132B82" w14:textId="77777777" w:rsidR="00231586" w:rsidRDefault="00231586" w:rsidP="0063481F"/>
        </w:tc>
      </w:tr>
      <w:tr w:rsidR="00183839" w14:paraId="380B14F0" w14:textId="77777777" w:rsidTr="00183839">
        <w:trPr>
          <w:trHeight w:val="668"/>
        </w:trPr>
        <w:tc>
          <w:tcPr>
            <w:tcW w:w="1902" w:type="dxa"/>
          </w:tcPr>
          <w:p w14:paraId="68B50226" w14:textId="66D7A951" w:rsidR="00231586" w:rsidRPr="002F4DEF" w:rsidRDefault="00231586" w:rsidP="0063481F">
            <w:pPr>
              <w:rPr>
                <w:b/>
                <w:bCs/>
              </w:rPr>
            </w:pPr>
            <w:r w:rsidRPr="002F4DEF">
              <w:rPr>
                <w:b/>
                <w:bCs/>
              </w:rPr>
              <w:t>Rationale</w:t>
            </w:r>
          </w:p>
        </w:tc>
        <w:tc>
          <w:tcPr>
            <w:tcW w:w="4046" w:type="dxa"/>
          </w:tcPr>
          <w:p w14:paraId="076C078D" w14:textId="77777777" w:rsidR="00231586" w:rsidRPr="002F4DEF" w:rsidRDefault="00231586" w:rsidP="0063481F">
            <w:pPr>
              <w:rPr>
                <w:b/>
                <w:bCs/>
              </w:rPr>
            </w:pPr>
            <w:r w:rsidRPr="002F4DEF">
              <w:rPr>
                <w:b/>
                <w:bCs/>
              </w:rPr>
              <w:t xml:space="preserve">Does it have sufficient detail to enable the reader to understand why specific decisions were made? </w:t>
            </w:r>
          </w:p>
          <w:p w14:paraId="032062B8" w14:textId="2920910D" w:rsidR="00231586" w:rsidRPr="002F4DEF" w:rsidRDefault="00231586" w:rsidP="0063481F">
            <w:pPr>
              <w:rPr>
                <w:b/>
                <w:bCs/>
              </w:rPr>
            </w:pPr>
            <w:r w:rsidRPr="002F4DEF">
              <w:rPr>
                <w:b/>
                <w:bCs/>
              </w:rPr>
              <w:t xml:space="preserve">This may include how MHA criteria was met? Views of others, reference to documentation/medical recommendations.  Why hospital is appropriate? Implementation of guiding principles.  </w:t>
            </w:r>
          </w:p>
        </w:tc>
        <w:tc>
          <w:tcPr>
            <w:tcW w:w="573" w:type="dxa"/>
          </w:tcPr>
          <w:p w14:paraId="0C77EA70" w14:textId="77777777" w:rsidR="00231586" w:rsidRDefault="00231586" w:rsidP="0063481F"/>
        </w:tc>
        <w:tc>
          <w:tcPr>
            <w:tcW w:w="567" w:type="dxa"/>
          </w:tcPr>
          <w:p w14:paraId="6F698A00" w14:textId="77777777" w:rsidR="00231586" w:rsidRDefault="00231586" w:rsidP="0063481F"/>
        </w:tc>
        <w:tc>
          <w:tcPr>
            <w:tcW w:w="7946" w:type="dxa"/>
          </w:tcPr>
          <w:p w14:paraId="3EE0257D" w14:textId="77777777" w:rsidR="00231586" w:rsidRDefault="00231586" w:rsidP="0063481F"/>
        </w:tc>
      </w:tr>
      <w:tr w:rsidR="00183839" w14:paraId="31C5D596" w14:textId="77777777" w:rsidTr="00183839">
        <w:trPr>
          <w:trHeight w:val="668"/>
        </w:trPr>
        <w:tc>
          <w:tcPr>
            <w:tcW w:w="1902" w:type="dxa"/>
          </w:tcPr>
          <w:p w14:paraId="51C2C7B1" w14:textId="4A804031" w:rsidR="00231586" w:rsidRPr="002F4DEF" w:rsidRDefault="00231586" w:rsidP="0063481F">
            <w:pPr>
              <w:rPr>
                <w:b/>
                <w:bCs/>
              </w:rPr>
            </w:pPr>
            <w:r w:rsidRPr="002F4DEF">
              <w:rPr>
                <w:b/>
                <w:bCs/>
              </w:rPr>
              <w:t>Risks</w:t>
            </w:r>
          </w:p>
        </w:tc>
        <w:tc>
          <w:tcPr>
            <w:tcW w:w="4046" w:type="dxa"/>
          </w:tcPr>
          <w:p w14:paraId="3873C298" w14:textId="1AAE1DB4" w:rsidR="00231586" w:rsidRPr="002F4DEF" w:rsidRDefault="00231586" w:rsidP="0063481F">
            <w:pPr>
              <w:rPr>
                <w:b/>
                <w:bCs/>
              </w:rPr>
            </w:pPr>
            <w:r w:rsidRPr="002F4DEF">
              <w:rPr>
                <w:b/>
                <w:bCs/>
              </w:rPr>
              <w:t>Are thorough and specific risks identified, including whether this is considered risk to health, safety or with a view to the protection of others.  Including historical and present risks, explaining context, historical and dynamic factors.</w:t>
            </w:r>
          </w:p>
        </w:tc>
        <w:tc>
          <w:tcPr>
            <w:tcW w:w="573" w:type="dxa"/>
          </w:tcPr>
          <w:p w14:paraId="4BFD0D45" w14:textId="77777777" w:rsidR="00231586" w:rsidRDefault="00231586" w:rsidP="0063481F"/>
        </w:tc>
        <w:tc>
          <w:tcPr>
            <w:tcW w:w="567" w:type="dxa"/>
          </w:tcPr>
          <w:p w14:paraId="45F2F7EB" w14:textId="77777777" w:rsidR="00231586" w:rsidRDefault="00231586" w:rsidP="0063481F"/>
        </w:tc>
        <w:tc>
          <w:tcPr>
            <w:tcW w:w="7946" w:type="dxa"/>
          </w:tcPr>
          <w:p w14:paraId="151DC2C6" w14:textId="77777777" w:rsidR="00231586" w:rsidRDefault="00231586" w:rsidP="0063481F"/>
        </w:tc>
      </w:tr>
      <w:tr w:rsidR="00183839" w14:paraId="6522A802" w14:textId="77777777" w:rsidTr="00183839">
        <w:trPr>
          <w:trHeight w:val="668"/>
        </w:trPr>
        <w:tc>
          <w:tcPr>
            <w:tcW w:w="1902" w:type="dxa"/>
          </w:tcPr>
          <w:p w14:paraId="403EEF1B" w14:textId="63034283" w:rsidR="00231586" w:rsidRDefault="00231586" w:rsidP="0063481F">
            <w:r>
              <w:t>Safeguarding concern</w:t>
            </w:r>
            <w:r>
              <w:br/>
            </w:r>
            <w:r w:rsidRPr="002F4DEF">
              <w:rPr>
                <w:sz w:val="18"/>
                <w:szCs w:val="18"/>
              </w:rPr>
              <w:t>(This could be recorded in other areas of the report)</w:t>
            </w:r>
          </w:p>
        </w:tc>
        <w:tc>
          <w:tcPr>
            <w:tcW w:w="4046" w:type="dxa"/>
          </w:tcPr>
          <w:p w14:paraId="4967C04A" w14:textId="081FAC97" w:rsidR="00231586" w:rsidRDefault="00231586" w:rsidP="0063481F">
            <w:r>
              <w:t xml:space="preserve">Are safeguarding concerns (specific to the SU) fully documented, including actions taken. Is it appropriate and relevant? Actions taken may include </w:t>
            </w:r>
            <w:r w:rsidRPr="002F4DEF">
              <w:rPr>
                <w:rFonts w:cstheme="minorHAnsi"/>
              </w:rPr>
              <w:t>alternative care arrangements made, onward referrals/safeguarding alerts</w:t>
            </w:r>
          </w:p>
        </w:tc>
        <w:tc>
          <w:tcPr>
            <w:tcW w:w="573" w:type="dxa"/>
          </w:tcPr>
          <w:p w14:paraId="2C48BCC9" w14:textId="77777777" w:rsidR="00231586" w:rsidRDefault="00231586" w:rsidP="0063481F"/>
        </w:tc>
        <w:tc>
          <w:tcPr>
            <w:tcW w:w="567" w:type="dxa"/>
          </w:tcPr>
          <w:p w14:paraId="7D7F460E" w14:textId="77777777" w:rsidR="00231586" w:rsidRDefault="00231586" w:rsidP="0063481F"/>
        </w:tc>
        <w:tc>
          <w:tcPr>
            <w:tcW w:w="7946" w:type="dxa"/>
          </w:tcPr>
          <w:p w14:paraId="16AF7B87" w14:textId="77777777" w:rsidR="00231586" w:rsidRDefault="00231586" w:rsidP="0063481F"/>
        </w:tc>
      </w:tr>
      <w:tr w:rsidR="00183839" w14:paraId="77168CEB" w14:textId="77777777" w:rsidTr="00183839">
        <w:trPr>
          <w:trHeight w:val="668"/>
        </w:trPr>
        <w:tc>
          <w:tcPr>
            <w:tcW w:w="1902" w:type="dxa"/>
          </w:tcPr>
          <w:p w14:paraId="3A0A53FE" w14:textId="63CFE1C9" w:rsidR="00231586" w:rsidRDefault="00231586" w:rsidP="002F4DEF">
            <w:r>
              <w:t>SU informed of outcome</w:t>
            </w:r>
          </w:p>
        </w:tc>
        <w:tc>
          <w:tcPr>
            <w:tcW w:w="4046" w:type="dxa"/>
          </w:tcPr>
          <w:p w14:paraId="394513A9" w14:textId="6AE7BCD1" w:rsidR="00231586" w:rsidRDefault="00231586" w:rsidP="002F4DEF">
            <w:r>
              <w:t>Is this appropriately completed, or explanations provided if not?</w:t>
            </w:r>
          </w:p>
        </w:tc>
        <w:tc>
          <w:tcPr>
            <w:tcW w:w="573" w:type="dxa"/>
          </w:tcPr>
          <w:p w14:paraId="2A1012D0" w14:textId="77777777" w:rsidR="00231586" w:rsidRDefault="00231586" w:rsidP="002F4DEF"/>
        </w:tc>
        <w:tc>
          <w:tcPr>
            <w:tcW w:w="567" w:type="dxa"/>
          </w:tcPr>
          <w:p w14:paraId="45AE75ED" w14:textId="77777777" w:rsidR="00231586" w:rsidRDefault="00231586" w:rsidP="002F4DEF"/>
        </w:tc>
        <w:tc>
          <w:tcPr>
            <w:tcW w:w="7946" w:type="dxa"/>
          </w:tcPr>
          <w:p w14:paraId="50EEE00F" w14:textId="77777777" w:rsidR="00231586" w:rsidRDefault="00231586" w:rsidP="002F4DEF"/>
        </w:tc>
      </w:tr>
      <w:tr w:rsidR="00183839" w14:paraId="5F40F067" w14:textId="77777777" w:rsidTr="00183839">
        <w:trPr>
          <w:trHeight w:val="668"/>
        </w:trPr>
        <w:tc>
          <w:tcPr>
            <w:tcW w:w="1902" w:type="dxa"/>
          </w:tcPr>
          <w:p w14:paraId="3A4BC954" w14:textId="6F04EAE3" w:rsidR="00231586" w:rsidRDefault="00231586" w:rsidP="002F4DEF">
            <w:r>
              <w:t>SU informed of rights</w:t>
            </w:r>
          </w:p>
        </w:tc>
        <w:tc>
          <w:tcPr>
            <w:tcW w:w="4046" w:type="dxa"/>
          </w:tcPr>
          <w:p w14:paraId="08777F2D" w14:textId="4464BBD0" w:rsidR="00231586" w:rsidRDefault="00231586" w:rsidP="002F4DEF">
            <w:r>
              <w:t>Is this appropriately completed, or explanations provided if not?</w:t>
            </w:r>
          </w:p>
        </w:tc>
        <w:tc>
          <w:tcPr>
            <w:tcW w:w="573" w:type="dxa"/>
          </w:tcPr>
          <w:p w14:paraId="6B5684C9" w14:textId="77777777" w:rsidR="00231586" w:rsidRDefault="00231586" w:rsidP="002F4DEF"/>
        </w:tc>
        <w:tc>
          <w:tcPr>
            <w:tcW w:w="567" w:type="dxa"/>
          </w:tcPr>
          <w:p w14:paraId="71310FFF" w14:textId="77777777" w:rsidR="00231586" w:rsidRDefault="00231586" w:rsidP="002F4DEF"/>
        </w:tc>
        <w:tc>
          <w:tcPr>
            <w:tcW w:w="7946" w:type="dxa"/>
          </w:tcPr>
          <w:p w14:paraId="023FA8F2" w14:textId="77777777" w:rsidR="00231586" w:rsidRDefault="00231586" w:rsidP="002F4DEF"/>
        </w:tc>
      </w:tr>
      <w:tr w:rsidR="00183839" w14:paraId="20C47078" w14:textId="77777777" w:rsidTr="00183839">
        <w:trPr>
          <w:trHeight w:val="668"/>
        </w:trPr>
        <w:tc>
          <w:tcPr>
            <w:tcW w:w="1902" w:type="dxa"/>
          </w:tcPr>
          <w:p w14:paraId="75034342" w14:textId="76A77D9D" w:rsidR="00231586" w:rsidRDefault="00231586" w:rsidP="002F4DEF">
            <w:r>
              <w:t>Details of immediate issues</w:t>
            </w:r>
          </w:p>
        </w:tc>
        <w:tc>
          <w:tcPr>
            <w:tcW w:w="4046" w:type="dxa"/>
          </w:tcPr>
          <w:p w14:paraId="1938284D" w14:textId="6E6AE31E" w:rsidR="00231586" w:rsidRDefault="00231586" w:rsidP="002F4DEF">
            <w:r>
              <w:t xml:space="preserve">Is this appropriately completed, with sufficient detail to explain the issues, and actions taken or required (i.e. protection </w:t>
            </w:r>
            <w:r>
              <w:lastRenderedPageBreak/>
              <w:t>of property/pets)</w:t>
            </w:r>
          </w:p>
        </w:tc>
        <w:tc>
          <w:tcPr>
            <w:tcW w:w="573" w:type="dxa"/>
          </w:tcPr>
          <w:p w14:paraId="1A6EC60D" w14:textId="77777777" w:rsidR="00231586" w:rsidRDefault="00231586" w:rsidP="002F4DEF"/>
        </w:tc>
        <w:tc>
          <w:tcPr>
            <w:tcW w:w="567" w:type="dxa"/>
          </w:tcPr>
          <w:p w14:paraId="26B09D6B" w14:textId="77777777" w:rsidR="00231586" w:rsidRDefault="00231586" w:rsidP="002F4DEF"/>
        </w:tc>
        <w:tc>
          <w:tcPr>
            <w:tcW w:w="7946" w:type="dxa"/>
          </w:tcPr>
          <w:p w14:paraId="6093CA4A" w14:textId="77777777" w:rsidR="00231586" w:rsidRDefault="00231586" w:rsidP="002F4DEF"/>
        </w:tc>
      </w:tr>
      <w:tr w:rsidR="00183839" w14:paraId="0461380F" w14:textId="77777777" w:rsidTr="00183839">
        <w:trPr>
          <w:trHeight w:val="668"/>
        </w:trPr>
        <w:tc>
          <w:tcPr>
            <w:tcW w:w="1902" w:type="dxa"/>
          </w:tcPr>
          <w:p w14:paraId="59454BB8" w14:textId="29841423" w:rsidR="00231586" w:rsidRDefault="00231586" w:rsidP="002F4DEF">
            <w:r>
              <w:t>Conveyance</w:t>
            </w:r>
          </w:p>
        </w:tc>
        <w:tc>
          <w:tcPr>
            <w:tcW w:w="4046" w:type="dxa"/>
          </w:tcPr>
          <w:p w14:paraId="5276C1B6" w14:textId="35A342DF" w:rsidR="00231586" w:rsidRDefault="00231586" w:rsidP="002F4DEF">
            <w:r>
              <w:t xml:space="preserve">Is this appropriately completed? Arrangements for conveyance, how conveyed, was this delegated? Reference numbers, contact details etc. </w:t>
            </w:r>
          </w:p>
        </w:tc>
        <w:tc>
          <w:tcPr>
            <w:tcW w:w="573" w:type="dxa"/>
          </w:tcPr>
          <w:p w14:paraId="30F2443A" w14:textId="77777777" w:rsidR="00231586" w:rsidRDefault="00231586" w:rsidP="002F4DEF"/>
        </w:tc>
        <w:tc>
          <w:tcPr>
            <w:tcW w:w="567" w:type="dxa"/>
          </w:tcPr>
          <w:p w14:paraId="59302821" w14:textId="77777777" w:rsidR="00231586" w:rsidRDefault="00231586" w:rsidP="002F4DEF"/>
        </w:tc>
        <w:tc>
          <w:tcPr>
            <w:tcW w:w="7946" w:type="dxa"/>
          </w:tcPr>
          <w:p w14:paraId="278069A2" w14:textId="77777777" w:rsidR="00231586" w:rsidRDefault="00231586" w:rsidP="002F4DEF"/>
        </w:tc>
      </w:tr>
      <w:tr w:rsidR="00183839" w14:paraId="0EC793ED" w14:textId="77777777" w:rsidTr="00183839">
        <w:trPr>
          <w:trHeight w:val="668"/>
        </w:trPr>
        <w:tc>
          <w:tcPr>
            <w:tcW w:w="1902" w:type="dxa"/>
          </w:tcPr>
          <w:p w14:paraId="24A7A9BF" w14:textId="6EADCBDF" w:rsidR="00231586" w:rsidRDefault="00231586" w:rsidP="002F4DEF">
            <w:r>
              <w:t>Who else informed</w:t>
            </w:r>
          </w:p>
        </w:tc>
        <w:tc>
          <w:tcPr>
            <w:tcW w:w="4046" w:type="dxa"/>
          </w:tcPr>
          <w:p w14:paraId="4F27DB27" w14:textId="5189B617" w:rsidR="00231586" w:rsidRDefault="00231586" w:rsidP="002F4DEF">
            <w:r>
              <w:t xml:space="preserve">Is this appropriately completed? </w:t>
            </w:r>
          </w:p>
        </w:tc>
        <w:tc>
          <w:tcPr>
            <w:tcW w:w="573" w:type="dxa"/>
          </w:tcPr>
          <w:p w14:paraId="470F4E0B" w14:textId="77777777" w:rsidR="00231586" w:rsidRDefault="00231586" w:rsidP="002F4DEF"/>
        </w:tc>
        <w:tc>
          <w:tcPr>
            <w:tcW w:w="567" w:type="dxa"/>
          </w:tcPr>
          <w:p w14:paraId="3131E4E6" w14:textId="77777777" w:rsidR="00231586" w:rsidRDefault="00231586" w:rsidP="002F4DEF"/>
        </w:tc>
        <w:tc>
          <w:tcPr>
            <w:tcW w:w="7946" w:type="dxa"/>
          </w:tcPr>
          <w:p w14:paraId="62270A6B" w14:textId="77777777" w:rsidR="00231586" w:rsidRDefault="00231586" w:rsidP="002F4DEF"/>
        </w:tc>
      </w:tr>
      <w:tr w:rsidR="00183839" w14:paraId="28B059BA" w14:textId="77777777" w:rsidTr="00183839">
        <w:trPr>
          <w:trHeight w:val="668"/>
        </w:trPr>
        <w:tc>
          <w:tcPr>
            <w:tcW w:w="1902" w:type="dxa"/>
          </w:tcPr>
          <w:p w14:paraId="41161594" w14:textId="70DD5654" w:rsidR="00231586" w:rsidRDefault="00231586" w:rsidP="002F4DEF">
            <w:r>
              <w:t>Any other information</w:t>
            </w:r>
          </w:p>
        </w:tc>
        <w:tc>
          <w:tcPr>
            <w:tcW w:w="4046" w:type="dxa"/>
          </w:tcPr>
          <w:p w14:paraId="07469C52" w14:textId="77777777" w:rsidR="00231586" w:rsidRDefault="00231586" w:rsidP="002F4DEF"/>
        </w:tc>
        <w:tc>
          <w:tcPr>
            <w:tcW w:w="573" w:type="dxa"/>
          </w:tcPr>
          <w:p w14:paraId="3AE7A931" w14:textId="77777777" w:rsidR="00231586" w:rsidRDefault="00231586" w:rsidP="002F4DEF"/>
        </w:tc>
        <w:tc>
          <w:tcPr>
            <w:tcW w:w="567" w:type="dxa"/>
          </w:tcPr>
          <w:p w14:paraId="64528781" w14:textId="77777777" w:rsidR="00231586" w:rsidRDefault="00231586" w:rsidP="002F4DEF"/>
        </w:tc>
        <w:tc>
          <w:tcPr>
            <w:tcW w:w="7946" w:type="dxa"/>
          </w:tcPr>
          <w:p w14:paraId="4D253D60" w14:textId="77777777" w:rsidR="00231586" w:rsidRDefault="00231586" w:rsidP="002F4DEF"/>
        </w:tc>
      </w:tr>
      <w:tr w:rsidR="002F4DEF" w14:paraId="1FC3ADB5" w14:textId="77777777" w:rsidTr="00183839">
        <w:trPr>
          <w:trHeight w:val="668"/>
        </w:trPr>
        <w:tc>
          <w:tcPr>
            <w:tcW w:w="15034" w:type="dxa"/>
            <w:gridSpan w:val="5"/>
          </w:tcPr>
          <w:p w14:paraId="3BA9087D" w14:textId="77777777" w:rsidR="002F4DEF" w:rsidRDefault="002F4DEF" w:rsidP="002F4DEF"/>
          <w:p w14:paraId="3700E9BB" w14:textId="56DFBF23" w:rsidR="002F4DEF" w:rsidRPr="00231586" w:rsidRDefault="00AD2B0E" w:rsidP="00231586">
            <w:pPr>
              <w:pStyle w:val="ListParagraph"/>
              <w:numPr>
                <w:ilvl w:val="0"/>
                <w:numId w:val="6"/>
              </w:numPr>
              <w:rPr>
                <w:b/>
                <w:bCs/>
                <w:u w:val="single"/>
              </w:rPr>
            </w:pPr>
            <w:r w:rsidRPr="00231586">
              <w:rPr>
                <w:b/>
                <w:bCs/>
                <w:u w:val="single"/>
              </w:rPr>
              <w:t>Statistics and Admin Tasks</w:t>
            </w:r>
          </w:p>
          <w:p w14:paraId="02C02121" w14:textId="7481EA28" w:rsidR="00AD3233" w:rsidRPr="002F4DEF" w:rsidRDefault="00AD3233" w:rsidP="002F4DEF">
            <w:pPr>
              <w:rPr>
                <w:b/>
                <w:bCs/>
                <w:u w:val="single"/>
              </w:rPr>
            </w:pPr>
          </w:p>
        </w:tc>
      </w:tr>
      <w:tr w:rsidR="00183839" w14:paraId="2028779F" w14:textId="77777777" w:rsidTr="00183839">
        <w:trPr>
          <w:trHeight w:val="668"/>
        </w:trPr>
        <w:tc>
          <w:tcPr>
            <w:tcW w:w="1902" w:type="dxa"/>
          </w:tcPr>
          <w:p w14:paraId="683C6579" w14:textId="3826EE38" w:rsidR="00231586" w:rsidRDefault="00231586" w:rsidP="0063481F">
            <w:r>
              <w:t>Delays to MHA Assessment</w:t>
            </w:r>
          </w:p>
        </w:tc>
        <w:tc>
          <w:tcPr>
            <w:tcW w:w="4046" w:type="dxa"/>
          </w:tcPr>
          <w:p w14:paraId="700DD10F" w14:textId="2757DEA6" w:rsidR="00231586" w:rsidRDefault="00231586" w:rsidP="0063481F">
            <w:r>
              <w:t>Is this appropriately completed?</w:t>
            </w:r>
          </w:p>
        </w:tc>
        <w:tc>
          <w:tcPr>
            <w:tcW w:w="573" w:type="dxa"/>
          </w:tcPr>
          <w:p w14:paraId="5D1A2130" w14:textId="77777777" w:rsidR="00231586" w:rsidRDefault="00231586" w:rsidP="0063481F"/>
        </w:tc>
        <w:tc>
          <w:tcPr>
            <w:tcW w:w="567" w:type="dxa"/>
          </w:tcPr>
          <w:p w14:paraId="4E780847" w14:textId="77777777" w:rsidR="00231586" w:rsidRDefault="00231586" w:rsidP="0063481F"/>
        </w:tc>
        <w:tc>
          <w:tcPr>
            <w:tcW w:w="7946" w:type="dxa"/>
          </w:tcPr>
          <w:p w14:paraId="6DE25D76" w14:textId="77777777" w:rsidR="00231586" w:rsidRDefault="00231586" w:rsidP="0063481F"/>
        </w:tc>
      </w:tr>
      <w:tr w:rsidR="00183839" w14:paraId="1E064780" w14:textId="77777777" w:rsidTr="00183839">
        <w:trPr>
          <w:trHeight w:val="668"/>
        </w:trPr>
        <w:tc>
          <w:tcPr>
            <w:tcW w:w="1902" w:type="dxa"/>
          </w:tcPr>
          <w:p w14:paraId="500A8188" w14:textId="74F73D17" w:rsidR="00231586" w:rsidRDefault="00231586" w:rsidP="0063481F">
            <w:r>
              <w:t>Assessment detail</w:t>
            </w:r>
          </w:p>
        </w:tc>
        <w:tc>
          <w:tcPr>
            <w:tcW w:w="4046" w:type="dxa"/>
          </w:tcPr>
          <w:p w14:paraId="3E182CA0" w14:textId="0CB5605E" w:rsidR="00231586" w:rsidRDefault="00231586" w:rsidP="0063481F">
            <w:r>
              <w:t>Are all appropriate check boxed completed?</w:t>
            </w:r>
          </w:p>
        </w:tc>
        <w:tc>
          <w:tcPr>
            <w:tcW w:w="573" w:type="dxa"/>
          </w:tcPr>
          <w:p w14:paraId="4074D762" w14:textId="77777777" w:rsidR="00231586" w:rsidRDefault="00231586" w:rsidP="0063481F"/>
        </w:tc>
        <w:tc>
          <w:tcPr>
            <w:tcW w:w="567" w:type="dxa"/>
          </w:tcPr>
          <w:p w14:paraId="5D779B99" w14:textId="77777777" w:rsidR="00231586" w:rsidRDefault="00231586" w:rsidP="0063481F"/>
        </w:tc>
        <w:tc>
          <w:tcPr>
            <w:tcW w:w="7946" w:type="dxa"/>
          </w:tcPr>
          <w:p w14:paraId="509923FB" w14:textId="77777777" w:rsidR="00231586" w:rsidRDefault="00231586" w:rsidP="0063481F"/>
        </w:tc>
      </w:tr>
      <w:tr w:rsidR="00183839" w14:paraId="69184F1F" w14:textId="77777777" w:rsidTr="00183839">
        <w:trPr>
          <w:trHeight w:val="668"/>
        </w:trPr>
        <w:tc>
          <w:tcPr>
            <w:tcW w:w="1902" w:type="dxa"/>
          </w:tcPr>
          <w:p w14:paraId="62A7C069" w14:textId="6CB88ED0" w:rsidR="00231586" w:rsidRDefault="00231586" w:rsidP="0063481F">
            <w:r>
              <w:t>Admin requests</w:t>
            </w:r>
          </w:p>
        </w:tc>
        <w:tc>
          <w:tcPr>
            <w:tcW w:w="4046" w:type="dxa"/>
          </w:tcPr>
          <w:p w14:paraId="588D56BB" w14:textId="16CF1814" w:rsidR="00231586" w:rsidRDefault="00231586" w:rsidP="0063481F">
            <w:r>
              <w:t>Is this appropriately completed?</w:t>
            </w:r>
          </w:p>
        </w:tc>
        <w:tc>
          <w:tcPr>
            <w:tcW w:w="573" w:type="dxa"/>
          </w:tcPr>
          <w:p w14:paraId="414534ED" w14:textId="77777777" w:rsidR="00231586" w:rsidRDefault="00231586" w:rsidP="0063481F"/>
        </w:tc>
        <w:tc>
          <w:tcPr>
            <w:tcW w:w="567" w:type="dxa"/>
          </w:tcPr>
          <w:p w14:paraId="170C3EA5" w14:textId="77777777" w:rsidR="00231586" w:rsidRDefault="00231586" w:rsidP="0063481F"/>
        </w:tc>
        <w:tc>
          <w:tcPr>
            <w:tcW w:w="7946" w:type="dxa"/>
          </w:tcPr>
          <w:p w14:paraId="4BCBEB8D" w14:textId="77777777" w:rsidR="00231586" w:rsidRDefault="00231586" w:rsidP="0063481F"/>
        </w:tc>
      </w:tr>
      <w:tr w:rsidR="00183839" w14:paraId="4C62825A" w14:textId="77777777" w:rsidTr="00183839">
        <w:trPr>
          <w:trHeight w:val="668"/>
        </w:trPr>
        <w:tc>
          <w:tcPr>
            <w:tcW w:w="1902" w:type="dxa"/>
          </w:tcPr>
          <w:p w14:paraId="7238AF66" w14:textId="272DEACC" w:rsidR="00231586" w:rsidRDefault="00231586" w:rsidP="0063481F">
            <w:r>
              <w:t>Children Services s.117 referral</w:t>
            </w:r>
          </w:p>
        </w:tc>
        <w:tc>
          <w:tcPr>
            <w:tcW w:w="4046" w:type="dxa"/>
          </w:tcPr>
          <w:p w14:paraId="03ADC050" w14:textId="6203CF62" w:rsidR="00231586" w:rsidRDefault="00231586" w:rsidP="0063481F">
            <w:r>
              <w:t>Is this appropriately completed?</w:t>
            </w:r>
          </w:p>
        </w:tc>
        <w:tc>
          <w:tcPr>
            <w:tcW w:w="573" w:type="dxa"/>
          </w:tcPr>
          <w:p w14:paraId="3BB7720A" w14:textId="77777777" w:rsidR="00231586" w:rsidRDefault="00231586" w:rsidP="0063481F"/>
        </w:tc>
        <w:tc>
          <w:tcPr>
            <w:tcW w:w="567" w:type="dxa"/>
          </w:tcPr>
          <w:p w14:paraId="079EAD39" w14:textId="77777777" w:rsidR="00231586" w:rsidRDefault="00231586" w:rsidP="0063481F"/>
        </w:tc>
        <w:tc>
          <w:tcPr>
            <w:tcW w:w="7946" w:type="dxa"/>
          </w:tcPr>
          <w:p w14:paraId="6D681109" w14:textId="77777777" w:rsidR="00231586" w:rsidRDefault="00231586" w:rsidP="0063481F"/>
        </w:tc>
      </w:tr>
      <w:tr w:rsidR="00183839" w14:paraId="0FE8144D" w14:textId="77777777" w:rsidTr="00183839">
        <w:trPr>
          <w:trHeight w:val="668"/>
        </w:trPr>
        <w:tc>
          <w:tcPr>
            <w:tcW w:w="1902" w:type="dxa"/>
          </w:tcPr>
          <w:p w14:paraId="0C9DB6E5" w14:textId="17BFBC09" w:rsidR="00231586" w:rsidRDefault="00231586" w:rsidP="0063481F">
            <w:r>
              <w:t>Onward referrals</w:t>
            </w:r>
          </w:p>
        </w:tc>
        <w:tc>
          <w:tcPr>
            <w:tcW w:w="4046" w:type="dxa"/>
          </w:tcPr>
          <w:p w14:paraId="7E8C4848" w14:textId="77777777" w:rsidR="00231586" w:rsidRDefault="00231586" w:rsidP="0063481F">
            <w:r>
              <w:t>Is this appropriately completed with all necessary or relevant referrals?</w:t>
            </w:r>
          </w:p>
          <w:p w14:paraId="197E28F7" w14:textId="6A23A0A4" w:rsidR="007E6AF8" w:rsidRDefault="007E6AF8" w:rsidP="0063481F">
            <w:r>
              <w:t>Consider statutory requirements inc Care Act, breathing space etc</w:t>
            </w:r>
          </w:p>
        </w:tc>
        <w:tc>
          <w:tcPr>
            <w:tcW w:w="573" w:type="dxa"/>
          </w:tcPr>
          <w:p w14:paraId="17F640EF" w14:textId="77777777" w:rsidR="00231586" w:rsidRDefault="00231586" w:rsidP="0063481F"/>
        </w:tc>
        <w:tc>
          <w:tcPr>
            <w:tcW w:w="567" w:type="dxa"/>
          </w:tcPr>
          <w:p w14:paraId="5D25C2F3" w14:textId="77777777" w:rsidR="00231586" w:rsidRDefault="00231586" w:rsidP="0063481F"/>
        </w:tc>
        <w:tc>
          <w:tcPr>
            <w:tcW w:w="7946" w:type="dxa"/>
          </w:tcPr>
          <w:p w14:paraId="0CB4D1FA" w14:textId="77777777" w:rsidR="00231586" w:rsidRDefault="00231586" w:rsidP="0063481F"/>
        </w:tc>
      </w:tr>
      <w:tr w:rsidR="00183839" w14:paraId="382D8D25" w14:textId="77777777" w:rsidTr="00183839">
        <w:trPr>
          <w:trHeight w:val="668"/>
        </w:trPr>
        <w:tc>
          <w:tcPr>
            <w:tcW w:w="1902" w:type="dxa"/>
          </w:tcPr>
          <w:p w14:paraId="071C8CEC" w14:textId="2C212C87" w:rsidR="00231586" w:rsidRDefault="00231586" w:rsidP="002F4DEF">
            <w:r>
              <w:t>Time spent</w:t>
            </w:r>
          </w:p>
        </w:tc>
        <w:tc>
          <w:tcPr>
            <w:tcW w:w="4046" w:type="dxa"/>
          </w:tcPr>
          <w:p w14:paraId="0C0DB3EB" w14:textId="77777777" w:rsidR="00231586" w:rsidRDefault="00231586" w:rsidP="002F4DEF">
            <w:r>
              <w:t>Is this appropriately completed?</w:t>
            </w:r>
          </w:p>
          <w:p w14:paraId="6D56EBDC" w14:textId="2B202E63" w:rsidR="00231586" w:rsidRDefault="00231586" w:rsidP="002F4DEF">
            <w:r>
              <w:t>Do time spent appear to correlate with the quality of the report?</w:t>
            </w:r>
          </w:p>
        </w:tc>
        <w:tc>
          <w:tcPr>
            <w:tcW w:w="573" w:type="dxa"/>
          </w:tcPr>
          <w:p w14:paraId="3AA3449E" w14:textId="77777777" w:rsidR="00231586" w:rsidRDefault="00231586" w:rsidP="002F4DEF"/>
        </w:tc>
        <w:tc>
          <w:tcPr>
            <w:tcW w:w="567" w:type="dxa"/>
          </w:tcPr>
          <w:p w14:paraId="248C383E" w14:textId="77777777" w:rsidR="00231586" w:rsidRDefault="00231586" w:rsidP="002F4DEF"/>
        </w:tc>
        <w:tc>
          <w:tcPr>
            <w:tcW w:w="7946" w:type="dxa"/>
          </w:tcPr>
          <w:p w14:paraId="32566A02" w14:textId="77777777" w:rsidR="00231586" w:rsidRDefault="00231586" w:rsidP="002F4DEF"/>
        </w:tc>
      </w:tr>
      <w:tr w:rsidR="0093130F" w14:paraId="79903493" w14:textId="77777777" w:rsidTr="00183839">
        <w:trPr>
          <w:trHeight w:val="668"/>
        </w:trPr>
        <w:tc>
          <w:tcPr>
            <w:tcW w:w="15034" w:type="dxa"/>
            <w:gridSpan w:val="5"/>
          </w:tcPr>
          <w:p w14:paraId="2363D41C" w14:textId="77777777" w:rsidR="0093130F" w:rsidRDefault="0093130F" w:rsidP="0063481F"/>
          <w:p w14:paraId="3CFBF00D" w14:textId="0943D15D" w:rsidR="0093130F" w:rsidRPr="00231586" w:rsidRDefault="0093130F" w:rsidP="00231586">
            <w:pPr>
              <w:pStyle w:val="ListParagraph"/>
              <w:numPr>
                <w:ilvl w:val="0"/>
                <w:numId w:val="6"/>
              </w:numPr>
              <w:rPr>
                <w:b/>
                <w:bCs/>
                <w:u w:val="single"/>
              </w:rPr>
            </w:pPr>
            <w:r w:rsidRPr="00231586">
              <w:rPr>
                <w:b/>
                <w:bCs/>
                <w:u w:val="single"/>
              </w:rPr>
              <w:t>Guiding Principles MHA – COP</w:t>
            </w:r>
          </w:p>
          <w:p w14:paraId="08D54A4D" w14:textId="391385AC" w:rsidR="00AD3233" w:rsidRPr="0093130F" w:rsidRDefault="00AD3233" w:rsidP="0063481F">
            <w:pPr>
              <w:rPr>
                <w:b/>
                <w:bCs/>
                <w:u w:val="single"/>
              </w:rPr>
            </w:pPr>
          </w:p>
        </w:tc>
      </w:tr>
      <w:tr w:rsidR="00183839" w14:paraId="203BBB28" w14:textId="77777777" w:rsidTr="00183839">
        <w:trPr>
          <w:trHeight w:val="668"/>
        </w:trPr>
        <w:tc>
          <w:tcPr>
            <w:tcW w:w="1902" w:type="dxa"/>
          </w:tcPr>
          <w:p w14:paraId="5E92CA55" w14:textId="50A29573" w:rsidR="00231586" w:rsidRPr="0093130F" w:rsidRDefault="00231586" w:rsidP="0063481F">
            <w:pPr>
              <w:rPr>
                <w:b/>
                <w:bCs/>
              </w:rPr>
            </w:pPr>
            <w:r w:rsidRPr="0093130F">
              <w:rPr>
                <w:b/>
                <w:bCs/>
              </w:rPr>
              <w:lastRenderedPageBreak/>
              <w:t>Least restrictive option and maximising independence</w:t>
            </w:r>
          </w:p>
        </w:tc>
        <w:tc>
          <w:tcPr>
            <w:tcW w:w="4046" w:type="dxa"/>
          </w:tcPr>
          <w:p w14:paraId="40690A07" w14:textId="6DAE0768" w:rsidR="00231586" w:rsidRPr="0093130F" w:rsidRDefault="00231586" w:rsidP="0063481F">
            <w:pPr>
              <w:rPr>
                <w:b/>
                <w:bCs/>
              </w:rPr>
            </w:pPr>
            <w:r w:rsidRPr="0093130F">
              <w:rPr>
                <w:b/>
                <w:bCs/>
              </w:rPr>
              <w:t>Does the report evidence the AMHPs consideration of this principle?</w:t>
            </w:r>
          </w:p>
        </w:tc>
        <w:tc>
          <w:tcPr>
            <w:tcW w:w="573" w:type="dxa"/>
          </w:tcPr>
          <w:p w14:paraId="18B27EA5" w14:textId="77777777" w:rsidR="00231586" w:rsidRDefault="00231586" w:rsidP="0063481F"/>
        </w:tc>
        <w:tc>
          <w:tcPr>
            <w:tcW w:w="567" w:type="dxa"/>
          </w:tcPr>
          <w:p w14:paraId="12B13A17" w14:textId="77777777" w:rsidR="00231586" w:rsidRDefault="00231586" w:rsidP="0063481F"/>
        </w:tc>
        <w:tc>
          <w:tcPr>
            <w:tcW w:w="7946" w:type="dxa"/>
          </w:tcPr>
          <w:p w14:paraId="340E3609" w14:textId="77777777" w:rsidR="00231586" w:rsidRDefault="00231586" w:rsidP="0063481F"/>
        </w:tc>
      </w:tr>
      <w:tr w:rsidR="00183839" w14:paraId="156F0E3D" w14:textId="77777777" w:rsidTr="00183839">
        <w:trPr>
          <w:trHeight w:val="668"/>
        </w:trPr>
        <w:tc>
          <w:tcPr>
            <w:tcW w:w="1902" w:type="dxa"/>
          </w:tcPr>
          <w:p w14:paraId="277A35E5" w14:textId="3D056158" w:rsidR="00231586" w:rsidRPr="0093130F" w:rsidRDefault="00231586" w:rsidP="0063481F">
            <w:pPr>
              <w:rPr>
                <w:b/>
                <w:bCs/>
              </w:rPr>
            </w:pPr>
            <w:r w:rsidRPr="0093130F">
              <w:rPr>
                <w:b/>
                <w:bCs/>
              </w:rPr>
              <w:t>Empowerment and Involvement</w:t>
            </w:r>
          </w:p>
        </w:tc>
        <w:tc>
          <w:tcPr>
            <w:tcW w:w="4046" w:type="dxa"/>
          </w:tcPr>
          <w:p w14:paraId="167265BD" w14:textId="36335C56" w:rsidR="00231586" w:rsidRPr="0093130F" w:rsidRDefault="00231586" w:rsidP="0063481F">
            <w:pPr>
              <w:rPr>
                <w:b/>
                <w:bCs/>
              </w:rPr>
            </w:pPr>
            <w:r w:rsidRPr="0093130F">
              <w:rPr>
                <w:b/>
                <w:bCs/>
              </w:rPr>
              <w:t>Does the report evidence the AMHPs consideration of this principle?</w:t>
            </w:r>
          </w:p>
        </w:tc>
        <w:tc>
          <w:tcPr>
            <w:tcW w:w="573" w:type="dxa"/>
          </w:tcPr>
          <w:p w14:paraId="3DB5CB71" w14:textId="77777777" w:rsidR="00231586" w:rsidRDefault="00231586" w:rsidP="0063481F"/>
        </w:tc>
        <w:tc>
          <w:tcPr>
            <w:tcW w:w="567" w:type="dxa"/>
          </w:tcPr>
          <w:p w14:paraId="024A8858" w14:textId="77777777" w:rsidR="00231586" w:rsidRDefault="00231586" w:rsidP="0063481F"/>
        </w:tc>
        <w:tc>
          <w:tcPr>
            <w:tcW w:w="7946" w:type="dxa"/>
          </w:tcPr>
          <w:p w14:paraId="005D46BA" w14:textId="77777777" w:rsidR="00231586" w:rsidRDefault="00231586" w:rsidP="0063481F"/>
        </w:tc>
      </w:tr>
      <w:tr w:rsidR="00183839" w14:paraId="5F6B62E2" w14:textId="77777777" w:rsidTr="00183839">
        <w:trPr>
          <w:trHeight w:val="668"/>
        </w:trPr>
        <w:tc>
          <w:tcPr>
            <w:tcW w:w="1902" w:type="dxa"/>
          </w:tcPr>
          <w:p w14:paraId="759149B9" w14:textId="55E23535" w:rsidR="00231586" w:rsidRPr="0093130F" w:rsidRDefault="00231586" w:rsidP="0063481F">
            <w:pPr>
              <w:rPr>
                <w:b/>
                <w:bCs/>
              </w:rPr>
            </w:pPr>
            <w:r w:rsidRPr="0093130F">
              <w:rPr>
                <w:b/>
                <w:bCs/>
              </w:rPr>
              <w:t>Respect and Dignity</w:t>
            </w:r>
          </w:p>
        </w:tc>
        <w:tc>
          <w:tcPr>
            <w:tcW w:w="4046" w:type="dxa"/>
          </w:tcPr>
          <w:p w14:paraId="61C63F3B" w14:textId="716F7EB6" w:rsidR="00231586" w:rsidRPr="0093130F" w:rsidRDefault="00231586" w:rsidP="0063481F">
            <w:pPr>
              <w:rPr>
                <w:b/>
                <w:bCs/>
              </w:rPr>
            </w:pPr>
            <w:r w:rsidRPr="0093130F">
              <w:rPr>
                <w:b/>
                <w:bCs/>
              </w:rPr>
              <w:t>Does the report evidence the AMHPs consideration of this principle?</w:t>
            </w:r>
          </w:p>
        </w:tc>
        <w:tc>
          <w:tcPr>
            <w:tcW w:w="573" w:type="dxa"/>
          </w:tcPr>
          <w:p w14:paraId="0D74B28C" w14:textId="77777777" w:rsidR="00231586" w:rsidRDefault="00231586" w:rsidP="0063481F"/>
        </w:tc>
        <w:tc>
          <w:tcPr>
            <w:tcW w:w="567" w:type="dxa"/>
          </w:tcPr>
          <w:p w14:paraId="50F25EDA" w14:textId="77777777" w:rsidR="00231586" w:rsidRDefault="00231586" w:rsidP="0063481F"/>
        </w:tc>
        <w:tc>
          <w:tcPr>
            <w:tcW w:w="7946" w:type="dxa"/>
          </w:tcPr>
          <w:p w14:paraId="7D2DC1A9" w14:textId="77777777" w:rsidR="00231586" w:rsidRDefault="00231586" w:rsidP="0063481F"/>
        </w:tc>
      </w:tr>
      <w:tr w:rsidR="00183839" w14:paraId="7ACB0407" w14:textId="77777777" w:rsidTr="00183839">
        <w:trPr>
          <w:trHeight w:val="668"/>
        </w:trPr>
        <w:tc>
          <w:tcPr>
            <w:tcW w:w="1902" w:type="dxa"/>
          </w:tcPr>
          <w:p w14:paraId="3E223803" w14:textId="3C2CAEF7" w:rsidR="00231586" w:rsidRPr="0093130F" w:rsidRDefault="00231586" w:rsidP="0063481F">
            <w:pPr>
              <w:rPr>
                <w:b/>
                <w:bCs/>
              </w:rPr>
            </w:pPr>
            <w:r w:rsidRPr="0093130F">
              <w:rPr>
                <w:b/>
                <w:bCs/>
              </w:rPr>
              <w:t>Purpose and Effectiveness</w:t>
            </w:r>
          </w:p>
        </w:tc>
        <w:tc>
          <w:tcPr>
            <w:tcW w:w="4046" w:type="dxa"/>
          </w:tcPr>
          <w:p w14:paraId="41CBA17B" w14:textId="1941076F" w:rsidR="00231586" w:rsidRPr="0093130F" w:rsidRDefault="00231586" w:rsidP="0063481F">
            <w:pPr>
              <w:rPr>
                <w:b/>
                <w:bCs/>
              </w:rPr>
            </w:pPr>
            <w:r w:rsidRPr="0093130F">
              <w:rPr>
                <w:b/>
                <w:bCs/>
              </w:rPr>
              <w:t>Does the report evidence the AMHPs consideration of this principle?</w:t>
            </w:r>
          </w:p>
        </w:tc>
        <w:tc>
          <w:tcPr>
            <w:tcW w:w="573" w:type="dxa"/>
          </w:tcPr>
          <w:p w14:paraId="3BFED615" w14:textId="77777777" w:rsidR="00231586" w:rsidRDefault="00231586" w:rsidP="0063481F"/>
        </w:tc>
        <w:tc>
          <w:tcPr>
            <w:tcW w:w="567" w:type="dxa"/>
          </w:tcPr>
          <w:p w14:paraId="3A67BAC5" w14:textId="77777777" w:rsidR="00231586" w:rsidRDefault="00231586" w:rsidP="0063481F"/>
        </w:tc>
        <w:tc>
          <w:tcPr>
            <w:tcW w:w="7946" w:type="dxa"/>
          </w:tcPr>
          <w:p w14:paraId="3874FAEC" w14:textId="77777777" w:rsidR="00231586" w:rsidRDefault="00231586" w:rsidP="0063481F"/>
        </w:tc>
      </w:tr>
      <w:tr w:rsidR="00183839" w14:paraId="36845728" w14:textId="77777777" w:rsidTr="00183839">
        <w:trPr>
          <w:trHeight w:val="668"/>
        </w:trPr>
        <w:tc>
          <w:tcPr>
            <w:tcW w:w="1902" w:type="dxa"/>
          </w:tcPr>
          <w:p w14:paraId="48A2FC62" w14:textId="2F1275F5" w:rsidR="00231586" w:rsidRPr="0093130F" w:rsidRDefault="00231586" w:rsidP="0063481F">
            <w:pPr>
              <w:rPr>
                <w:b/>
                <w:bCs/>
              </w:rPr>
            </w:pPr>
            <w:r w:rsidRPr="0093130F">
              <w:rPr>
                <w:b/>
                <w:bCs/>
              </w:rPr>
              <w:t>Efficiency and Equity</w:t>
            </w:r>
          </w:p>
        </w:tc>
        <w:tc>
          <w:tcPr>
            <w:tcW w:w="4046" w:type="dxa"/>
          </w:tcPr>
          <w:p w14:paraId="2FB91478" w14:textId="72441330" w:rsidR="00231586" w:rsidRPr="0093130F" w:rsidRDefault="00231586" w:rsidP="0063481F">
            <w:pPr>
              <w:rPr>
                <w:b/>
                <w:bCs/>
              </w:rPr>
            </w:pPr>
            <w:r w:rsidRPr="0093130F">
              <w:rPr>
                <w:b/>
                <w:bCs/>
              </w:rPr>
              <w:t>Does the report evidence the AMHPs consideration of this principle?</w:t>
            </w:r>
          </w:p>
        </w:tc>
        <w:tc>
          <w:tcPr>
            <w:tcW w:w="573" w:type="dxa"/>
          </w:tcPr>
          <w:p w14:paraId="6A530367" w14:textId="77777777" w:rsidR="00231586" w:rsidRDefault="00231586" w:rsidP="0063481F"/>
        </w:tc>
        <w:tc>
          <w:tcPr>
            <w:tcW w:w="567" w:type="dxa"/>
          </w:tcPr>
          <w:p w14:paraId="0DB66F05" w14:textId="77777777" w:rsidR="00231586" w:rsidRDefault="00231586" w:rsidP="0063481F"/>
        </w:tc>
        <w:tc>
          <w:tcPr>
            <w:tcW w:w="7946" w:type="dxa"/>
          </w:tcPr>
          <w:p w14:paraId="2ACDDC2C" w14:textId="77777777" w:rsidR="00231586" w:rsidRDefault="00231586" w:rsidP="0063481F"/>
        </w:tc>
      </w:tr>
      <w:tr w:rsidR="0093130F" w14:paraId="6CE503B8" w14:textId="77777777" w:rsidTr="00183839">
        <w:trPr>
          <w:trHeight w:val="668"/>
        </w:trPr>
        <w:tc>
          <w:tcPr>
            <w:tcW w:w="15034" w:type="dxa"/>
            <w:gridSpan w:val="5"/>
          </w:tcPr>
          <w:p w14:paraId="36804C21" w14:textId="77777777" w:rsidR="0093130F" w:rsidRDefault="0093130F" w:rsidP="002F4DEF"/>
          <w:p w14:paraId="21700382" w14:textId="7E747F66" w:rsidR="0093130F" w:rsidRPr="00231586" w:rsidRDefault="0093130F" w:rsidP="00231586">
            <w:pPr>
              <w:pStyle w:val="ListParagraph"/>
              <w:numPr>
                <w:ilvl w:val="0"/>
                <w:numId w:val="6"/>
              </w:numPr>
              <w:rPr>
                <w:b/>
                <w:bCs/>
                <w:u w:val="single"/>
              </w:rPr>
            </w:pPr>
            <w:r w:rsidRPr="00231586">
              <w:rPr>
                <w:b/>
                <w:bCs/>
                <w:u w:val="single"/>
              </w:rPr>
              <w:t>AMHP Competencies</w:t>
            </w:r>
          </w:p>
          <w:p w14:paraId="344F9A73" w14:textId="238E3410" w:rsidR="0032215A" w:rsidRPr="0093130F" w:rsidRDefault="0032215A" w:rsidP="002F4DEF">
            <w:pPr>
              <w:rPr>
                <w:b/>
                <w:bCs/>
                <w:u w:val="single"/>
              </w:rPr>
            </w:pPr>
          </w:p>
        </w:tc>
      </w:tr>
      <w:tr w:rsidR="00183839" w14:paraId="17E67964" w14:textId="77777777" w:rsidTr="00183839">
        <w:trPr>
          <w:trHeight w:val="668"/>
        </w:trPr>
        <w:tc>
          <w:tcPr>
            <w:tcW w:w="1902" w:type="dxa"/>
          </w:tcPr>
          <w:p w14:paraId="54BC59DA" w14:textId="21256708" w:rsidR="003A60DD" w:rsidRPr="0093130F" w:rsidRDefault="003A60DD" w:rsidP="0063481F">
            <w:pPr>
              <w:rPr>
                <w:b/>
                <w:bCs/>
              </w:rPr>
            </w:pPr>
            <w:r w:rsidRPr="0093130F">
              <w:rPr>
                <w:b/>
                <w:bCs/>
              </w:rPr>
              <w:t>Application of Values to the AMHP Role</w:t>
            </w:r>
          </w:p>
        </w:tc>
        <w:tc>
          <w:tcPr>
            <w:tcW w:w="4046" w:type="dxa"/>
          </w:tcPr>
          <w:p w14:paraId="58CFDD8E" w14:textId="45CECBF7" w:rsidR="003A60DD" w:rsidRPr="0093130F" w:rsidRDefault="003A60DD" w:rsidP="0063481F">
            <w:pPr>
              <w:rPr>
                <w:b/>
                <w:bCs/>
              </w:rPr>
            </w:pPr>
            <w:r w:rsidRPr="0093130F">
              <w:rPr>
                <w:b/>
                <w:bCs/>
              </w:rPr>
              <w:t>Does the report evidence competency in this area?</w:t>
            </w:r>
          </w:p>
        </w:tc>
        <w:tc>
          <w:tcPr>
            <w:tcW w:w="573" w:type="dxa"/>
          </w:tcPr>
          <w:p w14:paraId="397376DD" w14:textId="77777777" w:rsidR="003A60DD" w:rsidRDefault="003A60DD" w:rsidP="0063481F"/>
        </w:tc>
        <w:tc>
          <w:tcPr>
            <w:tcW w:w="567" w:type="dxa"/>
          </w:tcPr>
          <w:p w14:paraId="1DA3D3CE" w14:textId="77777777" w:rsidR="003A60DD" w:rsidRDefault="003A60DD" w:rsidP="0063481F"/>
        </w:tc>
        <w:tc>
          <w:tcPr>
            <w:tcW w:w="7946" w:type="dxa"/>
          </w:tcPr>
          <w:p w14:paraId="31013F4F" w14:textId="77777777" w:rsidR="003A60DD" w:rsidRDefault="003A60DD" w:rsidP="0063481F"/>
        </w:tc>
      </w:tr>
      <w:tr w:rsidR="00183839" w14:paraId="02031F91" w14:textId="77777777" w:rsidTr="00183839">
        <w:trPr>
          <w:trHeight w:val="668"/>
        </w:trPr>
        <w:tc>
          <w:tcPr>
            <w:tcW w:w="1902" w:type="dxa"/>
          </w:tcPr>
          <w:p w14:paraId="44C2EA62" w14:textId="62D9527B" w:rsidR="003A60DD" w:rsidRPr="0093130F" w:rsidRDefault="003A60DD" w:rsidP="0063481F">
            <w:pPr>
              <w:rPr>
                <w:b/>
                <w:bCs/>
              </w:rPr>
            </w:pPr>
            <w:r w:rsidRPr="0093130F">
              <w:rPr>
                <w:b/>
                <w:bCs/>
              </w:rPr>
              <w:t>Application of Knowledge: The Legal and Policy Framework</w:t>
            </w:r>
          </w:p>
        </w:tc>
        <w:tc>
          <w:tcPr>
            <w:tcW w:w="4046" w:type="dxa"/>
          </w:tcPr>
          <w:p w14:paraId="04A69689" w14:textId="5A10E58B" w:rsidR="003A60DD" w:rsidRPr="0093130F" w:rsidRDefault="003A60DD" w:rsidP="0063481F">
            <w:pPr>
              <w:rPr>
                <w:b/>
                <w:bCs/>
              </w:rPr>
            </w:pPr>
            <w:r w:rsidRPr="0093130F">
              <w:rPr>
                <w:b/>
                <w:bCs/>
              </w:rPr>
              <w:t>Does the report evidence competency in this area?</w:t>
            </w:r>
          </w:p>
        </w:tc>
        <w:tc>
          <w:tcPr>
            <w:tcW w:w="573" w:type="dxa"/>
          </w:tcPr>
          <w:p w14:paraId="05E9AC96" w14:textId="77777777" w:rsidR="003A60DD" w:rsidRDefault="003A60DD" w:rsidP="0063481F"/>
        </w:tc>
        <w:tc>
          <w:tcPr>
            <w:tcW w:w="567" w:type="dxa"/>
          </w:tcPr>
          <w:p w14:paraId="708EAD69" w14:textId="77777777" w:rsidR="003A60DD" w:rsidRDefault="003A60DD" w:rsidP="0063481F"/>
        </w:tc>
        <w:tc>
          <w:tcPr>
            <w:tcW w:w="7946" w:type="dxa"/>
          </w:tcPr>
          <w:p w14:paraId="2C9F9AD1" w14:textId="77777777" w:rsidR="003A60DD" w:rsidRDefault="003A60DD" w:rsidP="0063481F"/>
        </w:tc>
      </w:tr>
      <w:tr w:rsidR="00183839" w14:paraId="3CBB96EC" w14:textId="77777777" w:rsidTr="00183839">
        <w:trPr>
          <w:trHeight w:val="668"/>
        </w:trPr>
        <w:tc>
          <w:tcPr>
            <w:tcW w:w="1902" w:type="dxa"/>
          </w:tcPr>
          <w:p w14:paraId="17168D25" w14:textId="37326A52" w:rsidR="003A60DD" w:rsidRPr="0093130F" w:rsidRDefault="003A60DD" w:rsidP="0063481F">
            <w:pPr>
              <w:rPr>
                <w:b/>
                <w:bCs/>
              </w:rPr>
            </w:pPr>
            <w:r w:rsidRPr="0093130F">
              <w:rPr>
                <w:b/>
                <w:bCs/>
              </w:rPr>
              <w:t xml:space="preserve">Application of Knowledge: Mental Disorder </w:t>
            </w:r>
          </w:p>
        </w:tc>
        <w:tc>
          <w:tcPr>
            <w:tcW w:w="4046" w:type="dxa"/>
          </w:tcPr>
          <w:p w14:paraId="57318C4C" w14:textId="242590BA" w:rsidR="003A60DD" w:rsidRPr="0093130F" w:rsidRDefault="003A60DD" w:rsidP="0063481F">
            <w:pPr>
              <w:rPr>
                <w:b/>
                <w:bCs/>
              </w:rPr>
            </w:pPr>
            <w:r w:rsidRPr="0093130F">
              <w:rPr>
                <w:b/>
                <w:bCs/>
              </w:rPr>
              <w:t>Does the report evidence competency in this area?</w:t>
            </w:r>
          </w:p>
        </w:tc>
        <w:tc>
          <w:tcPr>
            <w:tcW w:w="573" w:type="dxa"/>
          </w:tcPr>
          <w:p w14:paraId="22E020DE" w14:textId="77777777" w:rsidR="003A60DD" w:rsidRDefault="003A60DD" w:rsidP="0063481F"/>
        </w:tc>
        <w:tc>
          <w:tcPr>
            <w:tcW w:w="567" w:type="dxa"/>
          </w:tcPr>
          <w:p w14:paraId="0B59B5A6" w14:textId="77777777" w:rsidR="003A60DD" w:rsidRDefault="003A60DD" w:rsidP="0063481F"/>
        </w:tc>
        <w:tc>
          <w:tcPr>
            <w:tcW w:w="7946" w:type="dxa"/>
          </w:tcPr>
          <w:p w14:paraId="0B9A6259" w14:textId="77777777" w:rsidR="003A60DD" w:rsidRDefault="003A60DD" w:rsidP="0063481F"/>
        </w:tc>
      </w:tr>
      <w:tr w:rsidR="00183839" w14:paraId="4B6F7A09" w14:textId="77777777" w:rsidTr="00183839">
        <w:trPr>
          <w:trHeight w:val="668"/>
        </w:trPr>
        <w:tc>
          <w:tcPr>
            <w:tcW w:w="1902" w:type="dxa"/>
          </w:tcPr>
          <w:p w14:paraId="74325528" w14:textId="70BDFA31" w:rsidR="003A60DD" w:rsidRPr="0093130F" w:rsidRDefault="003A60DD" w:rsidP="0063481F">
            <w:pPr>
              <w:rPr>
                <w:b/>
                <w:bCs/>
              </w:rPr>
            </w:pPr>
            <w:r w:rsidRPr="0093130F">
              <w:rPr>
                <w:b/>
                <w:bCs/>
              </w:rPr>
              <w:t>Application of Skills: Working in Partnership</w:t>
            </w:r>
          </w:p>
        </w:tc>
        <w:tc>
          <w:tcPr>
            <w:tcW w:w="4046" w:type="dxa"/>
          </w:tcPr>
          <w:p w14:paraId="49F9D385" w14:textId="3FA1DA7F" w:rsidR="003A60DD" w:rsidRPr="0093130F" w:rsidRDefault="003A60DD" w:rsidP="0063481F">
            <w:pPr>
              <w:rPr>
                <w:b/>
                <w:bCs/>
              </w:rPr>
            </w:pPr>
            <w:r w:rsidRPr="0093130F">
              <w:rPr>
                <w:b/>
                <w:bCs/>
              </w:rPr>
              <w:t>Does the report evidence competency in this area?</w:t>
            </w:r>
          </w:p>
        </w:tc>
        <w:tc>
          <w:tcPr>
            <w:tcW w:w="573" w:type="dxa"/>
          </w:tcPr>
          <w:p w14:paraId="1034760D" w14:textId="77777777" w:rsidR="003A60DD" w:rsidRDefault="003A60DD" w:rsidP="0063481F"/>
        </w:tc>
        <w:tc>
          <w:tcPr>
            <w:tcW w:w="567" w:type="dxa"/>
          </w:tcPr>
          <w:p w14:paraId="47A1974E" w14:textId="77777777" w:rsidR="003A60DD" w:rsidRDefault="003A60DD" w:rsidP="0063481F"/>
        </w:tc>
        <w:tc>
          <w:tcPr>
            <w:tcW w:w="7946" w:type="dxa"/>
          </w:tcPr>
          <w:p w14:paraId="1D366939" w14:textId="77777777" w:rsidR="003A60DD" w:rsidRDefault="003A60DD" w:rsidP="0063481F"/>
        </w:tc>
      </w:tr>
      <w:tr w:rsidR="00183839" w14:paraId="5CD94F9C" w14:textId="77777777" w:rsidTr="00183839">
        <w:trPr>
          <w:trHeight w:val="668"/>
        </w:trPr>
        <w:tc>
          <w:tcPr>
            <w:tcW w:w="1902" w:type="dxa"/>
          </w:tcPr>
          <w:p w14:paraId="3839D835" w14:textId="6B3C69C0" w:rsidR="003A60DD" w:rsidRPr="0093130F" w:rsidRDefault="003A60DD" w:rsidP="0063481F">
            <w:pPr>
              <w:rPr>
                <w:b/>
                <w:bCs/>
              </w:rPr>
            </w:pPr>
            <w:r w:rsidRPr="0093130F">
              <w:rPr>
                <w:b/>
                <w:bCs/>
              </w:rPr>
              <w:t>Application of Skills: Making and Communicating Informed Decisions</w:t>
            </w:r>
          </w:p>
        </w:tc>
        <w:tc>
          <w:tcPr>
            <w:tcW w:w="4046" w:type="dxa"/>
          </w:tcPr>
          <w:p w14:paraId="1E2843C5" w14:textId="07B1E5B7" w:rsidR="003A60DD" w:rsidRPr="0093130F" w:rsidRDefault="003A60DD" w:rsidP="0063481F">
            <w:pPr>
              <w:rPr>
                <w:b/>
                <w:bCs/>
              </w:rPr>
            </w:pPr>
            <w:r w:rsidRPr="0093130F">
              <w:rPr>
                <w:b/>
                <w:bCs/>
              </w:rPr>
              <w:t>Does the report evidence competency in this area?</w:t>
            </w:r>
          </w:p>
        </w:tc>
        <w:tc>
          <w:tcPr>
            <w:tcW w:w="573" w:type="dxa"/>
          </w:tcPr>
          <w:p w14:paraId="09BCA03B" w14:textId="77777777" w:rsidR="003A60DD" w:rsidRDefault="003A60DD" w:rsidP="0063481F"/>
        </w:tc>
        <w:tc>
          <w:tcPr>
            <w:tcW w:w="567" w:type="dxa"/>
          </w:tcPr>
          <w:p w14:paraId="245BABBC" w14:textId="77777777" w:rsidR="003A60DD" w:rsidRDefault="003A60DD" w:rsidP="0063481F"/>
        </w:tc>
        <w:tc>
          <w:tcPr>
            <w:tcW w:w="7946" w:type="dxa"/>
          </w:tcPr>
          <w:p w14:paraId="6BD81CE4" w14:textId="77777777" w:rsidR="003A60DD" w:rsidRDefault="003A60DD" w:rsidP="0063481F"/>
        </w:tc>
      </w:tr>
      <w:tr w:rsidR="0093130F" w14:paraId="4E92C98C" w14:textId="77777777" w:rsidTr="00183839">
        <w:trPr>
          <w:trHeight w:val="668"/>
        </w:trPr>
        <w:tc>
          <w:tcPr>
            <w:tcW w:w="15034" w:type="dxa"/>
            <w:gridSpan w:val="5"/>
          </w:tcPr>
          <w:p w14:paraId="26D2EB8A" w14:textId="77777777" w:rsidR="0093130F" w:rsidRDefault="0093130F" w:rsidP="0063481F"/>
          <w:p w14:paraId="71CC62E6" w14:textId="011B1468" w:rsidR="0093130F" w:rsidRPr="003A60DD" w:rsidRDefault="0093130F" w:rsidP="003A60DD">
            <w:pPr>
              <w:pStyle w:val="ListParagraph"/>
              <w:numPr>
                <w:ilvl w:val="0"/>
                <w:numId w:val="6"/>
              </w:numPr>
              <w:rPr>
                <w:b/>
                <w:bCs/>
                <w:u w:val="single"/>
              </w:rPr>
            </w:pPr>
            <w:r w:rsidRPr="003A60DD">
              <w:rPr>
                <w:b/>
                <w:bCs/>
                <w:u w:val="single"/>
              </w:rPr>
              <w:t>Quality and Summary</w:t>
            </w:r>
          </w:p>
          <w:p w14:paraId="51E4B8CF" w14:textId="614366D2" w:rsidR="0032215A" w:rsidRPr="0093130F" w:rsidRDefault="0032215A" w:rsidP="0063481F">
            <w:pPr>
              <w:rPr>
                <w:b/>
                <w:bCs/>
                <w:u w:val="single"/>
              </w:rPr>
            </w:pPr>
          </w:p>
        </w:tc>
      </w:tr>
      <w:tr w:rsidR="00183839" w14:paraId="395B8121" w14:textId="77777777" w:rsidTr="00183839">
        <w:trPr>
          <w:trHeight w:val="668"/>
        </w:trPr>
        <w:tc>
          <w:tcPr>
            <w:tcW w:w="1902" w:type="dxa"/>
          </w:tcPr>
          <w:p w14:paraId="008ED0B9" w14:textId="7FC3447C" w:rsidR="003A60DD" w:rsidRPr="008379CD" w:rsidRDefault="003A60DD" w:rsidP="0063481F">
            <w:pPr>
              <w:rPr>
                <w:b/>
                <w:bCs/>
              </w:rPr>
            </w:pPr>
            <w:r w:rsidRPr="008379CD">
              <w:rPr>
                <w:b/>
                <w:bCs/>
              </w:rPr>
              <w:t>Quality</w:t>
            </w:r>
          </w:p>
        </w:tc>
        <w:tc>
          <w:tcPr>
            <w:tcW w:w="4046" w:type="dxa"/>
          </w:tcPr>
          <w:p w14:paraId="01EA00E2" w14:textId="5AA538AF" w:rsidR="003A60DD" w:rsidRPr="008379CD" w:rsidRDefault="003A60DD" w:rsidP="0063481F">
            <w:pPr>
              <w:rPr>
                <w:b/>
                <w:bCs/>
              </w:rPr>
            </w:pPr>
            <w:r w:rsidRPr="008379CD">
              <w:rPr>
                <w:b/>
                <w:bCs/>
              </w:rPr>
              <w:t xml:space="preserve">Are there any quality issues regarding the presentation of the report, how it is written, spelling structure, grammar etc.  </w:t>
            </w:r>
          </w:p>
        </w:tc>
        <w:tc>
          <w:tcPr>
            <w:tcW w:w="573" w:type="dxa"/>
          </w:tcPr>
          <w:p w14:paraId="09309002" w14:textId="77777777" w:rsidR="003A60DD" w:rsidRDefault="003A60DD" w:rsidP="0063481F"/>
        </w:tc>
        <w:tc>
          <w:tcPr>
            <w:tcW w:w="567" w:type="dxa"/>
          </w:tcPr>
          <w:p w14:paraId="27115AA8" w14:textId="77777777" w:rsidR="003A60DD" w:rsidRDefault="003A60DD" w:rsidP="0063481F"/>
        </w:tc>
        <w:tc>
          <w:tcPr>
            <w:tcW w:w="7946" w:type="dxa"/>
          </w:tcPr>
          <w:p w14:paraId="5FCF9387" w14:textId="77777777" w:rsidR="003A60DD" w:rsidRDefault="003A60DD" w:rsidP="0063481F"/>
        </w:tc>
      </w:tr>
      <w:tr w:rsidR="00183839" w14:paraId="4A522F1F" w14:textId="77777777" w:rsidTr="00183839">
        <w:trPr>
          <w:trHeight w:val="668"/>
        </w:trPr>
        <w:tc>
          <w:tcPr>
            <w:tcW w:w="1902" w:type="dxa"/>
          </w:tcPr>
          <w:p w14:paraId="4C8865A1" w14:textId="06E0FF36" w:rsidR="003A60DD" w:rsidRPr="008379CD" w:rsidRDefault="003A60DD" w:rsidP="002F4DEF">
            <w:pPr>
              <w:rPr>
                <w:b/>
                <w:bCs/>
              </w:rPr>
            </w:pPr>
            <w:r w:rsidRPr="008379CD">
              <w:rPr>
                <w:b/>
                <w:bCs/>
              </w:rPr>
              <w:t>Summary of areas for development</w:t>
            </w:r>
          </w:p>
        </w:tc>
        <w:tc>
          <w:tcPr>
            <w:tcW w:w="4046" w:type="dxa"/>
          </w:tcPr>
          <w:p w14:paraId="322364A1" w14:textId="77777777" w:rsidR="003A60DD" w:rsidRPr="008379CD" w:rsidRDefault="003A60DD" w:rsidP="002F4DEF">
            <w:pPr>
              <w:rPr>
                <w:b/>
                <w:bCs/>
              </w:rPr>
            </w:pPr>
            <w:r w:rsidRPr="008379CD">
              <w:rPr>
                <w:b/>
                <w:bCs/>
              </w:rPr>
              <w:t xml:space="preserve">Please provide a summarising comment. </w:t>
            </w:r>
          </w:p>
          <w:p w14:paraId="27AFABB4" w14:textId="397A6DBA" w:rsidR="003A60DD" w:rsidRPr="008379CD" w:rsidRDefault="003A60DD" w:rsidP="002F4DEF">
            <w:pPr>
              <w:rPr>
                <w:b/>
                <w:bCs/>
              </w:rPr>
            </w:pPr>
            <w:r w:rsidRPr="008379CD">
              <w:rPr>
                <w:b/>
                <w:bCs/>
              </w:rPr>
              <w:t xml:space="preserve">Include any areas for development, quality issues that should be considered for further discussion in supervision or added to the AMHP learning plan. </w:t>
            </w:r>
          </w:p>
        </w:tc>
        <w:tc>
          <w:tcPr>
            <w:tcW w:w="573" w:type="dxa"/>
          </w:tcPr>
          <w:p w14:paraId="195AE68B" w14:textId="77777777" w:rsidR="003A60DD" w:rsidRDefault="003A60DD" w:rsidP="002F4DEF"/>
        </w:tc>
        <w:tc>
          <w:tcPr>
            <w:tcW w:w="567" w:type="dxa"/>
          </w:tcPr>
          <w:p w14:paraId="4F4B2748" w14:textId="77777777" w:rsidR="003A60DD" w:rsidRDefault="003A60DD" w:rsidP="002F4DEF"/>
        </w:tc>
        <w:tc>
          <w:tcPr>
            <w:tcW w:w="7946" w:type="dxa"/>
          </w:tcPr>
          <w:p w14:paraId="112EC542" w14:textId="77777777" w:rsidR="003A60DD" w:rsidRDefault="003A60DD" w:rsidP="002F4DEF"/>
        </w:tc>
      </w:tr>
      <w:tr w:rsidR="00183839" w14:paraId="04FD775A" w14:textId="77777777" w:rsidTr="00183839">
        <w:trPr>
          <w:trHeight w:val="668"/>
        </w:trPr>
        <w:tc>
          <w:tcPr>
            <w:tcW w:w="1902" w:type="dxa"/>
          </w:tcPr>
          <w:p w14:paraId="17867D1F" w14:textId="2ACCB20D" w:rsidR="00183839" w:rsidRPr="008379CD" w:rsidRDefault="00183839" w:rsidP="002F4DEF">
            <w:pPr>
              <w:rPr>
                <w:b/>
                <w:bCs/>
              </w:rPr>
            </w:pPr>
            <w:r>
              <w:rPr>
                <w:b/>
                <w:bCs/>
              </w:rPr>
              <w:t>Summary of areas of strength</w:t>
            </w:r>
          </w:p>
        </w:tc>
        <w:tc>
          <w:tcPr>
            <w:tcW w:w="4046" w:type="dxa"/>
          </w:tcPr>
          <w:p w14:paraId="1D7ABBAC" w14:textId="38875C84" w:rsidR="00183839" w:rsidRPr="00183839" w:rsidRDefault="00183839" w:rsidP="002F4DEF">
            <w:pPr>
              <w:rPr>
                <w:rFonts w:cstheme="minorHAnsi"/>
                <w:b/>
                <w:bCs/>
              </w:rPr>
            </w:pPr>
            <w:r w:rsidRPr="00183839">
              <w:rPr>
                <w:rFonts w:eastAsia="Times New Roman" w:cstheme="minorHAnsi"/>
                <w:b/>
                <w:bCs/>
              </w:rPr>
              <w:t>Please acknowledge good practice and areas of strength, including anything which should be shared for wider learning.</w:t>
            </w:r>
          </w:p>
        </w:tc>
        <w:tc>
          <w:tcPr>
            <w:tcW w:w="573" w:type="dxa"/>
          </w:tcPr>
          <w:p w14:paraId="087E7750" w14:textId="77777777" w:rsidR="00183839" w:rsidRDefault="00183839" w:rsidP="002F4DEF"/>
        </w:tc>
        <w:tc>
          <w:tcPr>
            <w:tcW w:w="567" w:type="dxa"/>
          </w:tcPr>
          <w:p w14:paraId="76B3EE45" w14:textId="77777777" w:rsidR="00183839" w:rsidRDefault="00183839" w:rsidP="002F4DEF"/>
        </w:tc>
        <w:tc>
          <w:tcPr>
            <w:tcW w:w="7946" w:type="dxa"/>
          </w:tcPr>
          <w:p w14:paraId="6FC8CA15" w14:textId="77777777" w:rsidR="00183839" w:rsidRDefault="00183839" w:rsidP="002F4DEF"/>
        </w:tc>
      </w:tr>
      <w:tr w:rsidR="00183839" w14:paraId="2776C626" w14:textId="77777777" w:rsidTr="00183839">
        <w:trPr>
          <w:trHeight w:val="668"/>
        </w:trPr>
        <w:tc>
          <w:tcPr>
            <w:tcW w:w="1902" w:type="dxa"/>
          </w:tcPr>
          <w:p w14:paraId="67CC93B7" w14:textId="6EC20305" w:rsidR="003A60DD" w:rsidRDefault="003A60DD" w:rsidP="002F4DEF">
            <w:r w:rsidRPr="002E7902">
              <w:t>Has auditor added</w:t>
            </w:r>
            <w:r w:rsidR="002E7902">
              <w:t xml:space="preserve"> </w:t>
            </w:r>
            <w:r w:rsidRPr="002E7902">
              <w:t xml:space="preserve"> themes for development to </w:t>
            </w:r>
            <w:r w:rsidR="002E7902" w:rsidRPr="002E7902">
              <w:t>the s</w:t>
            </w:r>
            <w:r w:rsidRPr="002E7902">
              <w:t>preadsheet</w:t>
            </w:r>
            <w:r w:rsidR="002E7902" w:rsidRPr="002E7902">
              <w:t xml:space="preserve"> below</w:t>
            </w:r>
            <w:r w:rsidRPr="002E7902">
              <w:t>?</w:t>
            </w:r>
          </w:p>
        </w:tc>
        <w:tc>
          <w:tcPr>
            <w:tcW w:w="4046" w:type="dxa"/>
          </w:tcPr>
          <w:p w14:paraId="2E4BCC7E" w14:textId="204DB872" w:rsidR="003A60DD" w:rsidRDefault="003A60DD" w:rsidP="002F4DEF"/>
        </w:tc>
        <w:tc>
          <w:tcPr>
            <w:tcW w:w="573" w:type="dxa"/>
          </w:tcPr>
          <w:p w14:paraId="2CF0BEAA" w14:textId="77777777" w:rsidR="003A60DD" w:rsidRDefault="003A60DD" w:rsidP="002F4DEF"/>
        </w:tc>
        <w:tc>
          <w:tcPr>
            <w:tcW w:w="567" w:type="dxa"/>
          </w:tcPr>
          <w:p w14:paraId="2ACF3EC6" w14:textId="77777777" w:rsidR="003A60DD" w:rsidRDefault="003A60DD" w:rsidP="002F4DEF"/>
        </w:tc>
        <w:tc>
          <w:tcPr>
            <w:tcW w:w="7946" w:type="dxa"/>
          </w:tcPr>
          <w:p w14:paraId="6BA8028D" w14:textId="77777777" w:rsidR="003A60DD" w:rsidRDefault="003A60DD" w:rsidP="002F4DEF"/>
        </w:tc>
      </w:tr>
      <w:tr w:rsidR="00183839" w14:paraId="5D11F184" w14:textId="77777777" w:rsidTr="00183839">
        <w:trPr>
          <w:trHeight w:val="668"/>
        </w:trPr>
        <w:tc>
          <w:tcPr>
            <w:tcW w:w="1902" w:type="dxa"/>
          </w:tcPr>
          <w:p w14:paraId="2EE94BE9" w14:textId="2A47F97A" w:rsidR="003A60DD" w:rsidRDefault="003A60DD" w:rsidP="0063481F">
            <w:r>
              <w:t>Any other comments</w:t>
            </w:r>
            <w:r w:rsidR="00A2531D">
              <w:t xml:space="preserve">, this may include </w:t>
            </w:r>
            <w:r w:rsidR="009030DE">
              <w:t>Auditor’s</w:t>
            </w:r>
            <w:r w:rsidR="00A2531D">
              <w:t xml:space="preserve"> learning. </w:t>
            </w:r>
          </w:p>
        </w:tc>
        <w:tc>
          <w:tcPr>
            <w:tcW w:w="4046" w:type="dxa"/>
          </w:tcPr>
          <w:p w14:paraId="4711EFB4" w14:textId="77777777" w:rsidR="003A60DD" w:rsidRDefault="003A60DD" w:rsidP="0063481F"/>
        </w:tc>
        <w:tc>
          <w:tcPr>
            <w:tcW w:w="573" w:type="dxa"/>
          </w:tcPr>
          <w:p w14:paraId="16259FDD" w14:textId="77777777" w:rsidR="003A60DD" w:rsidRDefault="003A60DD" w:rsidP="0063481F"/>
        </w:tc>
        <w:tc>
          <w:tcPr>
            <w:tcW w:w="567" w:type="dxa"/>
          </w:tcPr>
          <w:p w14:paraId="3C72A219" w14:textId="77777777" w:rsidR="003A60DD" w:rsidRDefault="003A60DD" w:rsidP="0063481F"/>
        </w:tc>
        <w:tc>
          <w:tcPr>
            <w:tcW w:w="7946" w:type="dxa"/>
          </w:tcPr>
          <w:p w14:paraId="14C1777F" w14:textId="77777777" w:rsidR="003A60DD" w:rsidRDefault="003A60DD" w:rsidP="0063481F"/>
        </w:tc>
      </w:tr>
      <w:tr w:rsidR="00896F17" w14:paraId="38DDB911" w14:textId="77777777" w:rsidTr="00183839">
        <w:trPr>
          <w:trHeight w:val="668"/>
        </w:trPr>
        <w:tc>
          <w:tcPr>
            <w:tcW w:w="1902" w:type="dxa"/>
          </w:tcPr>
          <w:p w14:paraId="10EBCB28" w14:textId="538D9B3D" w:rsidR="00896F17" w:rsidRDefault="00896F17" w:rsidP="0063481F">
            <w:r>
              <w:t xml:space="preserve">Comments from the Auditee. </w:t>
            </w:r>
          </w:p>
        </w:tc>
        <w:tc>
          <w:tcPr>
            <w:tcW w:w="4046" w:type="dxa"/>
          </w:tcPr>
          <w:p w14:paraId="40DD7773" w14:textId="77777777" w:rsidR="00896F17" w:rsidRDefault="00896F17" w:rsidP="0063481F"/>
        </w:tc>
        <w:tc>
          <w:tcPr>
            <w:tcW w:w="573" w:type="dxa"/>
          </w:tcPr>
          <w:p w14:paraId="0B3C6048" w14:textId="77777777" w:rsidR="00896F17" w:rsidRDefault="00896F17" w:rsidP="0063481F"/>
        </w:tc>
        <w:tc>
          <w:tcPr>
            <w:tcW w:w="567" w:type="dxa"/>
          </w:tcPr>
          <w:p w14:paraId="2646540B" w14:textId="77777777" w:rsidR="00896F17" w:rsidRDefault="00896F17" w:rsidP="0063481F"/>
        </w:tc>
        <w:tc>
          <w:tcPr>
            <w:tcW w:w="7946" w:type="dxa"/>
          </w:tcPr>
          <w:p w14:paraId="7312F213" w14:textId="77777777" w:rsidR="00896F17" w:rsidRDefault="00896F17" w:rsidP="0063481F"/>
        </w:tc>
      </w:tr>
    </w:tbl>
    <w:p w14:paraId="0878A635" w14:textId="5E45F797" w:rsidR="00591116" w:rsidRDefault="00591116">
      <w:pPr>
        <w:sectPr w:rsidR="00591116" w:rsidSect="00A62040">
          <w:pgSz w:w="16838" w:h="11906" w:orient="landscape"/>
          <w:pgMar w:top="1134" w:right="851" w:bottom="1134" w:left="851" w:header="709" w:footer="709" w:gutter="0"/>
          <w:pgNumType w:start="0"/>
          <w:cols w:space="708"/>
          <w:titlePg/>
          <w:docGrid w:linePitch="360"/>
        </w:sectPr>
      </w:pPr>
    </w:p>
    <w:tbl>
      <w:tblPr>
        <w:tblStyle w:val="TableGrid"/>
        <w:tblpPr w:leftFromText="180" w:rightFromText="180" w:horzAnchor="margin" w:tblpX="-1026" w:tblpY="410"/>
        <w:tblW w:w="11165" w:type="dxa"/>
        <w:tblLook w:val="04A0" w:firstRow="1" w:lastRow="0" w:firstColumn="1" w:lastColumn="0" w:noHBand="0" w:noVBand="1"/>
      </w:tblPr>
      <w:tblGrid>
        <w:gridCol w:w="3652"/>
        <w:gridCol w:w="1310"/>
        <w:gridCol w:w="1525"/>
        <w:gridCol w:w="4678"/>
      </w:tblGrid>
      <w:tr w:rsidR="002E7902" w14:paraId="059CFABB" w14:textId="77777777" w:rsidTr="00CA4CE6">
        <w:tc>
          <w:tcPr>
            <w:tcW w:w="3652" w:type="dxa"/>
          </w:tcPr>
          <w:p w14:paraId="4F53F859" w14:textId="77777777" w:rsidR="002E7902" w:rsidRDefault="002E7902" w:rsidP="00CA4CE6">
            <w:r>
              <w:lastRenderedPageBreak/>
              <w:t>Themes</w:t>
            </w:r>
          </w:p>
        </w:tc>
        <w:tc>
          <w:tcPr>
            <w:tcW w:w="1310" w:type="dxa"/>
          </w:tcPr>
          <w:p w14:paraId="636B4493" w14:textId="77777777" w:rsidR="002E7902" w:rsidRDefault="002E7902" w:rsidP="00CA4CE6">
            <w:r>
              <w:t xml:space="preserve">Good practice </w:t>
            </w:r>
          </w:p>
        </w:tc>
        <w:tc>
          <w:tcPr>
            <w:tcW w:w="1525" w:type="dxa"/>
          </w:tcPr>
          <w:p w14:paraId="253297DE" w14:textId="77777777" w:rsidR="002E7902" w:rsidRDefault="002E7902" w:rsidP="00CA4CE6">
            <w:r>
              <w:t xml:space="preserve">Need for improvement </w:t>
            </w:r>
          </w:p>
        </w:tc>
        <w:tc>
          <w:tcPr>
            <w:tcW w:w="4678" w:type="dxa"/>
          </w:tcPr>
          <w:p w14:paraId="20F8D8AC" w14:textId="77777777" w:rsidR="002E7902" w:rsidRDefault="002E7902" w:rsidP="00CA4CE6">
            <w:r>
              <w:t xml:space="preserve">Brief explanatory note </w:t>
            </w:r>
          </w:p>
        </w:tc>
      </w:tr>
      <w:tr w:rsidR="002E7902" w14:paraId="2FD60595" w14:textId="77777777" w:rsidTr="00CA4CE6">
        <w:tc>
          <w:tcPr>
            <w:tcW w:w="3652" w:type="dxa"/>
          </w:tcPr>
          <w:p w14:paraId="724B8CE8" w14:textId="77777777" w:rsidR="002E7902" w:rsidRPr="007870E1" w:rsidRDefault="002E7902" w:rsidP="00CA4CE6">
            <w:pPr>
              <w:tabs>
                <w:tab w:val="left" w:pos="998"/>
              </w:tabs>
            </w:pPr>
            <w:r w:rsidRPr="007870E1">
              <w:t>Considering all the circumstances of the case – background information</w:t>
            </w:r>
          </w:p>
        </w:tc>
        <w:tc>
          <w:tcPr>
            <w:tcW w:w="1310" w:type="dxa"/>
          </w:tcPr>
          <w:p w14:paraId="57698A3B" w14:textId="77777777" w:rsidR="002E7902" w:rsidRDefault="002E7902" w:rsidP="00CA4CE6"/>
        </w:tc>
        <w:tc>
          <w:tcPr>
            <w:tcW w:w="1525" w:type="dxa"/>
          </w:tcPr>
          <w:p w14:paraId="06E8CD48" w14:textId="77777777" w:rsidR="002E7902" w:rsidRDefault="002E7902" w:rsidP="00CA4CE6"/>
        </w:tc>
        <w:tc>
          <w:tcPr>
            <w:tcW w:w="4678" w:type="dxa"/>
          </w:tcPr>
          <w:p w14:paraId="2C180073" w14:textId="77777777" w:rsidR="002E7902" w:rsidRDefault="002E7902" w:rsidP="00CA4CE6"/>
        </w:tc>
      </w:tr>
      <w:tr w:rsidR="002E7902" w14:paraId="285BD21E" w14:textId="77777777" w:rsidTr="00CA4CE6">
        <w:tc>
          <w:tcPr>
            <w:tcW w:w="3652" w:type="dxa"/>
          </w:tcPr>
          <w:p w14:paraId="40A0FBBF" w14:textId="77777777" w:rsidR="002E7902" w:rsidRPr="007870E1" w:rsidRDefault="002E7902" w:rsidP="00CA4CE6">
            <w:r w:rsidRPr="007870E1">
              <w:t>Nearest relative identification as per S26 MHA</w:t>
            </w:r>
          </w:p>
        </w:tc>
        <w:tc>
          <w:tcPr>
            <w:tcW w:w="1310" w:type="dxa"/>
          </w:tcPr>
          <w:p w14:paraId="7AE6A753" w14:textId="77777777" w:rsidR="002E7902" w:rsidRDefault="002E7902" w:rsidP="00CA4CE6"/>
        </w:tc>
        <w:tc>
          <w:tcPr>
            <w:tcW w:w="1525" w:type="dxa"/>
          </w:tcPr>
          <w:p w14:paraId="7DAE0C4A" w14:textId="77777777" w:rsidR="002E7902" w:rsidRDefault="002E7902" w:rsidP="00CA4CE6"/>
        </w:tc>
        <w:tc>
          <w:tcPr>
            <w:tcW w:w="4678" w:type="dxa"/>
          </w:tcPr>
          <w:p w14:paraId="191A7DE1" w14:textId="77777777" w:rsidR="002E7902" w:rsidRDefault="002E7902" w:rsidP="00CA4CE6"/>
        </w:tc>
      </w:tr>
      <w:tr w:rsidR="002E7902" w14:paraId="736A7E9D" w14:textId="77777777" w:rsidTr="00CA4CE6">
        <w:tc>
          <w:tcPr>
            <w:tcW w:w="3652" w:type="dxa"/>
          </w:tcPr>
          <w:p w14:paraId="65989745" w14:textId="77777777" w:rsidR="002E7902" w:rsidRPr="007870E1" w:rsidRDefault="002E7902" w:rsidP="00CA4CE6">
            <w:r w:rsidRPr="007870E1">
              <w:t>Contacting nearest relative prior to interview</w:t>
            </w:r>
          </w:p>
        </w:tc>
        <w:tc>
          <w:tcPr>
            <w:tcW w:w="1310" w:type="dxa"/>
          </w:tcPr>
          <w:p w14:paraId="29F0321F" w14:textId="77777777" w:rsidR="002E7902" w:rsidRDefault="002E7902" w:rsidP="00CA4CE6"/>
        </w:tc>
        <w:tc>
          <w:tcPr>
            <w:tcW w:w="1525" w:type="dxa"/>
          </w:tcPr>
          <w:p w14:paraId="7EBF92FE" w14:textId="77777777" w:rsidR="002E7902" w:rsidRDefault="002E7902" w:rsidP="00CA4CE6"/>
        </w:tc>
        <w:tc>
          <w:tcPr>
            <w:tcW w:w="4678" w:type="dxa"/>
          </w:tcPr>
          <w:p w14:paraId="16772245" w14:textId="77777777" w:rsidR="002E7902" w:rsidRDefault="002E7902" w:rsidP="00CA4CE6"/>
        </w:tc>
      </w:tr>
      <w:tr w:rsidR="002E7902" w14:paraId="4095AE4F" w14:textId="77777777" w:rsidTr="00CA4CE6">
        <w:tc>
          <w:tcPr>
            <w:tcW w:w="3652" w:type="dxa"/>
          </w:tcPr>
          <w:p w14:paraId="57884D29" w14:textId="77777777" w:rsidR="002E7902" w:rsidRPr="007870E1" w:rsidRDefault="002E7902" w:rsidP="00CA4CE6">
            <w:pPr>
              <w:tabs>
                <w:tab w:val="left" w:pos="998"/>
              </w:tabs>
            </w:pPr>
            <w:r w:rsidRPr="007870E1">
              <w:t xml:space="preserve">Consultation with family and carers </w:t>
            </w:r>
          </w:p>
          <w:p w14:paraId="23050F1D" w14:textId="77777777" w:rsidR="002E7902" w:rsidRPr="007870E1" w:rsidRDefault="002E7902" w:rsidP="00CA4CE6">
            <w:r w:rsidRPr="007870E1">
              <w:t xml:space="preserve">prior to interview </w:t>
            </w:r>
          </w:p>
        </w:tc>
        <w:tc>
          <w:tcPr>
            <w:tcW w:w="1310" w:type="dxa"/>
          </w:tcPr>
          <w:p w14:paraId="1421909F" w14:textId="77777777" w:rsidR="002E7902" w:rsidRDefault="002E7902" w:rsidP="00CA4CE6"/>
        </w:tc>
        <w:tc>
          <w:tcPr>
            <w:tcW w:w="1525" w:type="dxa"/>
          </w:tcPr>
          <w:p w14:paraId="66B5E95E" w14:textId="77777777" w:rsidR="002E7902" w:rsidRDefault="002E7902" w:rsidP="00CA4CE6"/>
        </w:tc>
        <w:tc>
          <w:tcPr>
            <w:tcW w:w="4678" w:type="dxa"/>
          </w:tcPr>
          <w:p w14:paraId="6BC6B188" w14:textId="77777777" w:rsidR="002E7902" w:rsidRDefault="002E7902" w:rsidP="00CA4CE6"/>
        </w:tc>
      </w:tr>
      <w:tr w:rsidR="002E7902" w14:paraId="4338F72B" w14:textId="77777777" w:rsidTr="00CA4CE6">
        <w:tc>
          <w:tcPr>
            <w:tcW w:w="3652" w:type="dxa"/>
          </w:tcPr>
          <w:p w14:paraId="494CE8F0" w14:textId="77777777" w:rsidR="002E7902" w:rsidRPr="007870E1" w:rsidRDefault="002E7902" w:rsidP="00CA4CE6">
            <w:pPr>
              <w:tabs>
                <w:tab w:val="left" w:pos="998"/>
              </w:tabs>
            </w:pPr>
            <w:r w:rsidRPr="007870E1">
              <w:t>Consultation with other professionals prior to interview</w:t>
            </w:r>
          </w:p>
        </w:tc>
        <w:tc>
          <w:tcPr>
            <w:tcW w:w="1310" w:type="dxa"/>
          </w:tcPr>
          <w:p w14:paraId="269109AB" w14:textId="77777777" w:rsidR="002E7902" w:rsidRDefault="002E7902" w:rsidP="00CA4CE6"/>
        </w:tc>
        <w:tc>
          <w:tcPr>
            <w:tcW w:w="1525" w:type="dxa"/>
          </w:tcPr>
          <w:p w14:paraId="252CADBB" w14:textId="77777777" w:rsidR="002E7902" w:rsidRDefault="002E7902" w:rsidP="00CA4CE6"/>
        </w:tc>
        <w:tc>
          <w:tcPr>
            <w:tcW w:w="4678" w:type="dxa"/>
          </w:tcPr>
          <w:p w14:paraId="3E1192C9" w14:textId="77777777" w:rsidR="002E7902" w:rsidRDefault="002E7902" w:rsidP="00CA4CE6"/>
        </w:tc>
      </w:tr>
      <w:tr w:rsidR="002E7902" w14:paraId="14BDAF09" w14:textId="77777777" w:rsidTr="00CA4CE6">
        <w:tc>
          <w:tcPr>
            <w:tcW w:w="3652" w:type="dxa"/>
          </w:tcPr>
          <w:p w14:paraId="7B6F17C4" w14:textId="77777777" w:rsidR="002E7902" w:rsidRPr="007870E1" w:rsidRDefault="002E7902" w:rsidP="00CA4CE6">
            <w:r w:rsidRPr="007870E1">
              <w:t>Interview – AMHP introductions and explanations</w:t>
            </w:r>
          </w:p>
        </w:tc>
        <w:tc>
          <w:tcPr>
            <w:tcW w:w="1310" w:type="dxa"/>
          </w:tcPr>
          <w:p w14:paraId="6FEFB0AA" w14:textId="77777777" w:rsidR="002E7902" w:rsidRDefault="002E7902" w:rsidP="00CA4CE6"/>
        </w:tc>
        <w:tc>
          <w:tcPr>
            <w:tcW w:w="1525" w:type="dxa"/>
          </w:tcPr>
          <w:p w14:paraId="59594A57" w14:textId="77777777" w:rsidR="002E7902" w:rsidRDefault="002E7902" w:rsidP="00CA4CE6"/>
        </w:tc>
        <w:tc>
          <w:tcPr>
            <w:tcW w:w="4678" w:type="dxa"/>
          </w:tcPr>
          <w:p w14:paraId="5185CAB0" w14:textId="77777777" w:rsidR="002E7902" w:rsidRDefault="002E7902" w:rsidP="00CA4CE6"/>
        </w:tc>
      </w:tr>
      <w:tr w:rsidR="002E7902" w14:paraId="66395B0F" w14:textId="77777777" w:rsidTr="00CA4CE6">
        <w:tc>
          <w:tcPr>
            <w:tcW w:w="3652" w:type="dxa"/>
          </w:tcPr>
          <w:p w14:paraId="4BF0B1BA" w14:textId="77777777" w:rsidR="002E7902" w:rsidRPr="007870E1" w:rsidRDefault="002E7902" w:rsidP="00CA4CE6">
            <w:r w:rsidRPr="007870E1">
              <w:t>Interview  - offer to speak to the AMHP alone</w:t>
            </w:r>
          </w:p>
        </w:tc>
        <w:tc>
          <w:tcPr>
            <w:tcW w:w="1310" w:type="dxa"/>
          </w:tcPr>
          <w:p w14:paraId="6BDF1505" w14:textId="77777777" w:rsidR="002E7902" w:rsidRDefault="002E7902" w:rsidP="00CA4CE6"/>
        </w:tc>
        <w:tc>
          <w:tcPr>
            <w:tcW w:w="1525" w:type="dxa"/>
          </w:tcPr>
          <w:p w14:paraId="68364299" w14:textId="77777777" w:rsidR="002E7902" w:rsidRDefault="002E7902" w:rsidP="00CA4CE6"/>
        </w:tc>
        <w:tc>
          <w:tcPr>
            <w:tcW w:w="4678" w:type="dxa"/>
          </w:tcPr>
          <w:p w14:paraId="04A5C313" w14:textId="77777777" w:rsidR="002E7902" w:rsidRDefault="002E7902" w:rsidP="00CA4CE6"/>
        </w:tc>
      </w:tr>
      <w:tr w:rsidR="002E7902" w14:paraId="57923B93" w14:textId="77777777" w:rsidTr="00CA4CE6">
        <w:tc>
          <w:tcPr>
            <w:tcW w:w="3652" w:type="dxa"/>
          </w:tcPr>
          <w:p w14:paraId="41674044" w14:textId="77777777" w:rsidR="002E7902" w:rsidRDefault="002E7902" w:rsidP="00CA4CE6">
            <w:pPr>
              <w:tabs>
                <w:tab w:val="left" w:pos="998"/>
              </w:tabs>
            </w:pPr>
            <w:r w:rsidRPr="007870E1">
              <w:t>Interview - in a suitable manner</w:t>
            </w:r>
          </w:p>
          <w:p w14:paraId="3119472C" w14:textId="77777777" w:rsidR="002E7902" w:rsidRPr="007870E1" w:rsidRDefault="002E7902" w:rsidP="00CA4CE6">
            <w:pPr>
              <w:tabs>
                <w:tab w:val="left" w:pos="998"/>
              </w:tabs>
            </w:pPr>
          </w:p>
        </w:tc>
        <w:tc>
          <w:tcPr>
            <w:tcW w:w="1310" w:type="dxa"/>
          </w:tcPr>
          <w:p w14:paraId="31CC2DFD" w14:textId="77777777" w:rsidR="002E7902" w:rsidRDefault="002E7902" w:rsidP="00CA4CE6"/>
        </w:tc>
        <w:tc>
          <w:tcPr>
            <w:tcW w:w="1525" w:type="dxa"/>
          </w:tcPr>
          <w:p w14:paraId="010D15EF" w14:textId="77777777" w:rsidR="002E7902" w:rsidRDefault="002E7902" w:rsidP="00CA4CE6"/>
        </w:tc>
        <w:tc>
          <w:tcPr>
            <w:tcW w:w="4678" w:type="dxa"/>
          </w:tcPr>
          <w:p w14:paraId="6E0F2F30" w14:textId="77777777" w:rsidR="002E7902" w:rsidRDefault="002E7902" w:rsidP="00CA4CE6"/>
        </w:tc>
      </w:tr>
      <w:tr w:rsidR="002E7902" w14:paraId="6A11DFFA" w14:textId="77777777" w:rsidTr="00CA4CE6">
        <w:tc>
          <w:tcPr>
            <w:tcW w:w="3652" w:type="dxa"/>
          </w:tcPr>
          <w:p w14:paraId="20045471" w14:textId="77777777" w:rsidR="002E7902" w:rsidRPr="007870E1" w:rsidRDefault="002E7902" w:rsidP="00CA4CE6">
            <w:r w:rsidRPr="007870E1">
              <w:t xml:space="preserve">Assessment of mental capacity properly documented </w:t>
            </w:r>
          </w:p>
        </w:tc>
        <w:tc>
          <w:tcPr>
            <w:tcW w:w="1310" w:type="dxa"/>
          </w:tcPr>
          <w:p w14:paraId="612824F4" w14:textId="77777777" w:rsidR="002E7902" w:rsidRDefault="002E7902" w:rsidP="00CA4CE6"/>
        </w:tc>
        <w:tc>
          <w:tcPr>
            <w:tcW w:w="1525" w:type="dxa"/>
          </w:tcPr>
          <w:p w14:paraId="5C1E7D6E" w14:textId="77777777" w:rsidR="002E7902" w:rsidRDefault="002E7902" w:rsidP="00CA4CE6"/>
        </w:tc>
        <w:tc>
          <w:tcPr>
            <w:tcW w:w="4678" w:type="dxa"/>
          </w:tcPr>
          <w:p w14:paraId="18BEC82B" w14:textId="77777777" w:rsidR="002E7902" w:rsidRDefault="002E7902" w:rsidP="00CA4CE6"/>
        </w:tc>
      </w:tr>
      <w:tr w:rsidR="002E7902" w14:paraId="271D0D93" w14:textId="77777777" w:rsidTr="00CA4CE6">
        <w:tc>
          <w:tcPr>
            <w:tcW w:w="3652" w:type="dxa"/>
          </w:tcPr>
          <w:p w14:paraId="4ACA692A" w14:textId="77777777" w:rsidR="002E7902" w:rsidRPr="007870E1" w:rsidRDefault="002E7902" w:rsidP="00CA4CE6">
            <w:pPr>
              <w:tabs>
                <w:tab w:val="left" w:pos="998"/>
              </w:tabs>
            </w:pPr>
            <w:r w:rsidRPr="007870E1">
              <w:t>Assessment of risk – sufficient</w:t>
            </w:r>
            <w:r>
              <w:t>,</w:t>
            </w:r>
            <w:r w:rsidRPr="007870E1">
              <w:t xml:space="preserve"> thorough and in-depth</w:t>
            </w:r>
          </w:p>
        </w:tc>
        <w:tc>
          <w:tcPr>
            <w:tcW w:w="1310" w:type="dxa"/>
          </w:tcPr>
          <w:p w14:paraId="523146F3" w14:textId="77777777" w:rsidR="002E7902" w:rsidRDefault="002E7902" w:rsidP="00CA4CE6"/>
        </w:tc>
        <w:tc>
          <w:tcPr>
            <w:tcW w:w="1525" w:type="dxa"/>
          </w:tcPr>
          <w:p w14:paraId="477BB82F" w14:textId="77777777" w:rsidR="002E7902" w:rsidRDefault="002E7902" w:rsidP="00CA4CE6"/>
        </w:tc>
        <w:tc>
          <w:tcPr>
            <w:tcW w:w="4678" w:type="dxa"/>
          </w:tcPr>
          <w:p w14:paraId="7055D018" w14:textId="77777777" w:rsidR="002E7902" w:rsidRDefault="002E7902" w:rsidP="00CA4CE6"/>
        </w:tc>
      </w:tr>
      <w:tr w:rsidR="002E7902" w14:paraId="0D475140" w14:textId="77777777" w:rsidTr="00CA4CE6">
        <w:tc>
          <w:tcPr>
            <w:tcW w:w="3652" w:type="dxa"/>
          </w:tcPr>
          <w:p w14:paraId="209E86C3" w14:textId="77777777" w:rsidR="002E7902" w:rsidRPr="007870E1" w:rsidRDefault="002E7902" w:rsidP="00CA4CE6">
            <w:r w:rsidRPr="007870E1">
              <w:t>Nearest Relative consultation &amp; objection re S3- clearly recorded</w:t>
            </w:r>
          </w:p>
        </w:tc>
        <w:tc>
          <w:tcPr>
            <w:tcW w:w="1310" w:type="dxa"/>
          </w:tcPr>
          <w:p w14:paraId="7CA4AFD1" w14:textId="77777777" w:rsidR="002E7902" w:rsidRDefault="002E7902" w:rsidP="00CA4CE6"/>
        </w:tc>
        <w:tc>
          <w:tcPr>
            <w:tcW w:w="1525" w:type="dxa"/>
          </w:tcPr>
          <w:p w14:paraId="54F9E1FB" w14:textId="77777777" w:rsidR="002E7902" w:rsidRDefault="002E7902" w:rsidP="00CA4CE6"/>
        </w:tc>
        <w:tc>
          <w:tcPr>
            <w:tcW w:w="4678" w:type="dxa"/>
          </w:tcPr>
          <w:p w14:paraId="115F3A2B" w14:textId="77777777" w:rsidR="002E7902" w:rsidRDefault="002E7902" w:rsidP="00CA4CE6"/>
        </w:tc>
      </w:tr>
      <w:tr w:rsidR="002E7902" w14:paraId="7427897E" w14:textId="77777777" w:rsidTr="00CA4CE6">
        <w:tc>
          <w:tcPr>
            <w:tcW w:w="3652" w:type="dxa"/>
          </w:tcPr>
          <w:p w14:paraId="0404BEA0" w14:textId="77777777" w:rsidR="002E7902" w:rsidRPr="007870E1" w:rsidRDefault="002E7902" w:rsidP="00CA4CE6">
            <w:r w:rsidRPr="007870E1">
              <w:t>Nearest Relative informed of rights</w:t>
            </w:r>
          </w:p>
        </w:tc>
        <w:tc>
          <w:tcPr>
            <w:tcW w:w="1310" w:type="dxa"/>
          </w:tcPr>
          <w:p w14:paraId="4511A058" w14:textId="77777777" w:rsidR="002E7902" w:rsidRDefault="002E7902" w:rsidP="00CA4CE6"/>
        </w:tc>
        <w:tc>
          <w:tcPr>
            <w:tcW w:w="1525" w:type="dxa"/>
          </w:tcPr>
          <w:p w14:paraId="50412DDA" w14:textId="77777777" w:rsidR="002E7902" w:rsidRDefault="002E7902" w:rsidP="00CA4CE6"/>
        </w:tc>
        <w:tc>
          <w:tcPr>
            <w:tcW w:w="4678" w:type="dxa"/>
          </w:tcPr>
          <w:p w14:paraId="6F88F4E3" w14:textId="77777777" w:rsidR="002E7902" w:rsidRDefault="002E7902" w:rsidP="00CA4CE6"/>
        </w:tc>
      </w:tr>
      <w:tr w:rsidR="002E7902" w14:paraId="78EB1DCD" w14:textId="77777777" w:rsidTr="00CA4CE6">
        <w:tc>
          <w:tcPr>
            <w:tcW w:w="3652" w:type="dxa"/>
          </w:tcPr>
          <w:p w14:paraId="2BD2AFAB" w14:textId="11BFD979" w:rsidR="002E7902" w:rsidRPr="007870E1" w:rsidRDefault="002E7902" w:rsidP="00CA4CE6">
            <w:r w:rsidRPr="007870E1">
              <w:t>Outcome rationale sufficient</w:t>
            </w:r>
            <w:r>
              <w:t>,</w:t>
            </w:r>
            <w:r w:rsidRPr="007870E1">
              <w:t xml:space="preserve"> thorough, and in-depth</w:t>
            </w:r>
          </w:p>
        </w:tc>
        <w:tc>
          <w:tcPr>
            <w:tcW w:w="1310" w:type="dxa"/>
          </w:tcPr>
          <w:p w14:paraId="4CAA0791" w14:textId="77777777" w:rsidR="002E7902" w:rsidRDefault="002E7902" w:rsidP="00CA4CE6"/>
        </w:tc>
        <w:tc>
          <w:tcPr>
            <w:tcW w:w="1525" w:type="dxa"/>
          </w:tcPr>
          <w:p w14:paraId="31F1145A" w14:textId="77777777" w:rsidR="002E7902" w:rsidRDefault="002E7902" w:rsidP="00CA4CE6"/>
        </w:tc>
        <w:tc>
          <w:tcPr>
            <w:tcW w:w="4678" w:type="dxa"/>
          </w:tcPr>
          <w:p w14:paraId="08A68FE6" w14:textId="77777777" w:rsidR="002E7902" w:rsidRDefault="002E7902" w:rsidP="00CA4CE6"/>
        </w:tc>
      </w:tr>
      <w:tr w:rsidR="002E7902" w14:paraId="02E493F0" w14:textId="77777777" w:rsidTr="00CA4CE6">
        <w:tc>
          <w:tcPr>
            <w:tcW w:w="3652" w:type="dxa"/>
          </w:tcPr>
          <w:p w14:paraId="6EE34AF7" w14:textId="77777777" w:rsidR="002E7902" w:rsidRPr="007870E1" w:rsidRDefault="002E7902" w:rsidP="00CA4CE6">
            <w:r w:rsidRPr="007870E1">
              <w:t>Conveyance –details and rationale for mode of transport</w:t>
            </w:r>
          </w:p>
        </w:tc>
        <w:tc>
          <w:tcPr>
            <w:tcW w:w="1310" w:type="dxa"/>
          </w:tcPr>
          <w:p w14:paraId="20BFCB8F" w14:textId="77777777" w:rsidR="002E7902" w:rsidRDefault="002E7902" w:rsidP="00CA4CE6"/>
        </w:tc>
        <w:tc>
          <w:tcPr>
            <w:tcW w:w="1525" w:type="dxa"/>
          </w:tcPr>
          <w:p w14:paraId="78F10117" w14:textId="77777777" w:rsidR="002E7902" w:rsidRDefault="002E7902" w:rsidP="00CA4CE6"/>
        </w:tc>
        <w:tc>
          <w:tcPr>
            <w:tcW w:w="4678" w:type="dxa"/>
          </w:tcPr>
          <w:p w14:paraId="50C3CEE2" w14:textId="77777777" w:rsidR="002E7902" w:rsidRDefault="002E7902" w:rsidP="00CA4CE6"/>
        </w:tc>
      </w:tr>
      <w:tr w:rsidR="002E7902" w14:paraId="5CADEF63" w14:textId="77777777" w:rsidTr="00CA4CE6">
        <w:tc>
          <w:tcPr>
            <w:tcW w:w="3652" w:type="dxa"/>
          </w:tcPr>
          <w:p w14:paraId="160C1DE1" w14:textId="77777777" w:rsidR="002E7902" w:rsidRDefault="002E7902" w:rsidP="00CA4CE6">
            <w:r w:rsidRPr="007870E1">
              <w:t>IMHA  Referral</w:t>
            </w:r>
          </w:p>
          <w:p w14:paraId="69E3035A" w14:textId="77777777" w:rsidR="002E7902" w:rsidRPr="007870E1" w:rsidRDefault="002E7902" w:rsidP="00CA4CE6"/>
        </w:tc>
        <w:tc>
          <w:tcPr>
            <w:tcW w:w="1310" w:type="dxa"/>
          </w:tcPr>
          <w:p w14:paraId="45047088" w14:textId="77777777" w:rsidR="002E7902" w:rsidRDefault="002E7902" w:rsidP="00CA4CE6"/>
        </w:tc>
        <w:tc>
          <w:tcPr>
            <w:tcW w:w="1525" w:type="dxa"/>
          </w:tcPr>
          <w:p w14:paraId="565DED44" w14:textId="77777777" w:rsidR="002E7902" w:rsidRDefault="002E7902" w:rsidP="00CA4CE6"/>
        </w:tc>
        <w:tc>
          <w:tcPr>
            <w:tcW w:w="4678" w:type="dxa"/>
          </w:tcPr>
          <w:p w14:paraId="6C643E10" w14:textId="77777777" w:rsidR="002E7902" w:rsidRDefault="002E7902" w:rsidP="00CA4CE6"/>
        </w:tc>
      </w:tr>
      <w:tr w:rsidR="002E7902" w14:paraId="0C642780" w14:textId="77777777" w:rsidTr="00CA4CE6">
        <w:tc>
          <w:tcPr>
            <w:tcW w:w="3652" w:type="dxa"/>
          </w:tcPr>
          <w:p w14:paraId="17C5814F" w14:textId="77777777" w:rsidR="002E7902" w:rsidRPr="007870E1" w:rsidRDefault="002E7902" w:rsidP="00CA4CE6">
            <w:r w:rsidRPr="007870E1">
              <w:t>Safeguarding - details provided with associated actions taken</w:t>
            </w:r>
          </w:p>
        </w:tc>
        <w:tc>
          <w:tcPr>
            <w:tcW w:w="1310" w:type="dxa"/>
          </w:tcPr>
          <w:p w14:paraId="0EFE6D19" w14:textId="77777777" w:rsidR="002E7902" w:rsidRDefault="002E7902" w:rsidP="00CA4CE6"/>
        </w:tc>
        <w:tc>
          <w:tcPr>
            <w:tcW w:w="1525" w:type="dxa"/>
          </w:tcPr>
          <w:p w14:paraId="51AC10CD" w14:textId="77777777" w:rsidR="002E7902" w:rsidRDefault="002E7902" w:rsidP="00CA4CE6"/>
        </w:tc>
        <w:tc>
          <w:tcPr>
            <w:tcW w:w="4678" w:type="dxa"/>
          </w:tcPr>
          <w:p w14:paraId="510D7591" w14:textId="77777777" w:rsidR="002E7902" w:rsidRDefault="002E7902" w:rsidP="00CA4CE6"/>
        </w:tc>
      </w:tr>
      <w:tr w:rsidR="002E7902" w14:paraId="47B0D384" w14:textId="77777777" w:rsidTr="00CA4CE6">
        <w:tc>
          <w:tcPr>
            <w:tcW w:w="3652" w:type="dxa"/>
          </w:tcPr>
          <w:p w14:paraId="794C1B95" w14:textId="77777777" w:rsidR="002E7902" w:rsidRPr="007870E1" w:rsidRDefault="002E7902" w:rsidP="00CA4CE6">
            <w:r w:rsidRPr="007870E1">
              <w:t>Needs Assessment criteria met referral offered/made</w:t>
            </w:r>
          </w:p>
        </w:tc>
        <w:tc>
          <w:tcPr>
            <w:tcW w:w="1310" w:type="dxa"/>
          </w:tcPr>
          <w:p w14:paraId="77CB2B45" w14:textId="77777777" w:rsidR="002E7902" w:rsidRDefault="002E7902" w:rsidP="00CA4CE6"/>
        </w:tc>
        <w:tc>
          <w:tcPr>
            <w:tcW w:w="1525" w:type="dxa"/>
          </w:tcPr>
          <w:p w14:paraId="4847F7EB" w14:textId="77777777" w:rsidR="002E7902" w:rsidRDefault="002E7902" w:rsidP="00CA4CE6"/>
        </w:tc>
        <w:tc>
          <w:tcPr>
            <w:tcW w:w="4678" w:type="dxa"/>
          </w:tcPr>
          <w:p w14:paraId="0BFEC3F9" w14:textId="77777777" w:rsidR="002E7902" w:rsidRDefault="002E7902" w:rsidP="00CA4CE6"/>
        </w:tc>
      </w:tr>
      <w:tr w:rsidR="002E7902" w14:paraId="1AC44888" w14:textId="77777777" w:rsidTr="00CA4CE6">
        <w:tc>
          <w:tcPr>
            <w:tcW w:w="3652" w:type="dxa"/>
          </w:tcPr>
          <w:p w14:paraId="65AF414C" w14:textId="77777777" w:rsidR="002E7902" w:rsidRPr="007870E1" w:rsidRDefault="002E7902" w:rsidP="00CA4CE6">
            <w:r w:rsidRPr="007870E1">
              <w:t>Carers Assessment criteria met referral offered/made</w:t>
            </w:r>
          </w:p>
        </w:tc>
        <w:tc>
          <w:tcPr>
            <w:tcW w:w="1310" w:type="dxa"/>
          </w:tcPr>
          <w:p w14:paraId="0F68F25B" w14:textId="77777777" w:rsidR="002E7902" w:rsidRDefault="002E7902" w:rsidP="00CA4CE6"/>
        </w:tc>
        <w:tc>
          <w:tcPr>
            <w:tcW w:w="1525" w:type="dxa"/>
          </w:tcPr>
          <w:p w14:paraId="48263632" w14:textId="77777777" w:rsidR="002E7902" w:rsidRDefault="002E7902" w:rsidP="00CA4CE6"/>
        </w:tc>
        <w:tc>
          <w:tcPr>
            <w:tcW w:w="4678" w:type="dxa"/>
          </w:tcPr>
          <w:p w14:paraId="7CF9EB49" w14:textId="77777777" w:rsidR="002E7902" w:rsidRDefault="002E7902" w:rsidP="00CA4CE6"/>
        </w:tc>
      </w:tr>
      <w:tr w:rsidR="002E7902" w14:paraId="35383368" w14:textId="77777777" w:rsidTr="00CA4CE6">
        <w:tc>
          <w:tcPr>
            <w:tcW w:w="3652" w:type="dxa"/>
          </w:tcPr>
          <w:p w14:paraId="771F4A5E" w14:textId="77777777" w:rsidR="002E7902" w:rsidRPr="007870E1" w:rsidRDefault="002E7902" w:rsidP="00CA4CE6">
            <w:r>
              <w:t xml:space="preserve">Breathing Space </w:t>
            </w:r>
            <w:r w:rsidRPr="007870E1">
              <w:t xml:space="preserve"> criteria met referral offered/made</w:t>
            </w:r>
          </w:p>
        </w:tc>
        <w:tc>
          <w:tcPr>
            <w:tcW w:w="1310" w:type="dxa"/>
          </w:tcPr>
          <w:p w14:paraId="0674E480" w14:textId="77777777" w:rsidR="002E7902" w:rsidRDefault="002E7902" w:rsidP="00CA4CE6"/>
        </w:tc>
        <w:tc>
          <w:tcPr>
            <w:tcW w:w="1525" w:type="dxa"/>
          </w:tcPr>
          <w:p w14:paraId="4D6EA8CA" w14:textId="77777777" w:rsidR="002E7902" w:rsidRDefault="002E7902" w:rsidP="00CA4CE6"/>
        </w:tc>
        <w:tc>
          <w:tcPr>
            <w:tcW w:w="4678" w:type="dxa"/>
          </w:tcPr>
          <w:p w14:paraId="294E2041" w14:textId="77777777" w:rsidR="002E7902" w:rsidRDefault="002E7902" w:rsidP="00CA4CE6"/>
        </w:tc>
      </w:tr>
      <w:tr w:rsidR="002E7902" w14:paraId="4A6669E9" w14:textId="77777777" w:rsidTr="00CA4CE6">
        <w:tc>
          <w:tcPr>
            <w:tcW w:w="3652" w:type="dxa"/>
          </w:tcPr>
          <w:p w14:paraId="4818F5CC" w14:textId="77777777" w:rsidR="002E7902" w:rsidRPr="007870E1" w:rsidRDefault="002E7902" w:rsidP="00CA4CE6">
            <w:r w:rsidRPr="007870E1">
              <w:t>Protection of property - details provided with associated actions taken</w:t>
            </w:r>
          </w:p>
        </w:tc>
        <w:tc>
          <w:tcPr>
            <w:tcW w:w="1310" w:type="dxa"/>
          </w:tcPr>
          <w:p w14:paraId="009A64DC" w14:textId="77777777" w:rsidR="002E7902" w:rsidRDefault="002E7902" w:rsidP="00CA4CE6"/>
        </w:tc>
        <w:tc>
          <w:tcPr>
            <w:tcW w:w="1525" w:type="dxa"/>
          </w:tcPr>
          <w:p w14:paraId="3E1C05EB" w14:textId="77777777" w:rsidR="002E7902" w:rsidRDefault="002E7902" w:rsidP="00CA4CE6"/>
        </w:tc>
        <w:tc>
          <w:tcPr>
            <w:tcW w:w="4678" w:type="dxa"/>
          </w:tcPr>
          <w:p w14:paraId="541BD27A" w14:textId="77777777" w:rsidR="002E7902" w:rsidRDefault="002E7902" w:rsidP="00CA4CE6"/>
        </w:tc>
      </w:tr>
      <w:tr w:rsidR="002E7902" w14:paraId="66841B95" w14:textId="77777777" w:rsidTr="00CA4CE6">
        <w:tc>
          <w:tcPr>
            <w:tcW w:w="3652" w:type="dxa"/>
          </w:tcPr>
          <w:p w14:paraId="55F9F672" w14:textId="77777777" w:rsidR="002E7902" w:rsidRPr="007870E1" w:rsidRDefault="002E7902" w:rsidP="00CA4CE6">
            <w:r w:rsidRPr="007870E1">
              <w:t>Overall quality of the report and professional presentation</w:t>
            </w:r>
          </w:p>
        </w:tc>
        <w:tc>
          <w:tcPr>
            <w:tcW w:w="1310" w:type="dxa"/>
          </w:tcPr>
          <w:p w14:paraId="71705558" w14:textId="77777777" w:rsidR="002E7902" w:rsidRDefault="002E7902" w:rsidP="00CA4CE6"/>
        </w:tc>
        <w:tc>
          <w:tcPr>
            <w:tcW w:w="1525" w:type="dxa"/>
          </w:tcPr>
          <w:p w14:paraId="7D86FA51" w14:textId="77777777" w:rsidR="002E7902" w:rsidRDefault="002E7902" w:rsidP="00CA4CE6"/>
        </w:tc>
        <w:tc>
          <w:tcPr>
            <w:tcW w:w="4678" w:type="dxa"/>
          </w:tcPr>
          <w:p w14:paraId="3E3DDE40" w14:textId="77777777" w:rsidR="002E7902" w:rsidRDefault="002E7902" w:rsidP="00CA4CE6"/>
        </w:tc>
      </w:tr>
      <w:tr w:rsidR="002E7902" w14:paraId="357A5193" w14:textId="77777777" w:rsidTr="00CA4CE6">
        <w:tc>
          <w:tcPr>
            <w:tcW w:w="3652" w:type="dxa"/>
          </w:tcPr>
          <w:p w14:paraId="75231744" w14:textId="77777777" w:rsidR="002E7902" w:rsidRPr="007870E1" w:rsidRDefault="002E7902" w:rsidP="00CA4CE6">
            <w:pPr>
              <w:tabs>
                <w:tab w:val="left" w:pos="998"/>
              </w:tabs>
            </w:pPr>
            <w:r w:rsidRPr="007870E1">
              <w:t>Unacknowledged and/or outdated copy and paste information</w:t>
            </w:r>
          </w:p>
        </w:tc>
        <w:tc>
          <w:tcPr>
            <w:tcW w:w="1310" w:type="dxa"/>
          </w:tcPr>
          <w:p w14:paraId="5E407A5F" w14:textId="77777777" w:rsidR="002E7902" w:rsidRDefault="002E7902" w:rsidP="00CA4CE6"/>
        </w:tc>
        <w:tc>
          <w:tcPr>
            <w:tcW w:w="1525" w:type="dxa"/>
          </w:tcPr>
          <w:p w14:paraId="6AA3734A" w14:textId="77777777" w:rsidR="002E7902" w:rsidRDefault="002E7902" w:rsidP="00CA4CE6"/>
        </w:tc>
        <w:tc>
          <w:tcPr>
            <w:tcW w:w="4678" w:type="dxa"/>
          </w:tcPr>
          <w:p w14:paraId="1B8AC37D" w14:textId="77777777" w:rsidR="002E7902" w:rsidRDefault="002E7902" w:rsidP="00CA4CE6"/>
        </w:tc>
      </w:tr>
      <w:tr w:rsidR="002E7902" w14:paraId="712063A8" w14:textId="77777777" w:rsidTr="00CA4CE6">
        <w:tc>
          <w:tcPr>
            <w:tcW w:w="3652" w:type="dxa"/>
          </w:tcPr>
          <w:p w14:paraId="309852F7" w14:textId="77777777" w:rsidR="002E7902" w:rsidRDefault="002E7902" w:rsidP="00CA4CE6">
            <w:r w:rsidRPr="007870E1">
              <w:t>Any GDPR issues</w:t>
            </w:r>
          </w:p>
          <w:p w14:paraId="5EB38A0C" w14:textId="77777777" w:rsidR="002E7902" w:rsidRPr="007870E1" w:rsidRDefault="002E7902" w:rsidP="00CA4CE6"/>
        </w:tc>
        <w:tc>
          <w:tcPr>
            <w:tcW w:w="1310" w:type="dxa"/>
          </w:tcPr>
          <w:p w14:paraId="28C3D0AB" w14:textId="77777777" w:rsidR="002E7902" w:rsidRDefault="002E7902" w:rsidP="00CA4CE6"/>
        </w:tc>
        <w:tc>
          <w:tcPr>
            <w:tcW w:w="1525" w:type="dxa"/>
          </w:tcPr>
          <w:p w14:paraId="7B28EF95" w14:textId="77777777" w:rsidR="002E7902" w:rsidRDefault="002E7902" w:rsidP="00CA4CE6"/>
        </w:tc>
        <w:tc>
          <w:tcPr>
            <w:tcW w:w="4678" w:type="dxa"/>
          </w:tcPr>
          <w:p w14:paraId="6C7C218F" w14:textId="77777777" w:rsidR="002E7902" w:rsidRDefault="002E7902" w:rsidP="00CA4CE6"/>
        </w:tc>
      </w:tr>
      <w:tr w:rsidR="002E7902" w14:paraId="67FF4955" w14:textId="77777777" w:rsidTr="00CA4CE6">
        <w:tc>
          <w:tcPr>
            <w:tcW w:w="3652" w:type="dxa"/>
          </w:tcPr>
          <w:p w14:paraId="029C15DA" w14:textId="77777777" w:rsidR="002E7902" w:rsidRPr="007870E1" w:rsidRDefault="002E7902" w:rsidP="00CA4CE6">
            <w:r>
              <w:t>Other</w:t>
            </w:r>
          </w:p>
        </w:tc>
        <w:tc>
          <w:tcPr>
            <w:tcW w:w="1310" w:type="dxa"/>
          </w:tcPr>
          <w:p w14:paraId="38FEFC60" w14:textId="77777777" w:rsidR="002E7902" w:rsidRDefault="002E7902" w:rsidP="00CA4CE6"/>
        </w:tc>
        <w:tc>
          <w:tcPr>
            <w:tcW w:w="1525" w:type="dxa"/>
          </w:tcPr>
          <w:p w14:paraId="2924C0DA" w14:textId="77777777" w:rsidR="002E7902" w:rsidRDefault="002E7902" w:rsidP="00CA4CE6"/>
        </w:tc>
        <w:tc>
          <w:tcPr>
            <w:tcW w:w="4678" w:type="dxa"/>
          </w:tcPr>
          <w:p w14:paraId="02072ABD" w14:textId="77777777" w:rsidR="002E7902" w:rsidRDefault="002E7902" w:rsidP="00CA4CE6"/>
        </w:tc>
      </w:tr>
    </w:tbl>
    <w:p w14:paraId="1D41250E" w14:textId="0AC01942" w:rsidR="008379CD" w:rsidRDefault="008379CD" w:rsidP="00876696"/>
    <w:sectPr w:rsidR="008379CD" w:rsidSect="00591116">
      <w:pgSz w:w="11906" w:h="16838"/>
      <w:pgMar w:top="851" w:right="1440" w:bottom="851"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DAA0" w14:textId="77777777" w:rsidR="003A60DD" w:rsidRDefault="003A60DD" w:rsidP="003A60DD">
      <w:pPr>
        <w:spacing w:after="0" w:line="240" w:lineRule="auto"/>
      </w:pPr>
      <w:r>
        <w:separator/>
      </w:r>
    </w:p>
  </w:endnote>
  <w:endnote w:type="continuationSeparator" w:id="0">
    <w:p w14:paraId="651332B7" w14:textId="77777777" w:rsidR="003A60DD" w:rsidRDefault="003A60DD" w:rsidP="003A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A61D" w14:textId="77777777" w:rsidR="001D4FDF" w:rsidRDefault="001D4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424757"/>
      <w:docPartObj>
        <w:docPartGallery w:val="Page Numbers (Bottom of Page)"/>
        <w:docPartUnique/>
      </w:docPartObj>
    </w:sdtPr>
    <w:sdtEndPr>
      <w:rPr>
        <w:noProof/>
      </w:rPr>
    </w:sdtEndPr>
    <w:sdtContent>
      <w:p w14:paraId="0ACCCD8E" w14:textId="20C43306" w:rsidR="003A60DD" w:rsidRDefault="003A60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7E2C1" w14:textId="77777777" w:rsidR="003A60DD" w:rsidRDefault="003A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9F99" w14:textId="77777777" w:rsidR="001D4FDF" w:rsidRDefault="001D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0946" w14:textId="77777777" w:rsidR="003A60DD" w:rsidRDefault="003A60DD" w:rsidP="003A60DD">
      <w:pPr>
        <w:spacing w:after="0" w:line="240" w:lineRule="auto"/>
      </w:pPr>
      <w:r>
        <w:separator/>
      </w:r>
    </w:p>
  </w:footnote>
  <w:footnote w:type="continuationSeparator" w:id="0">
    <w:p w14:paraId="5E305225" w14:textId="77777777" w:rsidR="003A60DD" w:rsidRDefault="003A60DD" w:rsidP="003A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35FB" w14:textId="77777777" w:rsidR="001D4FDF" w:rsidRDefault="001D4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9C7A" w14:textId="77777777" w:rsidR="001D4FDF" w:rsidRDefault="001D4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E02C" w14:textId="77777777" w:rsidR="001D4FDF" w:rsidRDefault="001D4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CF9"/>
    <w:multiLevelType w:val="hybridMultilevel"/>
    <w:tmpl w:val="6AF24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7352D"/>
    <w:multiLevelType w:val="hybridMultilevel"/>
    <w:tmpl w:val="5178CC16"/>
    <w:lvl w:ilvl="0" w:tplc="213AF9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43880"/>
    <w:multiLevelType w:val="hybridMultilevel"/>
    <w:tmpl w:val="C70A6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6D26"/>
    <w:multiLevelType w:val="hybridMultilevel"/>
    <w:tmpl w:val="C218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3D3E43"/>
    <w:multiLevelType w:val="hybridMultilevel"/>
    <w:tmpl w:val="A1F6C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612973"/>
    <w:multiLevelType w:val="hybridMultilevel"/>
    <w:tmpl w:val="B4DC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C0962"/>
    <w:multiLevelType w:val="hybridMultilevel"/>
    <w:tmpl w:val="429CE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E3295"/>
    <w:multiLevelType w:val="hybridMultilevel"/>
    <w:tmpl w:val="D242AA3A"/>
    <w:lvl w:ilvl="0" w:tplc="82266E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11481479">
    <w:abstractNumId w:val="0"/>
  </w:num>
  <w:num w:numId="2" w16cid:durableId="218634804">
    <w:abstractNumId w:val="2"/>
  </w:num>
  <w:num w:numId="3" w16cid:durableId="2085688799">
    <w:abstractNumId w:val="4"/>
  </w:num>
  <w:num w:numId="4" w16cid:durableId="1625234051">
    <w:abstractNumId w:val="6"/>
  </w:num>
  <w:num w:numId="5" w16cid:durableId="1628121787">
    <w:abstractNumId w:val="1"/>
  </w:num>
  <w:num w:numId="6" w16cid:durableId="381826314">
    <w:abstractNumId w:val="3"/>
  </w:num>
  <w:num w:numId="7" w16cid:durableId="1015227171">
    <w:abstractNumId w:val="7"/>
  </w:num>
  <w:num w:numId="8" w16cid:durableId="653146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6970"/>
    <w:rsid w:val="001255DC"/>
    <w:rsid w:val="00183839"/>
    <w:rsid w:val="001D4FDF"/>
    <w:rsid w:val="00231586"/>
    <w:rsid w:val="002E7902"/>
    <w:rsid w:val="002F4DEF"/>
    <w:rsid w:val="0032215A"/>
    <w:rsid w:val="00354745"/>
    <w:rsid w:val="00372385"/>
    <w:rsid w:val="003A60DD"/>
    <w:rsid w:val="00421C9B"/>
    <w:rsid w:val="00490ADD"/>
    <w:rsid w:val="00496C6E"/>
    <w:rsid w:val="00591116"/>
    <w:rsid w:val="005C5753"/>
    <w:rsid w:val="005D2E9F"/>
    <w:rsid w:val="00737F61"/>
    <w:rsid w:val="007E6AF8"/>
    <w:rsid w:val="00822108"/>
    <w:rsid w:val="008379CD"/>
    <w:rsid w:val="00850582"/>
    <w:rsid w:val="00876696"/>
    <w:rsid w:val="00896F17"/>
    <w:rsid w:val="009030DE"/>
    <w:rsid w:val="0093130F"/>
    <w:rsid w:val="00993565"/>
    <w:rsid w:val="00A2531D"/>
    <w:rsid w:val="00A26970"/>
    <w:rsid w:val="00A62040"/>
    <w:rsid w:val="00A936E3"/>
    <w:rsid w:val="00A93F0F"/>
    <w:rsid w:val="00AC7B30"/>
    <w:rsid w:val="00AD2B0E"/>
    <w:rsid w:val="00AD3233"/>
    <w:rsid w:val="00AE23CE"/>
    <w:rsid w:val="00AE7B64"/>
    <w:rsid w:val="00BD3684"/>
    <w:rsid w:val="00C27D28"/>
    <w:rsid w:val="00D351FD"/>
    <w:rsid w:val="00D75082"/>
    <w:rsid w:val="00DC72BB"/>
    <w:rsid w:val="00E35301"/>
    <w:rsid w:val="00EA117B"/>
    <w:rsid w:val="00FD4EE2"/>
    <w:rsid w:val="00FE247B"/>
    <w:rsid w:val="00FE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72D51"/>
  <w15:chartTrackingRefBased/>
  <w15:docId w15:val="{93850082-15CC-4484-9DEA-3F638F5C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745"/>
    <w:pPr>
      <w:ind w:left="720"/>
      <w:contextualSpacing/>
    </w:pPr>
  </w:style>
  <w:style w:type="paragraph" w:styleId="NoSpacing">
    <w:name w:val="No Spacing"/>
    <w:link w:val="NoSpacingChar"/>
    <w:uiPriority w:val="1"/>
    <w:qFormat/>
    <w:rsid w:val="00FE3A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3A7F"/>
    <w:rPr>
      <w:rFonts w:eastAsiaTheme="minorEastAsia"/>
      <w:lang w:val="en-US"/>
    </w:rPr>
  </w:style>
  <w:style w:type="paragraph" w:styleId="Header">
    <w:name w:val="header"/>
    <w:basedOn w:val="Normal"/>
    <w:link w:val="HeaderChar"/>
    <w:uiPriority w:val="99"/>
    <w:unhideWhenUsed/>
    <w:rsid w:val="003A6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0DD"/>
  </w:style>
  <w:style w:type="paragraph" w:styleId="Footer">
    <w:name w:val="footer"/>
    <w:basedOn w:val="Normal"/>
    <w:link w:val="FooterChar"/>
    <w:uiPriority w:val="99"/>
    <w:unhideWhenUsed/>
    <w:rsid w:val="003A6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4000">
      <w:bodyDiv w:val="1"/>
      <w:marLeft w:val="0"/>
      <w:marRight w:val="0"/>
      <w:marTop w:val="0"/>
      <w:marBottom w:val="0"/>
      <w:divBdr>
        <w:top w:val="none" w:sz="0" w:space="0" w:color="auto"/>
        <w:left w:val="none" w:sz="0" w:space="0" w:color="auto"/>
        <w:bottom w:val="none" w:sz="0" w:space="0" w:color="auto"/>
        <w:right w:val="none" w:sz="0" w:space="0" w:color="auto"/>
      </w:divBdr>
    </w:div>
    <w:div w:id="1358921672">
      <w:bodyDiv w:val="1"/>
      <w:marLeft w:val="0"/>
      <w:marRight w:val="0"/>
      <w:marTop w:val="0"/>
      <w:marBottom w:val="0"/>
      <w:divBdr>
        <w:top w:val="none" w:sz="0" w:space="0" w:color="auto"/>
        <w:left w:val="none" w:sz="0" w:space="0" w:color="auto"/>
        <w:bottom w:val="none" w:sz="0" w:space="0" w:color="auto"/>
        <w:right w:val="none" w:sz="0" w:space="0" w:color="auto"/>
      </w:divBdr>
    </w:div>
    <w:div w:id="1431923703">
      <w:bodyDiv w:val="1"/>
      <w:marLeft w:val="0"/>
      <w:marRight w:val="0"/>
      <w:marTop w:val="0"/>
      <w:marBottom w:val="0"/>
      <w:divBdr>
        <w:top w:val="none" w:sz="0" w:space="0" w:color="auto"/>
        <w:left w:val="none" w:sz="0" w:space="0" w:color="auto"/>
        <w:bottom w:val="none" w:sz="0" w:space="0" w:color="auto"/>
        <w:right w:val="none" w:sz="0" w:space="0" w:color="auto"/>
      </w:divBdr>
    </w:div>
    <w:div w:id="14557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6226008B55A4696F8C4E11EC10ADA" ma:contentTypeVersion="8" ma:contentTypeDescription="Create a new document." ma:contentTypeScope="" ma:versionID="a834aff17c5bfe72d0474b2ae03feb2e">
  <xsd:schema xmlns:xsd="http://www.w3.org/2001/XMLSchema" xmlns:xs="http://www.w3.org/2001/XMLSchema" xmlns:p="http://schemas.microsoft.com/office/2006/metadata/properties" xmlns:ns2="25cac194-2baa-4128-b32c-df23db539a24" targetNamespace="http://schemas.microsoft.com/office/2006/metadata/properties" ma:root="true" ma:fieldsID="ffd16d7632ee00464a19b60d4193fe8e" ns2:_="">
    <xsd:import namespace="25cac194-2baa-4128-b32c-df23db539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ac194-2baa-4128-b32c-df23db539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34DBE-FF61-48F5-A41B-2D5BC53F36D2}"/>
</file>

<file path=customXml/itemProps2.xml><?xml version="1.0" encoding="utf-8"?>
<ds:datastoreItem xmlns:ds="http://schemas.openxmlformats.org/officeDocument/2006/customXml" ds:itemID="{5756736E-B088-4AA0-A95A-A183B9C0536B}"/>
</file>

<file path=docProps/app.xml><?xml version="1.0" encoding="utf-8"?>
<Properties xmlns="http://schemas.openxmlformats.org/officeDocument/2006/extended-properties" xmlns:vt="http://schemas.openxmlformats.org/officeDocument/2006/docPropsVTypes">
  <Template>Normal</Template>
  <TotalTime>0</TotalTime>
  <Pages>11</Pages>
  <Words>1916</Words>
  <Characters>10922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Beckley - AH DCLDMH</dc:creator>
  <cp:keywords/>
  <dc:description/>
  <cp:lastModifiedBy>Catriona Brodie - AH BDU</cp:lastModifiedBy>
  <cp:revision>2</cp:revision>
  <dcterms:created xsi:type="dcterms:W3CDTF">2022-09-02T12:56:00Z</dcterms:created>
  <dcterms:modified xsi:type="dcterms:W3CDTF">2022-09-02T12:56:00Z</dcterms:modified>
</cp:coreProperties>
</file>